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16" w:rsidRPr="00565DAA" w:rsidRDefault="004B7C16" w:rsidP="004B7C16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PROTOKÓŁ NR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6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4B7C16" w:rsidRPr="00565DAA" w:rsidRDefault="004B7C16" w:rsidP="004B7C16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4B7C16" w:rsidRPr="00565DAA" w:rsidRDefault="004B7C16" w:rsidP="004B7C16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z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17 października 2024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4B7C16" w:rsidRPr="00565DAA" w:rsidRDefault="004B7C16" w:rsidP="004B7C16">
      <w:pPr>
        <w:keepNext/>
        <w:keepLines/>
        <w:spacing w:after="108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 odbyło się w Starostwie Powiatowym w Wieluniu</w:t>
      </w:r>
    </w:p>
    <w:p w:rsidR="004B7C16" w:rsidRPr="00565DAA" w:rsidRDefault="004B7C16" w:rsidP="004B7C16">
      <w:pPr>
        <w:spacing w:after="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4B7C16" w:rsidRPr="00565DAA" w:rsidRDefault="004B7C16" w:rsidP="004B7C16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Sebastian Jasiński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4B7C16" w:rsidRPr="00953224" w:rsidRDefault="004B7C16" w:rsidP="004B7C1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Piotr Kę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>dzia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</w:t>
      </w:r>
      <w:r>
        <w:rPr>
          <w:rFonts w:ascii="Arial" w:eastAsia="Arial" w:hAnsi="Arial" w:cs="Arial"/>
          <w:color w:val="000000"/>
          <w:sz w:val="24"/>
          <w:lang w:eastAsia="pl-PL"/>
        </w:rPr>
        <w:t>z-ca przewodniczącego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4B7C16" w:rsidRDefault="004B7C16" w:rsidP="004B7C16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Waldemar Borczyk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4B7C16" w:rsidRDefault="004B7C16" w:rsidP="004B7C16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Dariusz Ceglarski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4B7C16" w:rsidRPr="000A46B6" w:rsidRDefault="004B7C16" w:rsidP="004B7C16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- członek komisji </w:t>
      </w:r>
    </w:p>
    <w:p w:rsidR="004B7C16" w:rsidRDefault="004B7C16" w:rsidP="004B7C16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Pani Joanna Kałdońska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4B7C16" w:rsidRDefault="004B7C16" w:rsidP="004B7C16">
      <w:pPr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Marek Kieler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4B7C16" w:rsidRPr="004B7C16" w:rsidRDefault="004B7C16" w:rsidP="004B7C16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B7C16">
        <w:rPr>
          <w:rFonts w:ascii="Arial" w:eastAsia="Arial" w:hAnsi="Arial" w:cs="Arial"/>
          <w:b/>
          <w:color w:val="000000"/>
          <w:sz w:val="24"/>
          <w:lang w:eastAsia="pl-PL"/>
        </w:rPr>
        <w:t>Nieobecna:</w:t>
      </w:r>
    </w:p>
    <w:p w:rsidR="004B7C16" w:rsidRPr="00733FFE" w:rsidRDefault="004B7C16" w:rsidP="004B7C16">
      <w:pPr>
        <w:numPr>
          <w:ilvl w:val="0"/>
          <w:numId w:val="6"/>
        </w:numPr>
        <w:spacing w:after="72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3224">
        <w:rPr>
          <w:rFonts w:ascii="Arial" w:eastAsia="Arial" w:hAnsi="Arial" w:cs="Arial"/>
          <w:color w:val="000000"/>
          <w:sz w:val="24"/>
          <w:lang w:eastAsia="pl-PL"/>
        </w:rPr>
        <w:t>Pani J</w:t>
      </w:r>
      <w:r>
        <w:rPr>
          <w:rFonts w:ascii="Arial" w:eastAsia="Arial" w:hAnsi="Arial" w:cs="Arial"/>
          <w:color w:val="000000"/>
          <w:sz w:val="24"/>
          <w:lang w:eastAsia="pl-PL"/>
        </w:rPr>
        <w:t>olanta Mitka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C03CE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733FFE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4B7C16" w:rsidRPr="004B7C16" w:rsidRDefault="004B7C16" w:rsidP="004B7C16">
      <w:pPr>
        <w:spacing w:after="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4B7C16" w:rsidRDefault="004B7C16" w:rsidP="004B7C16">
      <w:pPr>
        <w:numPr>
          <w:ilvl w:val="0"/>
          <w:numId w:val="7"/>
        </w:numPr>
        <w:tabs>
          <w:tab w:val="left" w:pos="284"/>
        </w:tabs>
        <w:spacing w:after="0" w:line="360" w:lineRule="auto"/>
        <w:ind w:right="-425" w:hanging="113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Karolina Poniewiera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p.o. naczelnika Wydziału Komunikacji, </w:t>
      </w:r>
    </w:p>
    <w:p w:rsidR="004B7C16" w:rsidRDefault="004B7C16" w:rsidP="004B7C16">
      <w:pPr>
        <w:tabs>
          <w:tab w:val="left" w:pos="284"/>
        </w:tabs>
        <w:spacing w:after="0" w:line="360" w:lineRule="auto"/>
        <w:ind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</w:t>
      </w:r>
      <w:r w:rsidRPr="0003382C">
        <w:rPr>
          <w:rFonts w:ascii="Arial" w:eastAsia="Arial" w:hAnsi="Arial" w:cs="Arial"/>
          <w:color w:val="000000"/>
          <w:sz w:val="24"/>
          <w:szCs w:val="24"/>
          <w:lang w:eastAsia="pl-PL"/>
        </w:rPr>
        <w:t>Transportu i Dróg w/m</w:t>
      </w:r>
    </w:p>
    <w:p w:rsidR="004B7C16" w:rsidRDefault="004B7C16" w:rsidP="004B7C16">
      <w:pPr>
        <w:numPr>
          <w:ilvl w:val="0"/>
          <w:numId w:val="7"/>
        </w:numPr>
        <w:tabs>
          <w:tab w:val="left" w:pos="284"/>
        </w:tabs>
        <w:spacing w:after="0" w:line="360" w:lineRule="auto"/>
        <w:ind w:right="-425" w:hanging="113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Anna Freus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dyrektor Samodzielnego Publicznego Zakładu</w:t>
      </w:r>
    </w:p>
    <w:p w:rsidR="004B7C16" w:rsidRPr="0003382C" w:rsidRDefault="004B7C16" w:rsidP="004B7C16">
      <w:pPr>
        <w:tabs>
          <w:tab w:val="left" w:pos="284"/>
        </w:tabs>
        <w:spacing w:after="0" w:line="360" w:lineRule="auto"/>
        <w:ind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</w:t>
      </w:r>
      <w:r w:rsidRPr="0003382C">
        <w:rPr>
          <w:rFonts w:ascii="Arial" w:eastAsia="Arial" w:hAnsi="Arial" w:cs="Arial"/>
          <w:color w:val="000000"/>
          <w:sz w:val="24"/>
          <w:szCs w:val="24"/>
          <w:lang w:eastAsia="pl-PL"/>
        </w:rPr>
        <w:t>Opieki Zdrowotnej w Wieluniu (SP ZOZ)</w:t>
      </w:r>
    </w:p>
    <w:p w:rsidR="004B7C16" w:rsidRDefault="004B7C16" w:rsidP="004B7C16">
      <w:pPr>
        <w:numPr>
          <w:ilvl w:val="0"/>
          <w:numId w:val="7"/>
        </w:numPr>
        <w:tabs>
          <w:tab w:val="left" w:pos="284"/>
        </w:tabs>
        <w:spacing w:after="0" w:line="360" w:lineRule="auto"/>
        <w:ind w:right="-425" w:hanging="113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Patrycja Świtalska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kierownik Oddziału Zdrowia i Spraw </w:t>
      </w:r>
    </w:p>
    <w:p w:rsidR="004B7C16" w:rsidRPr="0003382C" w:rsidRDefault="004B7C16" w:rsidP="004B7C16">
      <w:pPr>
        <w:tabs>
          <w:tab w:val="left" w:pos="284"/>
        </w:tabs>
        <w:spacing w:after="0" w:line="360" w:lineRule="auto"/>
        <w:ind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</w:t>
      </w:r>
      <w:r w:rsidRPr="0003382C">
        <w:rPr>
          <w:rFonts w:ascii="Arial" w:eastAsia="Arial" w:hAnsi="Arial" w:cs="Arial"/>
          <w:color w:val="000000"/>
          <w:sz w:val="24"/>
          <w:szCs w:val="24"/>
          <w:lang w:eastAsia="pl-PL"/>
        </w:rPr>
        <w:t>Społecznych w/m</w:t>
      </w:r>
    </w:p>
    <w:p w:rsidR="004B7C16" w:rsidRDefault="004B7C16" w:rsidP="004B7C16">
      <w:pPr>
        <w:numPr>
          <w:ilvl w:val="0"/>
          <w:numId w:val="7"/>
        </w:numPr>
        <w:tabs>
          <w:tab w:val="left" w:pos="284"/>
        </w:tabs>
        <w:spacing w:after="0" w:line="360" w:lineRule="auto"/>
        <w:ind w:right="-425" w:hanging="113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Justyna Kałuziak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z-ca naczelnika Wydziału Geodezji, Kartografii,</w:t>
      </w:r>
    </w:p>
    <w:p w:rsidR="004B7C16" w:rsidRDefault="004B7C16" w:rsidP="004B7C16">
      <w:pPr>
        <w:tabs>
          <w:tab w:val="left" w:pos="284"/>
        </w:tabs>
        <w:spacing w:after="0" w:line="360" w:lineRule="auto"/>
        <w:ind w:left="1135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Katastru i Gospodarki Nieruchomościami w/m </w:t>
      </w:r>
    </w:p>
    <w:p w:rsidR="004B7C16" w:rsidRDefault="004B7C16" w:rsidP="004B7C16">
      <w:pPr>
        <w:numPr>
          <w:ilvl w:val="0"/>
          <w:numId w:val="7"/>
        </w:numPr>
        <w:tabs>
          <w:tab w:val="left" w:pos="284"/>
        </w:tabs>
        <w:spacing w:after="0" w:line="360" w:lineRule="auto"/>
        <w:ind w:right="-425" w:hanging="113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Emilia Jędrzejewska 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kierownik Oddziału Inwestycji i Rozwoju w/m </w:t>
      </w:r>
    </w:p>
    <w:p w:rsidR="004B7C16" w:rsidRPr="00BC1E7A" w:rsidRDefault="004B7C16" w:rsidP="004B7C16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709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Aneta Sularz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BC1E7A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BC1E7A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naczelnik Wydziału Finansowo-Księgowego w/m</w:t>
      </w:r>
    </w:p>
    <w:p w:rsidR="004B7C16" w:rsidRPr="0003382C" w:rsidRDefault="004B7C16" w:rsidP="004B7C16">
      <w:pPr>
        <w:tabs>
          <w:tab w:val="left" w:pos="284"/>
        </w:tabs>
        <w:spacing w:after="0" w:line="360" w:lineRule="auto"/>
        <w:ind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:rsidR="004B7C16" w:rsidRPr="00D1391C" w:rsidRDefault="004B7C16" w:rsidP="004B7C16">
      <w:pPr>
        <w:spacing w:after="9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4B7C16" w:rsidRDefault="004B7C16" w:rsidP="004B7C16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Proponowany porządek posiedzenia:</w:t>
      </w:r>
    </w:p>
    <w:p w:rsidR="004B7C16" w:rsidRPr="001065A5" w:rsidRDefault="004B7C16" w:rsidP="004B7C1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Otwarcie VI</w:t>
      </w:r>
      <w:r w:rsidRPr="001065A5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4B7C16" w:rsidRPr="001065A5" w:rsidRDefault="004B7C16" w:rsidP="004B7C1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4B7C16" w:rsidRPr="001065A5" w:rsidRDefault="004B7C16" w:rsidP="004B7C1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4B7C16" w:rsidRDefault="004B7C16" w:rsidP="004B7C1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Przyjęcie protokołu z V </w:t>
      </w:r>
      <w:r w:rsidRPr="001065A5">
        <w:rPr>
          <w:rFonts w:ascii="Arial" w:eastAsia="Times New Roman" w:hAnsi="Arial" w:cs="Arial"/>
          <w:sz w:val="24"/>
          <w:szCs w:val="24"/>
          <w:lang w:eastAsia="pl-PL"/>
        </w:rPr>
        <w:t>posiedzenia komisji.</w:t>
      </w:r>
    </w:p>
    <w:p w:rsidR="004B7C16" w:rsidRDefault="004B7C16" w:rsidP="004B7C16">
      <w:pPr>
        <w:numPr>
          <w:ilvl w:val="0"/>
          <w:numId w:val="3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sposobu ustalania wysokości opłat dodatkowych i opłaty manipulacyjnej w regularnym przewozie osób organizowanym przez Powiat Wieluński.</w:t>
      </w:r>
    </w:p>
    <w:p w:rsidR="004B7C16" w:rsidRPr="001B5E67" w:rsidRDefault="004B7C16" w:rsidP="004B7C16">
      <w:pPr>
        <w:numPr>
          <w:ilvl w:val="0"/>
          <w:numId w:val="3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przekazania skargi do Wojewódzkiego Sądu Administracyjnego w Łodzi wraz z odpowiedzią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na skargę. </w:t>
      </w:r>
    </w:p>
    <w:p w:rsidR="004B7C16" w:rsidRDefault="004B7C16" w:rsidP="004B7C16">
      <w:pPr>
        <w:numPr>
          <w:ilvl w:val="0"/>
          <w:numId w:val="3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zatwierdzenia „Programu naprawczego Samodzielnego Publicznego Zakładu Opieki Zdrowotnej w Wieluniu na lata 2024-2026”. </w:t>
      </w:r>
    </w:p>
    <w:p w:rsidR="004B7C16" w:rsidRDefault="004B7C16" w:rsidP="004B7C16">
      <w:pPr>
        <w:numPr>
          <w:ilvl w:val="0"/>
          <w:numId w:val="3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wyrażenia zgody na dokonanie darowizny na rzecz Gminy Konopnica nieruchomości stanowiącej własność Powiatu Wieluńskiego. </w:t>
      </w:r>
    </w:p>
    <w:p w:rsidR="004B7C16" w:rsidRDefault="004B7C16" w:rsidP="004B7C16">
      <w:pPr>
        <w:numPr>
          <w:ilvl w:val="0"/>
          <w:numId w:val="3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179292653"/>
      <w:r>
        <w:rPr>
          <w:rFonts w:ascii="Arial" w:eastAsia="Times New Roman" w:hAnsi="Arial" w:cs="Arial"/>
          <w:sz w:val="24"/>
          <w:szCs w:val="24"/>
          <w:lang w:eastAsia="pl-PL"/>
        </w:rPr>
        <w:t>Zaopiniowanie</w:t>
      </w:r>
      <w:r w:rsidRPr="00FC25F8">
        <w:rPr>
          <w:rFonts w:ascii="Arial" w:eastAsia="Times New Roman" w:hAnsi="Arial" w:cs="Arial"/>
          <w:sz w:val="24"/>
          <w:szCs w:val="24"/>
          <w:lang w:eastAsia="pl-PL"/>
        </w:rPr>
        <w:t xml:space="preserve"> projektu uchwały Rady Powiatu w Wieluniu w sprawie </w:t>
      </w:r>
      <w:bookmarkEnd w:id="1"/>
      <w:r w:rsidRPr="00FC25F8">
        <w:rPr>
          <w:rFonts w:ascii="Arial" w:eastAsia="Times New Roman" w:hAnsi="Arial" w:cs="Arial"/>
          <w:sz w:val="24"/>
          <w:szCs w:val="24"/>
          <w:lang w:eastAsia="pl-PL"/>
        </w:rPr>
        <w:t xml:space="preserve">wyrażenia zgody na dokonanie darowizny na rzecz Gminy </w:t>
      </w:r>
      <w:r>
        <w:rPr>
          <w:rFonts w:ascii="Arial" w:eastAsia="Times New Roman" w:hAnsi="Arial" w:cs="Arial"/>
          <w:sz w:val="24"/>
          <w:szCs w:val="24"/>
          <w:lang w:eastAsia="pl-PL"/>
        </w:rPr>
        <w:t>Mokrsko</w:t>
      </w:r>
      <w:r w:rsidRPr="00FC25F8">
        <w:rPr>
          <w:rFonts w:ascii="Arial" w:eastAsia="Times New Roman" w:hAnsi="Arial" w:cs="Arial"/>
          <w:sz w:val="24"/>
          <w:szCs w:val="24"/>
          <w:lang w:eastAsia="pl-PL"/>
        </w:rPr>
        <w:t xml:space="preserve"> nieruchomości stanowiącej własność Powiatu Wieluńskiego. </w:t>
      </w:r>
    </w:p>
    <w:p w:rsidR="004B7C16" w:rsidRDefault="004B7C16" w:rsidP="004B7C16">
      <w:pPr>
        <w:numPr>
          <w:ilvl w:val="0"/>
          <w:numId w:val="3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Zaopiniowanie</w:t>
      </w:r>
      <w:r w:rsidRPr="00FC25F8">
        <w:rPr>
          <w:rFonts w:ascii="Arial" w:eastAsia="Times New Roman" w:hAnsi="Arial" w:cs="Arial"/>
          <w:sz w:val="24"/>
          <w:szCs w:val="24"/>
          <w:lang w:eastAsia="pl-PL"/>
        </w:rPr>
        <w:t xml:space="preserve"> projektu uchwały Rady Powiatu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zmieniającej uchwałę w sprawie ustalenia szczegółowych warunków korzystania z nieruchomości stanowiących własność Powiatu Wieluńskiego oddanych w trwały zarząd powiatowym jednostkom organizacyjnym. </w:t>
      </w:r>
    </w:p>
    <w:p w:rsidR="004B7C16" w:rsidRDefault="004B7C16" w:rsidP="004B7C16">
      <w:pPr>
        <w:numPr>
          <w:ilvl w:val="0"/>
          <w:numId w:val="3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przyjęcia Strategii rozwoju ponadlokalnego regionu ziemi wieluńskiej na lata 2023-2030.</w:t>
      </w:r>
    </w:p>
    <w:p w:rsidR="004B7C16" w:rsidRPr="001065A5" w:rsidRDefault="004B7C16" w:rsidP="004B7C16">
      <w:pPr>
        <w:numPr>
          <w:ilvl w:val="0"/>
          <w:numId w:val="3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Pr="001065A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4B7C16" w:rsidRDefault="004B7C16" w:rsidP="004B7C16">
      <w:pPr>
        <w:numPr>
          <w:ilvl w:val="0"/>
          <w:numId w:val="3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2024-2034.</w:t>
      </w:r>
    </w:p>
    <w:p w:rsidR="004B7C16" w:rsidRPr="001065A5" w:rsidRDefault="004B7C16" w:rsidP="004B7C16">
      <w:pPr>
        <w:numPr>
          <w:ilvl w:val="0"/>
          <w:numId w:val="3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hAnsi="Arial" w:cs="Arial"/>
          <w:sz w:val="24"/>
          <w:szCs w:val="24"/>
        </w:rPr>
        <w:t>Komunikaty, informacje i oświadczenia radnych.</w:t>
      </w:r>
    </w:p>
    <w:p w:rsidR="004B7C16" w:rsidRPr="00FE1FDA" w:rsidRDefault="004B7C16" w:rsidP="004B7C16">
      <w:pPr>
        <w:numPr>
          <w:ilvl w:val="0"/>
          <w:numId w:val="3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Zamknięcie VI</w:t>
      </w:r>
      <w:r w:rsidRPr="001065A5">
        <w:rPr>
          <w:rFonts w:ascii="Arial" w:hAnsi="Arial" w:cs="Arial"/>
          <w:sz w:val="24"/>
          <w:szCs w:val="24"/>
        </w:rPr>
        <w:t xml:space="preserve"> posiedzenia komisji.</w:t>
      </w:r>
    </w:p>
    <w:p w:rsidR="004B7C16" w:rsidRDefault="004B7C16" w:rsidP="004B7C16">
      <w:pPr>
        <w:tabs>
          <w:tab w:val="left" w:pos="142"/>
        </w:tabs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4B7C16" w:rsidRDefault="004B7C16" w:rsidP="004B7C16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4B7C16" w:rsidRPr="00565DAA" w:rsidRDefault="004B7C16" w:rsidP="004B7C16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>Pkt 1</w:t>
      </w:r>
    </w:p>
    <w:p w:rsidR="004B7C16" w:rsidRPr="00565DAA" w:rsidRDefault="004B7C16" w:rsidP="004B7C16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VI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4B7C16" w:rsidRPr="00565DAA" w:rsidRDefault="004B7C16" w:rsidP="00154671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otworzył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VI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Komisji Budżetu, Zdrowia i Gospodarki Rady Powiatu w Wieluniu. </w:t>
      </w:r>
    </w:p>
    <w:p w:rsidR="004B7C16" w:rsidRPr="00565DAA" w:rsidRDefault="004B7C16" w:rsidP="004B7C1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4B7C16" w:rsidRPr="00565DAA" w:rsidRDefault="004B7C16" w:rsidP="004B7C16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4B7C16" w:rsidRPr="00430D90" w:rsidRDefault="004B7C16" w:rsidP="00154671">
      <w:pPr>
        <w:tabs>
          <w:tab w:val="center" w:pos="4890"/>
        </w:tabs>
        <w:spacing w:after="84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="00464671" w:rsidRPr="00464671">
        <w:rPr>
          <w:rFonts w:ascii="Arial" w:eastAsia="Arial" w:hAnsi="Arial" w:cs="Arial"/>
          <w:color w:val="000000"/>
          <w:sz w:val="24"/>
          <w:lang w:eastAsia="pl-PL"/>
        </w:rPr>
        <w:t>na pods</w:t>
      </w:r>
      <w:r w:rsidR="00464671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464671" w:rsidRPr="00464671">
        <w:rPr>
          <w:rFonts w:ascii="Arial" w:eastAsia="Arial" w:hAnsi="Arial" w:cs="Arial"/>
          <w:color w:val="000000"/>
          <w:sz w:val="24"/>
          <w:lang w:eastAsia="pl-PL"/>
        </w:rPr>
        <w:t xml:space="preserve">awie listy obecności poinformował, że </w:t>
      </w:r>
      <w:r w:rsidR="00402BFB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="00464671" w:rsidRPr="00464671">
        <w:rPr>
          <w:rFonts w:ascii="Arial" w:eastAsia="Arial" w:hAnsi="Arial" w:cs="Arial"/>
          <w:color w:val="000000"/>
          <w:sz w:val="24"/>
          <w:lang w:eastAsia="pl-PL"/>
        </w:rPr>
        <w:t>8 członków komisji</w:t>
      </w:r>
      <w:r w:rsidR="00402BFB" w:rsidRPr="00402BF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02BFB">
        <w:rPr>
          <w:rFonts w:ascii="Arial" w:eastAsia="Arial" w:hAnsi="Arial" w:cs="Arial"/>
          <w:color w:val="000000"/>
          <w:sz w:val="24"/>
          <w:lang w:eastAsia="pl-PL"/>
        </w:rPr>
        <w:t>obecnych jest 7 (</w:t>
      </w:r>
      <w:r w:rsidR="00402BFB" w:rsidRPr="00402BFB">
        <w:rPr>
          <w:rFonts w:ascii="Arial" w:eastAsia="Arial" w:hAnsi="Arial" w:cs="Arial"/>
          <w:i/>
          <w:color w:val="000000"/>
          <w:sz w:val="24"/>
          <w:lang w:eastAsia="pl-PL"/>
        </w:rPr>
        <w:t>nieobecna radna Jolanta Mitka</w:t>
      </w:r>
      <w:r w:rsidR="00402BFB">
        <w:rPr>
          <w:rFonts w:ascii="Arial" w:eastAsia="Arial" w:hAnsi="Arial" w:cs="Arial"/>
          <w:color w:val="000000"/>
          <w:sz w:val="24"/>
          <w:lang w:eastAsia="pl-PL"/>
        </w:rPr>
        <w:t>)</w:t>
      </w:r>
      <w:r w:rsidR="00464671" w:rsidRPr="00464671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46467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84D14">
        <w:rPr>
          <w:rFonts w:ascii="Arial" w:eastAsia="Arial" w:hAnsi="Arial" w:cs="Arial"/>
          <w:color w:val="000000"/>
          <w:sz w:val="24"/>
          <w:lang w:eastAsia="pl-PL"/>
        </w:rPr>
        <w:t xml:space="preserve">Stwierdził prawomocność obrad. </w:t>
      </w:r>
    </w:p>
    <w:p w:rsidR="004B7C16" w:rsidRPr="00565DAA" w:rsidRDefault="004B7C16" w:rsidP="004B7C16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4B7C16" w:rsidRPr="00565DAA" w:rsidRDefault="004B7C16" w:rsidP="004B7C16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4B7C16" w:rsidRDefault="00ED47FF" w:rsidP="00154671">
      <w:pPr>
        <w:tabs>
          <w:tab w:val="left" w:pos="142"/>
          <w:tab w:val="left" w:pos="709"/>
        </w:tabs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 w:rsidR="004B7C16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Radny Sebastian Jasiński </w:t>
      </w:r>
      <w:r w:rsidR="004B7C16" w:rsidRPr="006A3FA6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– przewodniczący komisji </w:t>
      </w:r>
      <w:r w:rsidR="004B7C16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zapytał czy są </w:t>
      </w:r>
      <w:r w:rsidR="004B7C16">
        <w:rPr>
          <w:rFonts w:ascii="Arial" w:eastAsia="Times New Roman" w:hAnsi="Arial" w:cs="Arial"/>
          <w:sz w:val="24"/>
          <w:szCs w:val="24"/>
          <w:lang w:eastAsia="pl-PL"/>
        </w:rPr>
        <w:t xml:space="preserve">uwag, propozycje zmian do przedstawionego porządku posiedzenia. </w:t>
      </w:r>
      <w:r w:rsidR="004B7C16" w:rsidRPr="004B0233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="004B7C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2BFB">
        <w:rPr>
          <w:rFonts w:ascii="Arial" w:eastAsia="Times New Roman" w:hAnsi="Arial" w:cs="Arial"/>
          <w:sz w:val="24"/>
          <w:szCs w:val="24"/>
          <w:lang w:eastAsia="pl-PL"/>
        </w:rPr>
        <w:t xml:space="preserve">Wskazał, że w międzyczasie na panelu sesja.pl został zamieszczony dodatkowy materiał, a mianowicie </w:t>
      </w:r>
      <w:r w:rsidR="00402BFB" w:rsidRPr="00402BF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projekt uchwały Rady Powiatu w Wieluniu w sprawie ustalenia wysokości opłat za usuwanie z drogi i przechowywanie pojazdów na parkingu strzeżonym oraz wysokości kosztów powstałych w razie odstąpienia od usunięcia pojazdu w roku 2025</w:t>
      </w:r>
      <w:r w:rsidR="00402BF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 W związku z powyższym</w:t>
      </w:r>
      <w:r w:rsidR="00402BFB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464671">
        <w:rPr>
          <w:rFonts w:ascii="Arial" w:eastAsia="Times New Roman" w:hAnsi="Arial" w:cs="Arial"/>
          <w:sz w:val="24"/>
          <w:szCs w:val="24"/>
          <w:lang w:eastAsia="pl-PL"/>
        </w:rPr>
        <w:t>aproponował dodanie do pr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oponowanego porządku posiedzenia pod numerem 5 punktu pn. </w:t>
      </w:r>
      <w:r w:rsidRPr="00ED47FF">
        <w:rPr>
          <w:rFonts w:ascii="Arial" w:eastAsia="Times New Roman" w:hAnsi="Arial" w:cs="Arial"/>
          <w:i/>
          <w:sz w:val="24"/>
          <w:szCs w:val="24"/>
          <w:lang w:eastAsia="pl-PL"/>
        </w:rPr>
        <w:t>„</w:t>
      </w:r>
      <w:r w:rsidRPr="00ED47FF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Zaopiniowanie projektu uchwały Rady Powiatu w Wieluniu w sprawie ustalenia wysokości opłat za usuwanie z drogi i przechowywanie pojazdów na parkingu strzeżonym oraz wysokości kosztów powstałych w razie odstąpienia od usunięcia pojazdu w roku 2025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</w:t>
      </w:r>
      <w:r w:rsidRPr="004B7C1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B7C16">
        <w:rPr>
          <w:rFonts w:ascii="Arial" w:eastAsia="Times New Roman" w:hAnsi="Arial" w:cs="Arial"/>
          <w:sz w:val="24"/>
          <w:szCs w:val="24"/>
          <w:lang w:eastAsia="pl-PL"/>
        </w:rPr>
        <w:t>Zapytał, kto jest „za”</w:t>
      </w:r>
      <w:r w:rsidR="00402BFB">
        <w:rPr>
          <w:rFonts w:ascii="Arial" w:eastAsia="Times New Roman" w:hAnsi="Arial" w:cs="Arial"/>
          <w:sz w:val="24"/>
          <w:szCs w:val="24"/>
          <w:lang w:eastAsia="pl-PL"/>
        </w:rPr>
        <w:t xml:space="preserve"> wprowadzeniem </w:t>
      </w:r>
      <w:r>
        <w:rPr>
          <w:rFonts w:ascii="Arial" w:eastAsia="Times New Roman" w:hAnsi="Arial" w:cs="Arial"/>
          <w:sz w:val="24"/>
          <w:szCs w:val="24"/>
          <w:lang w:eastAsia="pl-PL"/>
        </w:rPr>
        <w:t>ww. punktu do porządku obrad</w:t>
      </w:r>
      <w:r w:rsidR="004B7C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B7C16" w:rsidRPr="00402BFB" w:rsidRDefault="00ED47FF" w:rsidP="00402BFB">
      <w:pPr>
        <w:tabs>
          <w:tab w:val="left" w:pos="142"/>
        </w:tabs>
        <w:spacing w:after="72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 w:rsidR="004B7C1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Komisja Budżetu, Zdrowia i Gospodarki Rady Powiatu</w:t>
      </w:r>
      <w:r w:rsidR="004B7C16"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w Wieluniu jednogłośnie (przy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="004B7C16"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głosach „za”) wyraził</w:t>
      </w:r>
      <w:r w:rsidR="004B7C1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a</w:t>
      </w:r>
      <w:r w:rsidR="004B7C16"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zgodę na wprowadzenie do porządku obrad punktu pn. </w:t>
      </w:r>
      <w:r w:rsidR="004B7C16" w:rsidRPr="00ED47FF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„</w:t>
      </w:r>
      <w:r w:rsidRPr="00ED47FF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Zaopiniowanie projektu uchwały Rady Powiatu w Wieluniu </w:t>
      </w:r>
      <w:r w:rsidRPr="00ED47FF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  <w:t xml:space="preserve">w sprawie ustalenia wysokości opłat za usuwanie z drogi i przechowywanie pojazdów </w:t>
      </w:r>
      <w:r w:rsidRPr="00ED47FF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lastRenderedPageBreak/>
        <w:t>na parkingu strzeżonym oraz wysokości kosztów powstałych w razie odstąpienia o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d usunięcia pojazdu w roku 2025</w:t>
      </w:r>
      <w:r w:rsidR="004B7C16" w:rsidRPr="00D73800">
        <w:rPr>
          <w:rFonts w:ascii="Arial" w:eastAsia="Times New Roman" w:hAnsi="Arial" w:cs="Arial"/>
          <w:i/>
          <w:sz w:val="24"/>
          <w:szCs w:val="24"/>
          <w:lang w:eastAsia="pl-PL"/>
        </w:rPr>
        <w:t>”</w:t>
      </w:r>
      <w:r w:rsidR="004B7C16"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(głosowało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="004B7C16"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członków </w:t>
      </w:r>
      <w:r w:rsidR="004B7C1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komisji</w:t>
      </w:r>
      <w:r w:rsidR="004B7C16"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). </w:t>
      </w:r>
    </w:p>
    <w:p w:rsidR="004B7C16" w:rsidRPr="004B0233" w:rsidRDefault="004B7C16" w:rsidP="00612C51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Radny Sebastian Jasiński </w:t>
      </w:r>
      <w:r w:rsidRPr="006A3FA6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– przewodniczący komisji </w:t>
      </w:r>
      <w:r w:rsidR="00ED47FF" w:rsidRPr="00ED47FF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poinformował, że kolejne punkty ulegną przesunięciu o jeden. Następnie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poddał pod głosowanie porządek obrad wraz z wprowadzoną zmianą. </w:t>
      </w:r>
    </w:p>
    <w:p w:rsidR="004B7C16" w:rsidRDefault="004B7C16" w:rsidP="004B7C16">
      <w:pPr>
        <w:spacing w:after="72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F842AA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porządek obrad wraz z wprowadzona zmianą (głosowało </w:t>
      </w:r>
      <w:r w:rsidR="00F842AA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</w:t>
      </w:r>
    </w:p>
    <w:p w:rsidR="004B7C16" w:rsidRPr="00D73800" w:rsidRDefault="004B7C16" w:rsidP="004B7C16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D73800">
        <w:rPr>
          <w:rFonts w:ascii="Arial" w:eastAsia="Arial" w:hAnsi="Arial" w:cs="Arial"/>
          <w:b/>
          <w:color w:val="000000"/>
          <w:sz w:val="24"/>
          <w:lang w:eastAsia="pl-PL"/>
        </w:rPr>
        <w:t>Przyjęty porządek posiedzenia:</w:t>
      </w:r>
    </w:p>
    <w:p w:rsidR="004B7C16" w:rsidRPr="001065A5" w:rsidRDefault="004B7C16" w:rsidP="004B7C1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Otwarcie VI</w:t>
      </w:r>
      <w:r w:rsidRPr="001065A5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4B7C16" w:rsidRPr="001065A5" w:rsidRDefault="004B7C16" w:rsidP="004B7C1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4B7C16" w:rsidRPr="001065A5" w:rsidRDefault="004B7C16" w:rsidP="004B7C1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4B7C16" w:rsidRDefault="004B7C16" w:rsidP="004B7C1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Przyjęcie protokołu z V </w:t>
      </w:r>
      <w:r w:rsidRPr="001065A5">
        <w:rPr>
          <w:rFonts w:ascii="Arial" w:eastAsia="Times New Roman" w:hAnsi="Arial" w:cs="Arial"/>
          <w:sz w:val="24"/>
          <w:szCs w:val="24"/>
          <w:lang w:eastAsia="pl-PL"/>
        </w:rPr>
        <w:t>posiedzenia komisji.</w:t>
      </w:r>
    </w:p>
    <w:p w:rsidR="004B7C16" w:rsidRPr="004B7C16" w:rsidRDefault="004B7C16" w:rsidP="004B7C16">
      <w:pPr>
        <w:numPr>
          <w:ilvl w:val="0"/>
          <w:numId w:val="8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B7C1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 w sprawie ustalenia wysokości opłat za usuwanie z drogi i przechowywanie pojazdów na parkingu strzeżonym oraz wysokości kosztów powstałych w razie odstąpienia od usunięcia pojazdu w roku 2025.</w:t>
      </w:r>
    </w:p>
    <w:p w:rsidR="004B7C16" w:rsidRDefault="004B7C16" w:rsidP="004B7C16">
      <w:pPr>
        <w:numPr>
          <w:ilvl w:val="0"/>
          <w:numId w:val="8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sposobu ustalania wysokości opłat dodatkowych i opłaty manipulacyjnej w regularnym przewozie osób organizowanym przez Powiat Wieluński.</w:t>
      </w:r>
    </w:p>
    <w:p w:rsidR="004B7C16" w:rsidRPr="001B5E67" w:rsidRDefault="004B7C16" w:rsidP="004B7C16">
      <w:pPr>
        <w:numPr>
          <w:ilvl w:val="0"/>
          <w:numId w:val="8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przekazania skargi do Wojewódzkiego Sądu Administracyjnego w Łodzi wraz z odpowiedzią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na skargę. </w:t>
      </w:r>
    </w:p>
    <w:p w:rsidR="004B7C16" w:rsidRDefault="004B7C16" w:rsidP="004B7C16">
      <w:pPr>
        <w:numPr>
          <w:ilvl w:val="0"/>
          <w:numId w:val="8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zatwierdzenia „Programu naprawczego Samodzielnego Publicznego Zakładu Opieki Zdrowotnej w Wieluniu na lata 2024-2026”. </w:t>
      </w:r>
    </w:p>
    <w:p w:rsidR="004B7C16" w:rsidRDefault="004B7C16" w:rsidP="004B7C16">
      <w:pPr>
        <w:numPr>
          <w:ilvl w:val="0"/>
          <w:numId w:val="8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wyrażenia zgody na dokonanie darowizny na rzecz Gminy Konopnica nieruchomości stanowiącej własność Powiatu Wieluńskiego. </w:t>
      </w:r>
    </w:p>
    <w:p w:rsidR="004B7C16" w:rsidRDefault="004B7C16" w:rsidP="004B7C16">
      <w:pPr>
        <w:numPr>
          <w:ilvl w:val="0"/>
          <w:numId w:val="8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Zaopiniowanie</w:t>
      </w:r>
      <w:r w:rsidRPr="00FC25F8">
        <w:rPr>
          <w:rFonts w:ascii="Arial" w:eastAsia="Times New Roman" w:hAnsi="Arial" w:cs="Arial"/>
          <w:sz w:val="24"/>
          <w:szCs w:val="24"/>
          <w:lang w:eastAsia="pl-PL"/>
        </w:rPr>
        <w:t xml:space="preserve"> projektu uchwały Rady Powiatu w Wieluniu w sprawie wyrażenia zgody na dokonanie darowizny na rzecz Gminy </w:t>
      </w:r>
      <w:r>
        <w:rPr>
          <w:rFonts w:ascii="Arial" w:eastAsia="Times New Roman" w:hAnsi="Arial" w:cs="Arial"/>
          <w:sz w:val="24"/>
          <w:szCs w:val="24"/>
          <w:lang w:eastAsia="pl-PL"/>
        </w:rPr>
        <w:t>Mokrsko</w:t>
      </w:r>
      <w:r w:rsidRPr="00FC25F8">
        <w:rPr>
          <w:rFonts w:ascii="Arial" w:eastAsia="Times New Roman" w:hAnsi="Arial" w:cs="Arial"/>
          <w:sz w:val="24"/>
          <w:szCs w:val="24"/>
          <w:lang w:eastAsia="pl-PL"/>
        </w:rPr>
        <w:t xml:space="preserve"> nieruchomości stanowiącej własność Powiatu Wieluńskiego. </w:t>
      </w:r>
    </w:p>
    <w:p w:rsidR="004B7C16" w:rsidRDefault="004B7C16" w:rsidP="004B7C16">
      <w:pPr>
        <w:numPr>
          <w:ilvl w:val="0"/>
          <w:numId w:val="8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Zaopiniowanie</w:t>
      </w:r>
      <w:r w:rsidRPr="00FC25F8">
        <w:rPr>
          <w:rFonts w:ascii="Arial" w:eastAsia="Times New Roman" w:hAnsi="Arial" w:cs="Arial"/>
          <w:sz w:val="24"/>
          <w:szCs w:val="24"/>
          <w:lang w:eastAsia="pl-PL"/>
        </w:rPr>
        <w:t xml:space="preserve"> projektu uchwały Rady Powiatu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zmieniającej uchwałę w sprawie ustalenia szczegółowych warunków korzystania z nieruchomości stanowiących własność Powiatu Wieluńskiego oddanych w trwały zarząd powiatowym jednostkom organizacyjnym. </w:t>
      </w:r>
    </w:p>
    <w:p w:rsidR="004B7C16" w:rsidRDefault="004B7C16" w:rsidP="004B7C16">
      <w:pPr>
        <w:numPr>
          <w:ilvl w:val="0"/>
          <w:numId w:val="8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przyjęcia Strategii rozwoju ponadlokalnego regionu ziemi wieluńskiej na lata 2023-2030.</w:t>
      </w:r>
    </w:p>
    <w:p w:rsidR="004B7C16" w:rsidRPr="001065A5" w:rsidRDefault="004B7C16" w:rsidP="004B7C16">
      <w:pPr>
        <w:numPr>
          <w:ilvl w:val="0"/>
          <w:numId w:val="8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Pr="001065A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4B7C16" w:rsidRDefault="004B7C16" w:rsidP="004B7C16">
      <w:pPr>
        <w:numPr>
          <w:ilvl w:val="0"/>
          <w:numId w:val="8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2024-2034.</w:t>
      </w:r>
    </w:p>
    <w:p w:rsidR="004B7C16" w:rsidRPr="001065A5" w:rsidRDefault="004B7C16" w:rsidP="004B7C16">
      <w:pPr>
        <w:numPr>
          <w:ilvl w:val="0"/>
          <w:numId w:val="8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hAnsi="Arial" w:cs="Arial"/>
          <w:sz w:val="24"/>
          <w:szCs w:val="24"/>
        </w:rPr>
        <w:t>Komunikaty, informacje i oświadczenia radnych.</w:t>
      </w:r>
    </w:p>
    <w:p w:rsidR="004B7C16" w:rsidRPr="00154671" w:rsidRDefault="004B7C16" w:rsidP="00154671">
      <w:pPr>
        <w:numPr>
          <w:ilvl w:val="0"/>
          <w:numId w:val="8"/>
        </w:numPr>
        <w:tabs>
          <w:tab w:val="left" w:pos="142"/>
        </w:tabs>
        <w:spacing w:after="84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Zamknięcie VI</w:t>
      </w:r>
      <w:r w:rsidRPr="001065A5">
        <w:rPr>
          <w:rFonts w:ascii="Arial" w:hAnsi="Arial" w:cs="Arial"/>
          <w:sz w:val="24"/>
          <w:szCs w:val="24"/>
        </w:rPr>
        <w:t xml:space="preserve"> posiedzenia komisji.</w:t>
      </w:r>
    </w:p>
    <w:p w:rsidR="004B7C16" w:rsidRPr="00565DAA" w:rsidRDefault="004B7C16" w:rsidP="00ED47FF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4B7C16" w:rsidRDefault="004B7C16" w:rsidP="004B7C16">
      <w:pPr>
        <w:tabs>
          <w:tab w:val="left" w:pos="426"/>
        </w:tabs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b/>
          <w:sz w:val="24"/>
          <w:szCs w:val="24"/>
          <w:lang w:eastAsia="pl-PL"/>
        </w:rPr>
        <w:t>Przyjęcie p</w:t>
      </w:r>
      <w:r w:rsidR="00ED47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rotokołu z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V posiedzenia komisji</w:t>
      </w:r>
      <w:r w:rsidRPr="004E55EB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4B7C16" w:rsidRDefault="004B7C16" w:rsidP="004B7C16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ż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 protokół z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V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posiedzenia komisji został udostępniony radnym na </w:t>
      </w:r>
      <w:r>
        <w:rPr>
          <w:rFonts w:ascii="Arial" w:hAnsi="Arial" w:cs="Arial"/>
          <w:sz w:val="24"/>
          <w:szCs w:val="24"/>
        </w:rPr>
        <w:t>panelu sesja.pl. Z</w:t>
      </w:r>
      <w:r w:rsidRPr="00665FE7">
        <w:rPr>
          <w:rFonts w:ascii="Arial" w:hAnsi="Arial" w:cs="Arial"/>
          <w:sz w:val="24"/>
          <w:szCs w:val="24"/>
        </w:rPr>
        <w:t xml:space="preserve">apytał czy są uwagi do jego treści. </w:t>
      </w:r>
      <w:r w:rsidRPr="00665FE7"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Zarządził głosowanie.</w:t>
      </w:r>
      <w:r w:rsidR="00C152DF">
        <w:rPr>
          <w:rFonts w:ascii="Arial" w:hAnsi="Arial" w:cs="Arial"/>
          <w:sz w:val="24"/>
          <w:szCs w:val="24"/>
        </w:rPr>
        <w:t xml:space="preserve"> Zapytał kto jest „za” przyjęciem protokołu nr 5/24.</w:t>
      </w:r>
    </w:p>
    <w:p w:rsidR="004B7C16" w:rsidRDefault="004B7C16" w:rsidP="004B7C16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ED47FF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protokół nr </w:t>
      </w:r>
      <w:r w:rsidR="00ED47FF">
        <w:rPr>
          <w:rFonts w:ascii="Arial" w:eastAsia="Arial" w:hAnsi="Arial" w:cs="Arial"/>
          <w:i/>
          <w:color w:val="000000"/>
          <w:sz w:val="24"/>
          <w:lang w:eastAsia="pl-PL"/>
        </w:rPr>
        <w:t>5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/24 (głosowało </w:t>
      </w:r>
      <w:r w:rsidR="00ED47FF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 w:rsidR="00ED47FF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402BFB" w:rsidRDefault="00402BFB" w:rsidP="004B7C16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402BFB" w:rsidRDefault="00402BFB" w:rsidP="004B7C16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4B7C16" w:rsidRDefault="004B7C16" w:rsidP="004B7C16">
      <w:pPr>
        <w:spacing w:after="0" w:line="360" w:lineRule="auto"/>
        <w:contextualSpacing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240E0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Pkt 5</w:t>
      </w:r>
    </w:p>
    <w:p w:rsidR="00916018" w:rsidRDefault="00916018" w:rsidP="00B41AEF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9160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Zaopiniowanie projektu uchwały Rady Powiatu w Wieluniu w sprawie ustalenia wysokości opłat za usuwanie z drogi i przechowywanie pojazdów na parkingu strzeżonym oraz wysokości kosztów powstałych w razie odstąpienia </w:t>
      </w:r>
      <w:r w:rsidR="00402BF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</w:r>
      <w:r w:rsidRPr="009160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od usunięcia pojazdu w roku 2025.</w:t>
      </w:r>
    </w:p>
    <w:p w:rsidR="00916018" w:rsidRDefault="00916018" w:rsidP="00916018">
      <w:pPr>
        <w:tabs>
          <w:tab w:val="left" w:pos="-694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16018">
        <w:rPr>
          <w:rFonts w:ascii="Arial" w:eastAsia="Arial" w:hAnsi="Arial" w:cs="Arial"/>
          <w:color w:val="000000"/>
          <w:sz w:val="24"/>
          <w:lang w:eastAsia="pl-PL"/>
        </w:rPr>
        <w:t xml:space="preserve">powitał Panią Karolinę Poniewiera – p.o. </w:t>
      </w:r>
      <w:r>
        <w:rPr>
          <w:rFonts w:ascii="Arial" w:eastAsia="Arial" w:hAnsi="Arial" w:cs="Arial"/>
          <w:color w:val="000000"/>
          <w:sz w:val="24"/>
          <w:lang w:eastAsia="pl-PL"/>
        </w:rPr>
        <w:t>n</w:t>
      </w:r>
      <w:r w:rsidRPr="00916018">
        <w:rPr>
          <w:rFonts w:ascii="Arial" w:eastAsia="Arial" w:hAnsi="Arial" w:cs="Arial"/>
          <w:color w:val="000000"/>
          <w:sz w:val="24"/>
          <w:lang w:eastAsia="pl-PL"/>
        </w:rPr>
        <w:t xml:space="preserve">aczelnika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Pr="00916018">
        <w:rPr>
          <w:rFonts w:ascii="Arial" w:eastAsia="Arial" w:hAnsi="Arial" w:cs="Arial"/>
          <w:color w:val="000000"/>
          <w:sz w:val="24"/>
          <w:lang w:eastAsia="pl-PL"/>
        </w:rPr>
        <w:t>ydziału Komunikacji, Transportu i Dróg w/m</w:t>
      </w:r>
      <w:r w:rsidR="00C152DF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916018">
        <w:rPr>
          <w:rFonts w:ascii="Arial" w:eastAsia="Arial" w:hAnsi="Arial" w:cs="Arial"/>
          <w:color w:val="000000"/>
          <w:sz w:val="24"/>
          <w:lang w:eastAsia="pl-PL"/>
        </w:rPr>
        <w:t xml:space="preserve"> a następnie poprosił o przedstawienie przedmiotowej sprawy. </w:t>
      </w:r>
    </w:p>
    <w:p w:rsidR="00916018" w:rsidRDefault="00916018" w:rsidP="00916018">
      <w:pPr>
        <w:tabs>
          <w:tab w:val="left" w:pos="-694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16018">
        <w:rPr>
          <w:rFonts w:ascii="Arial" w:eastAsia="Arial" w:hAnsi="Arial" w:cs="Arial"/>
          <w:b/>
          <w:color w:val="000000"/>
          <w:sz w:val="24"/>
          <w:lang w:eastAsia="pl-PL"/>
        </w:rPr>
        <w:t>Pani Karolina Poniewiera – p.o. naczelnika Wydziału Komunikacji, Transportu i Dróg w/m</w:t>
      </w:r>
      <w:r w:rsidRPr="009160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przedstawiła projekt uchwały w ww. sprawie.</w:t>
      </w:r>
    </w:p>
    <w:p w:rsidR="00916018" w:rsidRDefault="00046DD4" w:rsidP="00916018">
      <w:pPr>
        <w:tabs>
          <w:tab w:val="left" w:pos="-694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916018" w:rsidRPr="00046DD4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 w:rsidR="00916018">
        <w:rPr>
          <w:rFonts w:ascii="Arial" w:eastAsia="Arial" w:hAnsi="Arial" w:cs="Arial"/>
          <w:color w:val="000000"/>
          <w:sz w:val="24"/>
          <w:lang w:eastAsia="pl-PL"/>
        </w:rPr>
        <w:t xml:space="preserve"> zapytał czy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wskazane opłaty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i koszty dotyczą </w:t>
      </w:r>
      <w:r w:rsidR="00916018">
        <w:rPr>
          <w:rFonts w:ascii="Arial" w:eastAsia="Arial" w:hAnsi="Arial" w:cs="Arial"/>
          <w:color w:val="000000"/>
          <w:sz w:val="24"/>
          <w:lang w:eastAsia="pl-PL"/>
        </w:rPr>
        <w:t>całego powiatu czy tylko dróg powiatowych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20652" w:rsidRDefault="00046DD4" w:rsidP="00916018">
      <w:pPr>
        <w:tabs>
          <w:tab w:val="left" w:pos="-694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16018">
        <w:rPr>
          <w:rFonts w:ascii="Arial" w:eastAsia="Arial" w:hAnsi="Arial" w:cs="Arial"/>
          <w:b/>
          <w:color w:val="000000"/>
          <w:sz w:val="24"/>
          <w:lang w:eastAsia="pl-PL"/>
        </w:rPr>
        <w:t>Pani Karolina Poniewiera – p.o. naczelnika Wydziału Komunikacji, Transportu i Dróg w/m</w:t>
      </w:r>
      <w:r w:rsidRPr="009160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916018">
        <w:rPr>
          <w:rFonts w:ascii="Arial" w:eastAsia="Arial" w:hAnsi="Arial" w:cs="Arial"/>
          <w:color w:val="000000"/>
          <w:sz w:val="24"/>
          <w:lang w:eastAsia="pl-PL"/>
        </w:rPr>
        <w:t xml:space="preserve">dpowiedziała, że dróg powiatowych. Dodała, że </w:t>
      </w:r>
      <w:r w:rsidR="00C152DF">
        <w:rPr>
          <w:rFonts w:ascii="Arial" w:eastAsia="Arial" w:hAnsi="Arial" w:cs="Arial"/>
          <w:color w:val="000000"/>
          <w:sz w:val="24"/>
          <w:lang w:eastAsia="pl-PL"/>
        </w:rPr>
        <w:br/>
        <w:t xml:space="preserve">w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obwieszczeniu Ministra Finansów, które ukazało się </w:t>
      </w:r>
      <w:r w:rsidR="00916018">
        <w:rPr>
          <w:rFonts w:ascii="Arial" w:eastAsia="Arial" w:hAnsi="Arial" w:cs="Arial"/>
          <w:color w:val="000000"/>
          <w:sz w:val="24"/>
          <w:lang w:eastAsia="pl-PL"/>
        </w:rPr>
        <w:t xml:space="preserve">w Monitorze Polskim </w:t>
      </w:r>
      <w:r w:rsidR="00220652">
        <w:rPr>
          <w:rFonts w:ascii="Arial" w:eastAsia="Arial" w:hAnsi="Arial" w:cs="Arial"/>
          <w:color w:val="000000"/>
          <w:sz w:val="24"/>
          <w:lang w:eastAsia="pl-PL"/>
        </w:rPr>
        <w:t xml:space="preserve">są ogłoszone maksymalne stawki, natomiast wskazane w uchwale wysokości opłat wynikają z ofert. </w:t>
      </w:r>
    </w:p>
    <w:p w:rsidR="00916018" w:rsidRDefault="00220652" w:rsidP="00916018">
      <w:pPr>
        <w:tabs>
          <w:tab w:val="left" w:pos="-694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046DD4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20652">
        <w:rPr>
          <w:rFonts w:ascii="Arial" w:eastAsia="Arial" w:hAnsi="Arial" w:cs="Arial"/>
          <w:color w:val="000000"/>
          <w:sz w:val="24"/>
          <w:lang w:eastAsia="pl-PL"/>
        </w:rPr>
        <w:t>wskazał, że one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220652">
        <w:rPr>
          <w:rFonts w:ascii="Arial" w:eastAsia="Arial" w:hAnsi="Arial" w:cs="Arial"/>
          <w:color w:val="000000"/>
          <w:sz w:val="24"/>
          <w:lang w:eastAsia="pl-PL"/>
        </w:rPr>
        <w:t xml:space="preserve"> zbliżone.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916018" w:rsidRDefault="00220652" w:rsidP="00916018">
      <w:pPr>
        <w:tabs>
          <w:tab w:val="left" w:pos="-694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916018">
        <w:rPr>
          <w:rFonts w:ascii="Arial" w:eastAsia="Arial" w:hAnsi="Arial" w:cs="Arial"/>
          <w:color w:val="000000"/>
          <w:sz w:val="24"/>
          <w:lang w:eastAsia="pl-PL"/>
        </w:rPr>
        <w:t>owiedział, że jak pamięta z poprzednich lat</w:t>
      </w:r>
      <w:r w:rsidR="00C152DF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16018">
        <w:rPr>
          <w:rFonts w:ascii="Arial" w:eastAsia="Arial" w:hAnsi="Arial" w:cs="Arial"/>
          <w:color w:val="000000"/>
          <w:sz w:val="24"/>
          <w:lang w:eastAsia="pl-PL"/>
        </w:rPr>
        <w:t xml:space="preserve"> powiat nie m</w:t>
      </w:r>
      <w:r>
        <w:rPr>
          <w:rFonts w:ascii="Arial" w:eastAsia="Arial" w:hAnsi="Arial" w:cs="Arial"/>
          <w:color w:val="000000"/>
          <w:sz w:val="24"/>
          <w:lang w:eastAsia="pl-PL"/>
        </w:rPr>
        <w:t>oż</w:t>
      </w:r>
      <w:r w:rsidR="00916018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C152DF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>
        <w:rPr>
          <w:rFonts w:ascii="Arial" w:eastAsia="Arial" w:hAnsi="Arial" w:cs="Arial"/>
          <w:color w:val="000000"/>
          <w:sz w:val="24"/>
          <w:lang w:eastAsia="pl-PL"/>
        </w:rPr>
        <w:t>tych opłatach</w:t>
      </w:r>
      <w:r w:rsidR="00916018">
        <w:rPr>
          <w:rFonts w:ascii="Arial" w:eastAsia="Arial" w:hAnsi="Arial" w:cs="Arial"/>
          <w:color w:val="000000"/>
          <w:sz w:val="24"/>
          <w:lang w:eastAsia="pl-PL"/>
        </w:rPr>
        <w:t xml:space="preserve"> zarabiać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916018" w:rsidRDefault="00220652" w:rsidP="00220652">
      <w:pPr>
        <w:tabs>
          <w:tab w:val="left" w:pos="-694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16018">
        <w:rPr>
          <w:rFonts w:ascii="Arial" w:eastAsia="Arial" w:hAnsi="Arial" w:cs="Arial"/>
          <w:b/>
          <w:color w:val="000000"/>
          <w:sz w:val="24"/>
          <w:lang w:eastAsia="pl-PL"/>
        </w:rPr>
        <w:t>Pani Karolina Poniewiera – p.o. naczelnika Wydziału Komunikacji, Transportu i Dróg w/m</w:t>
      </w:r>
      <w:r w:rsidRPr="009160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wyjaśniła, że przedsiębiorca wystawia według określonych stawek fakturę dla powiatu, następnie właściciel po odbiorze pojazdu z parkingu płaci powiatowi. </w:t>
      </w:r>
    </w:p>
    <w:p w:rsidR="00220652" w:rsidRDefault="00220652" w:rsidP="00916018">
      <w:pPr>
        <w:tabs>
          <w:tab w:val="left" w:pos="-694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56CB5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dodał, że p</w:t>
      </w:r>
      <w:r w:rsidR="00916018">
        <w:rPr>
          <w:rFonts w:ascii="Arial" w:eastAsia="Arial" w:hAnsi="Arial" w:cs="Arial"/>
          <w:color w:val="000000"/>
          <w:sz w:val="24"/>
          <w:lang w:eastAsia="pl-PL"/>
        </w:rPr>
        <w:t xml:space="preserve">raktykuje się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takie rozwiązanie, że </w:t>
      </w:r>
      <w:r w:rsidR="00916018">
        <w:rPr>
          <w:rFonts w:ascii="Arial" w:eastAsia="Arial" w:hAnsi="Arial" w:cs="Arial"/>
          <w:color w:val="000000"/>
          <w:sz w:val="24"/>
          <w:lang w:eastAsia="pl-PL"/>
        </w:rPr>
        <w:t xml:space="preserve">po trzech miesiącach </w:t>
      </w:r>
      <w:r>
        <w:rPr>
          <w:rFonts w:ascii="Arial" w:eastAsia="Arial" w:hAnsi="Arial" w:cs="Arial"/>
          <w:color w:val="000000"/>
          <w:sz w:val="24"/>
          <w:lang w:eastAsia="pl-PL"/>
        </w:rPr>
        <w:t>zabiera się</w:t>
      </w:r>
      <w:r w:rsidR="009160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dany pojazd, bo wtedy koszty przewyższają wartość pojazdu.</w:t>
      </w:r>
      <w:r w:rsidR="00686411">
        <w:rPr>
          <w:rFonts w:ascii="Arial" w:eastAsia="Arial" w:hAnsi="Arial" w:cs="Arial"/>
          <w:color w:val="000000"/>
          <w:sz w:val="24"/>
          <w:lang w:eastAsia="pl-PL"/>
        </w:rPr>
        <w:t xml:space="preserve"> Podał, że zdarzały się sytuacje, że niektóre pojazdy parkingowe były usuwane na teren PZD, żeby nie płacić. </w:t>
      </w:r>
    </w:p>
    <w:p w:rsidR="00686411" w:rsidRDefault="00686411" w:rsidP="00916018">
      <w:pPr>
        <w:tabs>
          <w:tab w:val="left" w:pos="-694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192BB5" w:rsidRPr="00916018">
        <w:rPr>
          <w:rFonts w:ascii="Arial" w:eastAsia="Arial" w:hAnsi="Arial" w:cs="Arial"/>
          <w:b/>
          <w:color w:val="000000"/>
          <w:sz w:val="24"/>
          <w:lang w:eastAsia="pl-PL"/>
        </w:rPr>
        <w:t>Pani Karolina Poniewiera – p.o. naczelnika Wydziału Komunikacji, Transportu i Dróg w/m</w:t>
      </w:r>
      <w:r w:rsidR="00192BB5" w:rsidRPr="009160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92BB5">
        <w:rPr>
          <w:rFonts w:ascii="Arial" w:eastAsia="Arial" w:hAnsi="Arial" w:cs="Arial"/>
          <w:color w:val="000000"/>
          <w:sz w:val="24"/>
          <w:lang w:eastAsia="pl-PL"/>
        </w:rPr>
        <w:t>d</w:t>
      </w:r>
      <w:r>
        <w:rPr>
          <w:rFonts w:ascii="Arial" w:eastAsia="Arial" w:hAnsi="Arial" w:cs="Arial"/>
          <w:color w:val="000000"/>
          <w:sz w:val="24"/>
          <w:lang w:eastAsia="pl-PL"/>
        </w:rPr>
        <w:t>odała, że na szczęście właściciele o</w:t>
      </w:r>
      <w:r w:rsidR="00402BFB">
        <w:rPr>
          <w:rFonts w:ascii="Arial" w:eastAsia="Arial" w:hAnsi="Arial" w:cs="Arial"/>
          <w:color w:val="000000"/>
          <w:sz w:val="24"/>
          <w:lang w:eastAsia="pl-PL"/>
        </w:rPr>
        <w:t>d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bierają pojazdy. </w:t>
      </w:r>
    </w:p>
    <w:p w:rsidR="00686411" w:rsidRDefault="00686411" w:rsidP="00916018">
      <w:pPr>
        <w:tabs>
          <w:tab w:val="left" w:pos="-694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C152DF" w:rsidRPr="00C152DF">
        <w:rPr>
          <w:rFonts w:ascii="Arial" w:eastAsia="Arial" w:hAnsi="Arial" w:cs="Arial"/>
          <w:b/>
          <w:color w:val="000000"/>
          <w:sz w:val="24"/>
          <w:lang w:eastAsia="pl-PL"/>
        </w:rPr>
        <w:t>Radny Piotr Kędzia – członek komisji</w:t>
      </w:r>
      <w:r w:rsidR="00C152DF"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>
        <w:rPr>
          <w:rFonts w:ascii="Arial" w:eastAsia="Arial" w:hAnsi="Arial" w:cs="Arial"/>
          <w:color w:val="000000"/>
          <w:sz w:val="24"/>
          <w:lang w:eastAsia="pl-PL"/>
        </w:rPr>
        <w:t>apytał czy można zezłomować taki pojazd.</w:t>
      </w:r>
    </w:p>
    <w:p w:rsidR="00192BB5" w:rsidRDefault="00192BB5" w:rsidP="00916018">
      <w:pPr>
        <w:tabs>
          <w:tab w:val="left" w:pos="-694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ab/>
      </w:r>
      <w:r w:rsidRPr="00916018">
        <w:rPr>
          <w:rFonts w:ascii="Arial" w:eastAsia="Arial" w:hAnsi="Arial" w:cs="Arial"/>
          <w:b/>
          <w:color w:val="000000"/>
          <w:sz w:val="24"/>
          <w:lang w:eastAsia="pl-PL"/>
        </w:rPr>
        <w:t>Pani Karolina Poniewiera – p.o. naczelnika Wydziału Komunikacji, Transportu i Dróg w/m</w:t>
      </w:r>
      <w:r w:rsidRPr="009160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wyjaśniła, że musi być przeprowadzone postępowanie sądowe (</w:t>
      </w:r>
      <w:r w:rsidRPr="00192BB5">
        <w:rPr>
          <w:rFonts w:ascii="Arial" w:eastAsia="Arial" w:hAnsi="Arial" w:cs="Arial"/>
          <w:color w:val="000000"/>
          <w:sz w:val="24"/>
          <w:lang w:eastAsia="pl-PL"/>
        </w:rPr>
        <w:t>orzeczenie przepadku pojazdu na rzecz powiatu</w:t>
      </w:r>
      <w:r>
        <w:rPr>
          <w:rFonts w:ascii="Arial" w:eastAsia="Arial" w:hAnsi="Arial" w:cs="Arial"/>
          <w:color w:val="000000"/>
          <w:sz w:val="24"/>
          <w:lang w:eastAsia="pl-PL"/>
        </w:rPr>
        <w:t>).</w:t>
      </w:r>
    </w:p>
    <w:p w:rsidR="00916018" w:rsidRDefault="00192BB5" w:rsidP="00916018">
      <w:pPr>
        <w:tabs>
          <w:tab w:val="left" w:pos="-694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56CB5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uzupełnił, że m</w:t>
      </w:r>
      <w:r w:rsidR="00154671">
        <w:rPr>
          <w:rFonts w:ascii="Arial" w:eastAsia="Arial" w:hAnsi="Arial" w:cs="Arial"/>
          <w:color w:val="000000"/>
          <w:sz w:val="24"/>
          <w:lang w:eastAsia="pl-PL"/>
        </w:rPr>
        <w:t>usi być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przeprowadzone postę</w:t>
      </w:r>
      <w:r w:rsidR="00154671">
        <w:rPr>
          <w:rFonts w:ascii="Arial" w:eastAsia="Arial" w:hAnsi="Arial" w:cs="Arial"/>
          <w:color w:val="000000"/>
          <w:sz w:val="24"/>
          <w:lang w:eastAsia="pl-PL"/>
        </w:rPr>
        <w:t>powanie przetargowe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 jeżeli postępowanie przetargowe nie dojdzie do skutku, wtedy pojazd można zezłomować. </w:t>
      </w:r>
    </w:p>
    <w:p w:rsidR="00192BB5" w:rsidRDefault="00192BB5" w:rsidP="00916018">
      <w:pPr>
        <w:tabs>
          <w:tab w:val="left" w:pos="-694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192BB5">
        <w:rPr>
          <w:rFonts w:ascii="Arial" w:eastAsia="Arial" w:hAnsi="Arial" w:cs="Arial"/>
          <w:b/>
          <w:color w:val="000000"/>
          <w:sz w:val="24"/>
          <w:lang w:eastAsia="pl-PL"/>
        </w:rPr>
        <w:t>Radny Waldemar Borczyk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poruszył kwestię możliwości usunięcia pojazdu we własnym zakresie. </w:t>
      </w:r>
    </w:p>
    <w:p w:rsidR="00154671" w:rsidRDefault="00192BB5" w:rsidP="00916018">
      <w:pPr>
        <w:tabs>
          <w:tab w:val="left" w:pos="-694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56CB5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umowa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z przedsiębiorcami będzie</w:t>
      </w:r>
      <w:r w:rsidR="00154671">
        <w:rPr>
          <w:rFonts w:ascii="Arial" w:eastAsia="Arial" w:hAnsi="Arial" w:cs="Arial"/>
          <w:color w:val="000000"/>
          <w:sz w:val="24"/>
          <w:lang w:eastAsia="pl-PL"/>
        </w:rPr>
        <w:t xml:space="preserve"> 3-letnia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54671" w:rsidRDefault="00192BB5" w:rsidP="00916018">
      <w:pPr>
        <w:tabs>
          <w:tab w:val="left" w:pos="-694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16018">
        <w:rPr>
          <w:rFonts w:ascii="Arial" w:eastAsia="Arial" w:hAnsi="Arial" w:cs="Arial"/>
          <w:b/>
          <w:color w:val="000000"/>
          <w:sz w:val="24"/>
          <w:lang w:eastAsia="pl-PL"/>
        </w:rPr>
        <w:t>Pani Karolina Poniewiera – p.o. naczelnika Wydziału Komunikacji, Transportu i Dróg w/m</w:t>
      </w:r>
      <w:r w:rsidRPr="009160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odpowiedziała, że w dniu wczorajszym podpisano umowy na okres 3 lat. </w:t>
      </w:r>
    </w:p>
    <w:p w:rsidR="00154671" w:rsidRDefault="00192BB5" w:rsidP="00154671">
      <w:pPr>
        <w:tabs>
          <w:tab w:val="left" w:pos="-6946"/>
        </w:tabs>
        <w:spacing w:after="36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 czy są jeszcze jakieś pytania. </w:t>
      </w:r>
      <w:r w:rsidRPr="00192BB5">
        <w:rPr>
          <w:rFonts w:ascii="Arial" w:eastAsia="Arial" w:hAnsi="Arial" w:cs="Arial"/>
          <w:i/>
          <w:color w:val="000000"/>
          <w:sz w:val="24"/>
          <w:lang w:eastAsia="pl-PL"/>
        </w:rPr>
        <w:t>Nikt się nie 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Zapytał, kto jest „za” pozytywnym zaopiniowaniem projektu uchwały w ww. sprawie. </w:t>
      </w:r>
      <w:r w:rsidR="0015467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154671" w:rsidRPr="00154671" w:rsidRDefault="00154671" w:rsidP="00154671">
      <w:pPr>
        <w:tabs>
          <w:tab w:val="left" w:pos="142"/>
          <w:tab w:val="left" w:pos="709"/>
        </w:tabs>
        <w:spacing w:after="840" w:line="360" w:lineRule="auto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5467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7 głosami „za” pozytywnie </w:t>
      </w:r>
      <w:r w:rsidRPr="0015467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zaopiniowała projekt uchwały Rady Powiatu w Wieluniu w sprawie ustalenia wysok</w:t>
      </w:r>
      <w:r w:rsidR="00192BB5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ości opłat za usuwanie z drogi </w:t>
      </w:r>
      <w:r w:rsidR="00192BB5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</w:r>
      <w:r w:rsidRPr="0015467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i przechowywanie pojazdów na parkingu strzeżonym oraz wysokości kosztów powstałych w razie odstąpienia od usunięcia pojazdu w roku 2025 (głosowało 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</w:r>
      <w:r w:rsidRPr="0015467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7 członków komisji). </w:t>
      </w:r>
    </w:p>
    <w:p w:rsidR="00916018" w:rsidRPr="00916018" w:rsidRDefault="00916018" w:rsidP="00916018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9160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6</w:t>
      </w:r>
    </w:p>
    <w:p w:rsidR="00916018" w:rsidRDefault="00916018" w:rsidP="00B41AEF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16018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sposobu ustalania wysokości opłat dodatkowych i opłaty manipulacyjnej w regularnym przewozie osób organizowanym przez Powiat Wieluński.</w:t>
      </w:r>
    </w:p>
    <w:p w:rsidR="00154671" w:rsidRDefault="00154671" w:rsidP="00154671">
      <w:pPr>
        <w:tabs>
          <w:tab w:val="left" w:pos="-694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C14F6">
        <w:rPr>
          <w:rFonts w:ascii="Arial" w:eastAsia="Arial" w:hAnsi="Arial" w:cs="Arial"/>
          <w:color w:val="000000"/>
          <w:sz w:val="24"/>
          <w:lang w:eastAsia="pl-PL"/>
        </w:rPr>
        <w:t>udzielił głosu pani naczelnik</w:t>
      </w:r>
      <w:r w:rsidRPr="0091601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916018" w:rsidRDefault="000C14F6" w:rsidP="000C14F6">
      <w:pPr>
        <w:tabs>
          <w:tab w:val="left" w:pos="709"/>
        </w:tabs>
        <w:spacing w:after="0" w:line="360" w:lineRule="auto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154671" w:rsidRPr="00916018">
        <w:rPr>
          <w:rFonts w:ascii="Arial" w:eastAsia="Arial" w:hAnsi="Arial" w:cs="Arial"/>
          <w:b/>
          <w:color w:val="000000"/>
          <w:sz w:val="24"/>
          <w:lang w:eastAsia="pl-PL"/>
        </w:rPr>
        <w:t>Pani Karolina Poniewiera – p.o. naczelnika Wydziału Komunikacji, Transportu i Dróg w/m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878E4">
        <w:rPr>
          <w:rFonts w:ascii="Arial" w:eastAsia="Arial" w:hAnsi="Arial" w:cs="Arial"/>
          <w:color w:val="000000"/>
          <w:sz w:val="24"/>
          <w:lang w:eastAsia="pl-PL"/>
        </w:rPr>
        <w:t xml:space="preserve">wskazała, że </w:t>
      </w:r>
      <w:r w:rsidR="003878E4" w:rsidRPr="003878E4">
        <w:rPr>
          <w:rFonts w:ascii="Arial" w:eastAsia="Arial" w:hAnsi="Arial" w:cs="Arial"/>
          <w:color w:val="000000"/>
          <w:sz w:val="24"/>
          <w:lang w:eastAsia="pl-PL"/>
        </w:rPr>
        <w:t xml:space="preserve">z uwagi na zaskarżenie uchwały Rady Powiatu </w:t>
      </w:r>
      <w:r w:rsidR="003878E4" w:rsidRPr="003878E4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w Wieluniu z 1999 r., zasadnym jest podjęcie przedmiotowej uchwały na podstawie </w:t>
      </w:r>
      <w:r w:rsidR="003878E4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3878E4" w:rsidRPr="003878E4">
        <w:rPr>
          <w:rFonts w:ascii="Arial" w:eastAsia="Arial" w:hAnsi="Arial" w:cs="Arial"/>
          <w:color w:val="000000"/>
          <w:sz w:val="24"/>
          <w:lang w:eastAsia="pl-PL"/>
        </w:rPr>
        <w:t>rawa przewozowego oraz rozporządzenia do niego wydanego.</w:t>
      </w:r>
      <w:r w:rsidR="003878E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3878E4" w:rsidRDefault="00F70CE4" w:rsidP="000C14F6">
      <w:pPr>
        <w:tabs>
          <w:tab w:val="left" w:pos="709"/>
        </w:tabs>
        <w:spacing w:after="0" w:line="360" w:lineRule="auto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Piotr Kędzia – członek komisji </w:t>
      </w:r>
      <w:r w:rsidRPr="00F70CE4">
        <w:rPr>
          <w:rFonts w:ascii="Arial" w:eastAsia="Arial" w:hAnsi="Arial" w:cs="Arial"/>
          <w:color w:val="000000"/>
          <w:sz w:val="24"/>
          <w:lang w:eastAsia="pl-PL"/>
        </w:rPr>
        <w:t>stwierdził, ż</w:t>
      </w:r>
      <w:r w:rsidR="003878E4" w:rsidRPr="00F70CE4">
        <w:rPr>
          <w:rFonts w:ascii="Arial" w:eastAsia="Arial" w:hAnsi="Arial" w:cs="Arial"/>
          <w:color w:val="000000"/>
          <w:sz w:val="24"/>
          <w:lang w:eastAsia="pl-PL"/>
        </w:rPr>
        <w:t>e Rada Powiatu niej</w:t>
      </w:r>
      <w:r w:rsidRPr="00F70CE4">
        <w:rPr>
          <w:rFonts w:ascii="Arial" w:eastAsia="Arial" w:hAnsi="Arial" w:cs="Arial"/>
          <w:color w:val="000000"/>
          <w:sz w:val="24"/>
          <w:lang w:eastAsia="pl-PL"/>
        </w:rPr>
        <w:t>ako wyprzedza rozstrzygnięcie są</w:t>
      </w:r>
      <w:r w:rsidR="003878E4" w:rsidRPr="00F70CE4">
        <w:rPr>
          <w:rFonts w:ascii="Arial" w:eastAsia="Arial" w:hAnsi="Arial" w:cs="Arial"/>
          <w:color w:val="000000"/>
          <w:sz w:val="24"/>
          <w:lang w:eastAsia="pl-PL"/>
        </w:rPr>
        <w:t>du.</w:t>
      </w:r>
    </w:p>
    <w:p w:rsidR="00256CB5" w:rsidRPr="00256CB5" w:rsidRDefault="003878E4" w:rsidP="000C14F6">
      <w:pPr>
        <w:tabs>
          <w:tab w:val="left" w:pos="709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F70CE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="00F70CE4" w:rsidRPr="00F70CE4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F70CE4">
        <w:rPr>
          <w:rFonts w:ascii="Arial" w:eastAsia="Arial" w:hAnsi="Arial" w:cs="Arial"/>
          <w:color w:val="000000"/>
          <w:sz w:val="24"/>
          <w:lang w:eastAsia="pl-PL"/>
        </w:rPr>
        <w:t xml:space="preserve">rzypomniał sytuację </w:t>
      </w:r>
      <w:r w:rsidR="00F70CE4" w:rsidRPr="00F70CE4">
        <w:rPr>
          <w:rFonts w:ascii="Arial" w:eastAsia="Arial" w:hAnsi="Arial" w:cs="Arial"/>
          <w:color w:val="000000"/>
          <w:sz w:val="24"/>
          <w:lang w:eastAsia="pl-PL"/>
        </w:rPr>
        <w:t xml:space="preserve">związaną </w:t>
      </w:r>
      <w:r w:rsidRPr="00F70CE4">
        <w:rPr>
          <w:rFonts w:ascii="Arial" w:eastAsia="Arial" w:hAnsi="Arial" w:cs="Arial"/>
          <w:color w:val="000000"/>
          <w:sz w:val="24"/>
          <w:lang w:eastAsia="pl-PL"/>
        </w:rPr>
        <w:t xml:space="preserve">ze Statutem szpitala. </w:t>
      </w:r>
    </w:p>
    <w:p w:rsidR="003878E4" w:rsidRDefault="003878E4" w:rsidP="000C14F6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F70CE4" w:rsidRPr="00256CB5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 w:rsidR="00F70CE4">
        <w:rPr>
          <w:rFonts w:ascii="Arial" w:eastAsia="Arial" w:hAnsi="Arial" w:cs="Arial"/>
          <w:color w:val="000000"/>
          <w:sz w:val="24"/>
          <w:lang w:eastAsia="pl-PL"/>
        </w:rPr>
        <w:t xml:space="preserve"> powiedział, że podjęcie przez Radę P</w:t>
      </w:r>
      <w:r>
        <w:rPr>
          <w:rFonts w:ascii="Arial" w:eastAsia="Arial" w:hAnsi="Arial" w:cs="Arial"/>
          <w:color w:val="000000"/>
          <w:sz w:val="24"/>
          <w:lang w:eastAsia="pl-PL"/>
        </w:rPr>
        <w:t>owiatu przedmiotowej uchwały nie zatrzymuje biegu sprawy.</w:t>
      </w:r>
    </w:p>
    <w:p w:rsidR="00256CB5" w:rsidRDefault="00256CB5" w:rsidP="000C14F6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Dariusz Ceglarski – członek komisji </w:t>
      </w:r>
      <w:r w:rsidRPr="00256CB5">
        <w:rPr>
          <w:rFonts w:ascii="Arial" w:eastAsia="Arial" w:hAnsi="Arial" w:cs="Arial"/>
          <w:color w:val="000000"/>
          <w:sz w:val="24"/>
          <w:lang w:eastAsia="pl-PL"/>
        </w:rPr>
        <w:t>dodał, że może ułatwić tłumaczenie przed sądem.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3878E4" w:rsidRDefault="00256CB5" w:rsidP="000C14F6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16018">
        <w:rPr>
          <w:rFonts w:ascii="Arial" w:eastAsia="Arial" w:hAnsi="Arial" w:cs="Arial"/>
          <w:b/>
          <w:color w:val="000000"/>
          <w:sz w:val="24"/>
          <w:lang w:eastAsia="pl-PL"/>
        </w:rPr>
        <w:t>Pani Karolina Poniewiera – p.o. naczelnika Wydziału Komunikacji, Transportu i Dróg w/m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3878E4">
        <w:rPr>
          <w:rFonts w:ascii="Arial" w:eastAsia="Arial" w:hAnsi="Arial" w:cs="Arial"/>
          <w:color w:val="000000"/>
          <w:sz w:val="24"/>
          <w:lang w:eastAsia="pl-PL"/>
        </w:rPr>
        <w:t xml:space="preserve">wróciła uwagę na </w:t>
      </w:r>
      <w:r w:rsidR="003878E4" w:rsidRPr="003878E4">
        <w:rPr>
          <w:rFonts w:ascii="Arial" w:hAnsi="Arial" w:cs="Arial"/>
          <w:sz w:val="24"/>
          <w:szCs w:val="24"/>
        </w:rPr>
        <w:t>§ 2 projektu uchwały</w:t>
      </w:r>
      <w:r>
        <w:rPr>
          <w:rFonts w:ascii="Arial" w:hAnsi="Arial" w:cs="Arial"/>
          <w:sz w:val="24"/>
          <w:szCs w:val="24"/>
        </w:rPr>
        <w:t xml:space="preserve"> zgodnie, z</w:t>
      </w:r>
      <w:r w:rsidR="003878E4" w:rsidRPr="003878E4">
        <w:rPr>
          <w:rFonts w:ascii="Arial" w:hAnsi="Arial" w:cs="Arial"/>
          <w:sz w:val="24"/>
          <w:szCs w:val="24"/>
        </w:rPr>
        <w:t xml:space="preserve"> który</w:t>
      </w:r>
      <w:r>
        <w:rPr>
          <w:rFonts w:ascii="Arial" w:hAnsi="Arial" w:cs="Arial"/>
          <w:sz w:val="24"/>
          <w:szCs w:val="24"/>
        </w:rPr>
        <w:t>m</w:t>
      </w:r>
      <w:r w:rsidR="003878E4" w:rsidRPr="003878E4">
        <w:rPr>
          <w:rFonts w:ascii="Arial" w:hAnsi="Arial" w:cs="Arial"/>
          <w:sz w:val="24"/>
          <w:szCs w:val="24"/>
        </w:rPr>
        <w:t xml:space="preserve"> </w:t>
      </w:r>
      <w:r w:rsidR="003878E4">
        <w:rPr>
          <w:rFonts w:ascii="Arial" w:eastAsia="Arial" w:hAnsi="Arial" w:cs="Arial"/>
          <w:color w:val="000000"/>
          <w:sz w:val="24"/>
          <w:lang w:eastAsia="pl-PL"/>
        </w:rPr>
        <w:t xml:space="preserve">traci moc uchwała Rady Powiatu w Wieluniu nr VIII/62/99 z dnia 29 czerwca 1999 r.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Ponadto w następnej uchwale o przekazaniu skargi, w odpowiedzi na skargę wnosi się o umorzenie postępowania jako bezprzedmiotowego z uwagi na uchylenie zaskarżonej uchwały. </w:t>
      </w:r>
      <w:r w:rsidR="003878E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154671" w:rsidRPr="000C14F6" w:rsidRDefault="00256CB5" w:rsidP="000C14F6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154671" w:rsidRPr="000C14F6">
        <w:rPr>
          <w:rFonts w:ascii="Arial" w:eastAsia="Arial" w:hAnsi="Arial" w:cs="Arial"/>
          <w:color w:val="000000"/>
          <w:sz w:val="24"/>
          <w:lang w:eastAsia="pl-PL"/>
        </w:rPr>
        <w:t xml:space="preserve">apytał </w:t>
      </w:r>
      <w:r>
        <w:rPr>
          <w:rFonts w:ascii="Arial" w:eastAsia="Arial" w:hAnsi="Arial" w:cs="Arial"/>
          <w:color w:val="000000"/>
          <w:sz w:val="24"/>
          <w:lang w:eastAsia="pl-PL"/>
        </w:rPr>
        <w:t>pani</w:t>
      </w:r>
      <w:r w:rsidR="00046DD4">
        <w:rPr>
          <w:rFonts w:ascii="Arial" w:eastAsia="Arial" w:hAnsi="Arial" w:cs="Arial"/>
          <w:color w:val="000000"/>
          <w:sz w:val="24"/>
          <w:lang w:eastAsia="pl-PL"/>
        </w:rPr>
        <w:t>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naczelnik czy ma wiedzę</w:t>
      </w:r>
      <w:r w:rsidR="00046DD4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54671" w:rsidRPr="000C14F6">
        <w:rPr>
          <w:rFonts w:ascii="Arial" w:eastAsia="Arial" w:hAnsi="Arial" w:cs="Arial"/>
          <w:color w:val="000000"/>
          <w:sz w:val="24"/>
          <w:lang w:eastAsia="pl-PL"/>
        </w:rPr>
        <w:t xml:space="preserve">kiedy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uchwała z 1999 r. </w:t>
      </w:r>
      <w:r w:rsidR="00154671" w:rsidRPr="000C14F6">
        <w:rPr>
          <w:rFonts w:ascii="Arial" w:eastAsia="Arial" w:hAnsi="Arial" w:cs="Arial"/>
          <w:color w:val="000000"/>
          <w:sz w:val="24"/>
          <w:lang w:eastAsia="pl-PL"/>
        </w:rPr>
        <w:t>została zaskarżona</w:t>
      </w:r>
      <w:r w:rsidR="00046DD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54671" w:rsidRPr="000C14F6" w:rsidRDefault="00256CB5" w:rsidP="000C14F6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916018">
        <w:rPr>
          <w:rFonts w:ascii="Arial" w:eastAsia="Arial" w:hAnsi="Arial" w:cs="Arial"/>
          <w:b/>
          <w:color w:val="000000"/>
          <w:sz w:val="24"/>
          <w:lang w:eastAsia="pl-PL"/>
        </w:rPr>
        <w:t>Pani Karolina Poniewiera – p.o. naczelnika Wydziału Komunikacji, Transportu i Dróg w/m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046DD4">
        <w:rPr>
          <w:rFonts w:ascii="Arial" w:eastAsia="Arial" w:hAnsi="Arial" w:cs="Arial"/>
          <w:color w:val="000000"/>
          <w:sz w:val="24"/>
          <w:lang w:eastAsia="pl-PL"/>
        </w:rPr>
        <w:t>dpowiedziała, że teraz.</w:t>
      </w:r>
    </w:p>
    <w:p w:rsidR="00154671" w:rsidRPr="000C14F6" w:rsidRDefault="00256CB5" w:rsidP="000C14F6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zapytał, dlaczego dopiero po </w:t>
      </w:r>
      <w:r w:rsidR="00D942D6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25 latach prokuratura podjęła działania. </w:t>
      </w:r>
      <w:r w:rsidR="00D942D6">
        <w:rPr>
          <w:rFonts w:ascii="Arial" w:eastAsia="Arial" w:hAnsi="Arial" w:cs="Arial"/>
          <w:color w:val="000000"/>
          <w:sz w:val="24"/>
          <w:lang w:eastAsia="pl-PL"/>
        </w:rPr>
        <w:t>Powiedział,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nie r</w:t>
      </w:r>
      <w:r w:rsidR="00D942D6">
        <w:rPr>
          <w:rFonts w:ascii="Arial" w:eastAsia="Arial" w:hAnsi="Arial" w:cs="Arial"/>
          <w:color w:val="000000"/>
          <w:sz w:val="24"/>
          <w:lang w:eastAsia="pl-PL"/>
        </w:rPr>
        <w:t>ozumie tego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154671" w:rsidRPr="000C14F6" w:rsidRDefault="00D942D6" w:rsidP="000C14F6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046DD4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wtrącił, że sprawa opłat jest i tak rozwiązana przez przewoźnika, przewoźnik stosuje opłaty dodatkowe. Oświadczył, że dla niego też to jest niezrozumiałe, dlaczego Prokurator Rejonowy w Sieradzu </w:t>
      </w:r>
      <w:r w:rsidR="00046DD4">
        <w:rPr>
          <w:rFonts w:ascii="Arial" w:eastAsia="Arial" w:hAnsi="Arial" w:cs="Arial"/>
          <w:color w:val="000000"/>
          <w:sz w:val="24"/>
          <w:lang w:eastAsia="pl-PL"/>
        </w:rPr>
        <w:t xml:space="preserve">teraz zaczął działać.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154671" w:rsidRPr="000C14F6" w:rsidRDefault="00046DD4" w:rsidP="000C14F6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zapytał czy opłaty te dotyczą</w:t>
      </w:r>
      <w:r w:rsidR="006A4B49" w:rsidRPr="000C14F6">
        <w:rPr>
          <w:rFonts w:ascii="Arial" w:eastAsia="Arial" w:hAnsi="Arial" w:cs="Arial"/>
          <w:color w:val="000000"/>
          <w:sz w:val="24"/>
          <w:lang w:eastAsia="pl-PL"/>
        </w:rPr>
        <w:t xml:space="preserve"> wszystkich </w:t>
      </w:r>
      <w:r w:rsidRPr="000C14F6">
        <w:rPr>
          <w:rFonts w:ascii="Arial" w:eastAsia="Arial" w:hAnsi="Arial" w:cs="Arial"/>
          <w:color w:val="000000"/>
          <w:sz w:val="24"/>
          <w:lang w:eastAsia="pl-PL"/>
        </w:rPr>
        <w:t>przewo</w:t>
      </w:r>
      <w:r w:rsidR="00C152DF">
        <w:rPr>
          <w:rFonts w:ascii="Arial" w:eastAsia="Arial" w:hAnsi="Arial" w:cs="Arial"/>
          <w:color w:val="000000"/>
          <w:sz w:val="24"/>
          <w:lang w:eastAsia="pl-PL"/>
        </w:rPr>
        <w:t>źni</w:t>
      </w:r>
      <w:r w:rsidRPr="000C14F6">
        <w:rPr>
          <w:rFonts w:ascii="Arial" w:eastAsia="Arial" w:hAnsi="Arial" w:cs="Arial"/>
          <w:color w:val="000000"/>
          <w:sz w:val="24"/>
          <w:lang w:eastAsia="pl-PL"/>
        </w:rPr>
        <w:t>ków</w:t>
      </w:r>
      <w:r w:rsidR="00C152DF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A4B49" w:rsidRPr="000C14F6">
        <w:rPr>
          <w:rFonts w:ascii="Arial" w:eastAsia="Arial" w:hAnsi="Arial" w:cs="Arial"/>
          <w:color w:val="000000"/>
          <w:sz w:val="24"/>
          <w:lang w:eastAsia="pl-PL"/>
        </w:rPr>
        <w:t xml:space="preserve"> którzy świadczą usługi na terenie powiatu wieluńskiego</w:t>
      </w:r>
      <w:r w:rsidR="00C152DF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A4B49" w:rsidRPr="000C14F6" w:rsidRDefault="00046DD4" w:rsidP="000C14F6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16018">
        <w:rPr>
          <w:rFonts w:ascii="Arial" w:eastAsia="Arial" w:hAnsi="Arial" w:cs="Arial"/>
          <w:b/>
          <w:color w:val="000000"/>
          <w:sz w:val="24"/>
          <w:lang w:eastAsia="pl-PL"/>
        </w:rPr>
        <w:t>Pani Karolina Poniewiera – p.o. naczelnika Wydziału Komunikacji, Transportu i Dróg w/m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odpowiedziała, że t</w:t>
      </w:r>
      <w:r w:rsidR="006A4B49" w:rsidRPr="000C14F6">
        <w:rPr>
          <w:rFonts w:ascii="Arial" w:eastAsia="Arial" w:hAnsi="Arial" w:cs="Arial"/>
          <w:color w:val="000000"/>
          <w:sz w:val="24"/>
          <w:lang w:eastAsia="pl-PL"/>
        </w:rPr>
        <w:t>ylko przewoźnika, z którym powiat ma zawartą umowę, czyli PKS Wieluń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46DD4" w:rsidRDefault="00046DD4" w:rsidP="00046DD4">
      <w:pPr>
        <w:tabs>
          <w:tab w:val="left" w:pos="142"/>
        </w:tabs>
        <w:spacing w:after="36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6A4B49" w:rsidRPr="000C14F6">
        <w:rPr>
          <w:rFonts w:ascii="Arial" w:eastAsia="Arial" w:hAnsi="Arial" w:cs="Arial"/>
          <w:color w:val="000000"/>
          <w:sz w:val="24"/>
          <w:lang w:eastAsia="pl-PL"/>
        </w:rPr>
        <w:t>obec braku innych pytań poddał pod głosowanie projekt uchwały ww. sprawie</w:t>
      </w:r>
      <w:r>
        <w:rPr>
          <w:rFonts w:ascii="Arial" w:eastAsia="Arial" w:hAnsi="Arial" w:cs="Arial"/>
          <w:color w:val="000000"/>
          <w:sz w:val="24"/>
          <w:lang w:eastAsia="pl-PL"/>
        </w:rPr>
        <w:t>. Zapytał</w:t>
      </w:r>
      <w:r w:rsidR="00C152DF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kto jest „za” pozytywnym zaopiniowaniem projektu uchwały w sprawie </w:t>
      </w:r>
      <w:r w:rsidRPr="00046DD4">
        <w:rPr>
          <w:rFonts w:ascii="Arial" w:eastAsia="Arial" w:hAnsi="Arial" w:cs="Arial"/>
          <w:color w:val="000000"/>
          <w:sz w:val="24"/>
          <w:lang w:eastAsia="pl-PL"/>
        </w:rPr>
        <w:t xml:space="preserve">sposobu ustalania </w:t>
      </w:r>
      <w:r w:rsidRPr="00046DD4">
        <w:rPr>
          <w:rFonts w:ascii="Arial" w:eastAsia="Arial" w:hAnsi="Arial" w:cs="Arial"/>
          <w:color w:val="000000"/>
          <w:sz w:val="24"/>
          <w:lang w:eastAsia="pl-PL"/>
        </w:rPr>
        <w:lastRenderedPageBreak/>
        <w:t>wysokości opłat dodatkowych i opłaty manipulacyjnej w regularnym przewozie osób organizowanym przez Powiat Wieluński.</w:t>
      </w:r>
    </w:p>
    <w:p w:rsidR="006A4B49" w:rsidRPr="00046DD4" w:rsidRDefault="00046DD4" w:rsidP="000C14F6">
      <w:pPr>
        <w:tabs>
          <w:tab w:val="left" w:pos="142"/>
        </w:tabs>
        <w:spacing w:after="8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046DD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 w:rsidRPr="00046DD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7 głosami „za” pozytywnie </w:t>
      </w:r>
      <w:r w:rsidRPr="00046DD4">
        <w:rPr>
          <w:rFonts w:ascii="Arial" w:eastAsia="Times New Roman" w:hAnsi="Arial" w:cs="Arial"/>
          <w:i/>
          <w:sz w:val="24"/>
          <w:szCs w:val="24"/>
          <w:lang w:eastAsia="pl-PL" w:bidi="pl-PL"/>
        </w:rPr>
        <w:t xml:space="preserve">zaopiniowała projekt </w:t>
      </w:r>
      <w:r w:rsidRPr="00046DD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uchwały Rady Powiatu w Wieluniu w sprawie sposobu ustalania wysokości opłat dodatkowych </w:t>
      </w:r>
      <w:r w:rsidRPr="00046DD4">
        <w:rPr>
          <w:rFonts w:ascii="Arial" w:eastAsia="Times New Roman" w:hAnsi="Arial" w:cs="Arial"/>
          <w:i/>
          <w:sz w:val="24"/>
          <w:szCs w:val="24"/>
          <w:lang w:eastAsia="pl-PL"/>
        </w:rPr>
        <w:br/>
        <w:t>i opłaty manipulacyjnej w regularnym przewozie osób organizowanym przez Powiat Wieluński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7 członków komisji). </w:t>
      </w:r>
    </w:p>
    <w:p w:rsidR="00916018" w:rsidRPr="00916018" w:rsidRDefault="00916018" w:rsidP="0091601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16018">
        <w:rPr>
          <w:rFonts w:ascii="Arial" w:eastAsia="Times New Roman" w:hAnsi="Arial" w:cs="Arial"/>
          <w:b/>
          <w:sz w:val="24"/>
          <w:szCs w:val="24"/>
          <w:lang w:eastAsia="pl-PL"/>
        </w:rPr>
        <w:t>Pkt 7</w:t>
      </w:r>
    </w:p>
    <w:p w:rsidR="00916018" w:rsidRPr="00916018" w:rsidRDefault="00916018" w:rsidP="00B41AEF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1601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przekazania skargi do Wojewódzkiego Sądu Administracyjnego w Łodzi wraz </w:t>
      </w:r>
      <w:r w:rsidR="006A4B49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z odpowiedzią </w:t>
      </w:r>
      <w:r w:rsidRPr="00916018">
        <w:rPr>
          <w:rFonts w:ascii="Arial" w:eastAsia="Times New Roman" w:hAnsi="Arial" w:cs="Arial"/>
          <w:b/>
          <w:sz w:val="24"/>
          <w:szCs w:val="24"/>
          <w:lang w:eastAsia="pl-PL"/>
        </w:rPr>
        <w:t>na skargę.</w:t>
      </w:r>
    </w:p>
    <w:p w:rsidR="00916018" w:rsidRDefault="002160F8" w:rsidP="002160F8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160F8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6A4B49" w:rsidRPr="002160F8">
        <w:rPr>
          <w:rFonts w:ascii="Arial" w:eastAsia="Arial" w:hAnsi="Arial" w:cs="Arial"/>
          <w:color w:val="000000"/>
          <w:sz w:val="24"/>
          <w:lang w:eastAsia="pl-PL"/>
        </w:rPr>
        <w:t>apytał czy do przedłożonego projektu uchwały są pytania.</w:t>
      </w:r>
    </w:p>
    <w:p w:rsidR="006A4B49" w:rsidRDefault="002160F8" w:rsidP="002160F8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916018">
        <w:rPr>
          <w:rFonts w:ascii="Arial" w:eastAsia="Arial" w:hAnsi="Arial" w:cs="Arial"/>
          <w:b/>
          <w:color w:val="000000"/>
          <w:sz w:val="24"/>
          <w:lang w:eastAsia="pl-PL"/>
        </w:rPr>
        <w:t>Pani Karolina Poniewiera – p.o. naczelnika Wydziału Komunikacji, Transportu i Dróg w/m</w:t>
      </w:r>
      <w:r w:rsidRPr="009160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C14F6" w:rsidRPr="000C14F6">
        <w:rPr>
          <w:rFonts w:ascii="Arial" w:eastAsia="Arial" w:hAnsi="Arial" w:cs="Arial"/>
          <w:color w:val="000000"/>
          <w:sz w:val="24"/>
          <w:szCs w:val="24"/>
          <w:lang w:eastAsia="pl-PL"/>
        </w:rPr>
        <w:t>wniosła poprawkę. W</w:t>
      </w:r>
      <w:r w:rsidR="006A4B49" w:rsidRPr="000C14F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skazała, </w:t>
      </w:r>
      <w:r w:rsidRPr="000C14F6">
        <w:rPr>
          <w:rFonts w:ascii="Arial" w:eastAsia="Arial" w:hAnsi="Arial" w:cs="Arial"/>
          <w:color w:val="000000"/>
          <w:sz w:val="24"/>
          <w:szCs w:val="24"/>
          <w:lang w:eastAsia="pl-PL"/>
        </w:rPr>
        <w:t>ż</w:t>
      </w:r>
      <w:r w:rsidR="006A4B49" w:rsidRPr="000C14F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 w odpowiedzi na </w:t>
      </w:r>
      <w:r w:rsidRPr="000C14F6">
        <w:rPr>
          <w:rFonts w:ascii="Arial" w:eastAsia="Arial" w:hAnsi="Arial" w:cs="Arial"/>
          <w:color w:val="000000"/>
          <w:sz w:val="24"/>
          <w:szCs w:val="24"/>
          <w:lang w:eastAsia="pl-PL"/>
        </w:rPr>
        <w:t>skargę</w:t>
      </w:r>
      <w:r w:rsidR="000C14F6" w:rsidRPr="000C14F6">
        <w:rPr>
          <w:rFonts w:ascii="Arial" w:eastAsia="Arial" w:hAnsi="Arial" w:cs="Arial"/>
          <w:color w:val="000000"/>
          <w:sz w:val="24"/>
          <w:szCs w:val="24"/>
          <w:lang w:eastAsia="pl-PL"/>
        </w:rPr>
        <w:t>, na stronie 1 przed uzasadnieniem</w:t>
      </w:r>
      <w:r w:rsidR="006A4B49" w:rsidRPr="000C14F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wkradł się błąd pisarski</w:t>
      </w:r>
      <w:r w:rsidR="000C14F6" w:rsidRPr="000C14F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Jest </w:t>
      </w:r>
      <w:r w:rsidR="000C14F6" w:rsidRPr="000C14F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„</w:t>
      </w:r>
      <w:r w:rsidR="000C14F6" w:rsidRPr="000C14F6">
        <w:rPr>
          <w:rFonts w:ascii="Arial" w:hAnsi="Arial" w:cs="Arial"/>
          <w:i/>
          <w:sz w:val="24"/>
          <w:szCs w:val="24"/>
        </w:rPr>
        <w:t>§ 161 pkt 3 ustawy PPSA</w:t>
      </w:r>
      <w:r w:rsidR="000C14F6" w:rsidRPr="000C14F6">
        <w:rPr>
          <w:rFonts w:ascii="Arial" w:hAnsi="Arial" w:cs="Arial"/>
          <w:sz w:val="24"/>
          <w:szCs w:val="24"/>
        </w:rPr>
        <w:t xml:space="preserve">” powinno być: </w:t>
      </w:r>
      <w:r w:rsidR="000C14F6">
        <w:rPr>
          <w:rFonts w:ascii="Arial" w:hAnsi="Arial" w:cs="Arial"/>
          <w:sz w:val="24"/>
          <w:szCs w:val="24"/>
        </w:rPr>
        <w:t>„</w:t>
      </w:r>
      <w:r w:rsidR="000C14F6" w:rsidRPr="000C14F6">
        <w:rPr>
          <w:rFonts w:ascii="Arial" w:hAnsi="Arial" w:cs="Arial"/>
          <w:i/>
          <w:sz w:val="24"/>
          <w:szCs w:val="24"/>
        </w:rPr>
        <w:t>art.</w:t>
      </w:r>
      <w:r w:rsidR="000C14F6">
        <w:rPr>
          <w:rFonts w:ascii="Arial" w:hAnsi="Arial" w:cs="Arial"/>
          <w:i/>
          <w:sz w:val="24"/>
          <w:szCs w:val="24"/>
        </w:rPr>
        <w:t xml:space="preserve"> </w:t>
      </w:r>
      <w:r w:rsidR="000C14F6" w:rsidRPr="000C14F6">
        <w:rPr>
          <w:rFonts w:ascii="Arial" w:hAnsi="Arial" w:cs="Arial"/>
          <w:i/>
          <w:sz w:val="24"/>
          <w:szCs w:val="24"/>
        </w:rPr>
        <w:t>161 § 1 pkt 3 ustawy PPSA</w:t>
      </w:r>
      <w:r w:rsidR="000C14F6">
        <w:rPr>
          <w:rFonts w:ascii="Arial" w:hAnsi="Arial" w:cs="Arial"/>
          <w:sz w:val="24"/>
          <w:szCs w:val="24"/>
        </w:rPr>
        <w:t>”</w:t>
      </w:r>
      <w:r w:rsidR="000C14F6" w:rsidRPr="000C14F6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  <w:r w:rsidR="000C14F6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6A4B49" w:rsidRPr="00B240E0" w:rsidRDefault="002160F8" w:rsidP="002160F8">
      <w:pPr>
        <w:spacing w:after="36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6A4B49" w:rsidRPr="002160F8">
        <w:rPr>
          <w:rFonts w:ascii="Arial" w:eastAsia="Arial" w:hAnsi="Arial" w:cs="Arial"/>
          <w:color w:val="000000"/>
          <w:sz w:val="24"/>
          <w:lang w:eastAsia="pl-PL"/>
        </w:rPr>
        <w:t>obec braku pytań zapytał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A4B49" w:rsidRPr="002160F8">
        <w:rPr>
          <w:rFonts w:ascii="Arial" w:eastAsia="Arial" w:hAnsi="Arial" w:cs="Arial"/>
          <w:color w:val="000000"/>
          <w:sz w:val="24"/>
          <w:lang w:eastAsia="pl-PL"/>
        </w:rPr>
        <w:t xml:space="preserve"> kto jest </w:t>
      </w:r>
      <w:r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6A4B49" w:rsidRPr="002160F8">
        <w:rPr>
          <w:rFonts w:ascii="Arial" w:eastAsia="Arial" w:hAnsi="Arial" w:cs="Arial"/>
          <w:color w:val="000000"/>
          <w:sz w:val="24"/>
          <w:lang w:eastAsia="pl-PL"/>
        </w:rPr>
        <w:t>za</w:t>
      </w:r>
      <w:r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6A4B49" w:rsidRPr="002160F8">
        <w:rPr>
          <w:rFonts w:ascii="Arial" w:eastAsia="Arial" w:hAnsi="Arial" w:cs="Arial"/>
          <w:color w:val="000000"/>
          <w:sz w:val="24"/>
          <w:lang w:eastAsia="pl-PL"/>
        </w:rPr>
        <w:t xml:space="preserve"> pozytywnym zaopiniowaniem projektu uchwały w ww. sprawie. </w:t>
      </w:r>
    </w:p>
    <w:p w:rsidR="006A4B49" w:rsidRDefault="002160F8" w:rsidP="00F32A51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2160F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7 głosami „za” pozytywnie </w:t>
      </w:r>
      <w:r w:rsidRPr="002160F8">
        <w:rPr>
          <w:rFonts w:ascii="Arial" w:eastAsia="Times New Roman" w:hAnsi="Arial" w:cs="Arial"/>
          <w:i/>
          <w:sz w:val="24"/>
          <w:szCs w:val="24"/>
          <w:lang w:eastAsia="pl-PL" w:bidi="pl-PL"/>
        </w:rPr>
        <w:t xml:space="preserve">zaopiniowała projekt </w:t>
      </w:r>
      <w:r w:rsidRPr="002160F8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 przekazania skargi do Wojewódzkiego Sądu Administracyjnego w Łodzi wraz z odpowiedzią na skargę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7 członków komisji).</w:t>
      </w:r>
    </w:p>
    <w:p w:rsidR="00402BFB" w:rsidRPr="002160F8" w:rsidRDefault="00402BFB" w:rsidP="00F32A51">
      <w:pPr>
        <w:spacing w:after="840" w:line="360" w:lineRule="auto"/>
        <w:ind w:firstLine="709"/>
        <w:jc w:val="both"/>
        <w:rPr>
          <w:rFonts w:ascii="Arial" w:eastAsia="Arial" w:hAnsi="Arial" w:cs="Arial"/>
          <w:b/>
          <w:i/>
          <w:color w:val="000000"/>
          <w:sz w:val="24"/>
          <w:lang w:eastAsia="pl-PL"/>
        </w:rPr>
      </w:pPr>
    </w:p>
    <w:p w:rsidR="00251A4E" w:rsidRDefault="004B7C16" w:rsidP="00251A4E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0E04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Pkt </w:t>
      </w:r>
      <w:r w:rsidR="00251A4E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</w:p>
    <w:p w:rsidR="00251A4E" w:rsidRPr="00D50E04" w:rsidRDefault="00251A4E" w:rsidP="00B41AEF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51A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zatwierdzenia „Programu naprawczego Samodzielnego Publicznego Zakładu Opieki Zdrowotnej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Wieluniu na lata 2024-2026”. </w:t>
      </w:r>
    </w:p>
    <w:p w:rsidR="004B7C16" w:rsidRDefault="004B7C16" w:rsidP="004B7C16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251A4E" w:rsidRPr="00FF36B8">
        <w:rPr>
          <w:rFonts w:ascii="Arial" w:eastAsia="Arial" w:hAnsi="Arial" w:cs="Arial"/>
          <w:color w:val="000000"/>
          <w:sz w:val="24"/>
          <w:lang w:eastAsia="pl-PL"/>
        </w:rPr>
        <w:t xml:space="preserve">poinformował, że radni otrzymali Program naprawczy Samodzielnego Publicznego </w:t>
      </w:r>
      <w:r w:rsidR="00FF36B8" w:rsidRPr="00FF36B8">
        <w:rPr>
          <w:rFonts w:ascii="Arial" w:eastAsia="Arial" w:hAnsi="Arial" w:cs="Arial"/>
          <w:color w:val="000000"/>
          <w:sz w:val="24"/>
          <w:lang w:eastAsia="pl-PL"/>
        </w:rPr>
        <w:t>Zakładu</w:t>
      </w:r>
      <w:r w:rsidR="00251A4E" w:rsidRPr="00FF36B8">
        <w:rPr>
          <w:rFonts w:ascii="Arial" w:eastAsia="Arial" w:hAnsi="Arial" w:cs="Arial"/>
          <w:color w:val="000000"/>
          <w:sz w:val="24"/>
          <w:lang w:eastAsia="pl-PL"/>
        </w:rPr>
        <w:t xml:space="preserve"> Opieki Zdrowotnej na lata 2024-2026 wraz z projektem uchwały w przedmiotowej sprawie. Powitał panią dyrektor. Zapytał 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>czy są</w:t>
      </w:r>
      <w:r w:rsidR="00251A4E" w:rsidRPr="00FF36B8">
        <w:rPr>
          <w:rFonts w:ascii="Arial" w:eastAsia="Arial" w:hAnsi="Arial" w:cs="Arial"/>
          <w:color w:val="000000"/>
          <w:sz w:val="24"/>
          <w:lang w:eastAsia="pl-PL"/>
        </w:rPr>
        <w:t xml:space="preserve"> pytania do przedłożonego materiału. </w:t>
      </w:r>
    </w:p>
    <w:p w:rsidR="00FF36B8" w:rsidRDefault="00FF36B8" w:rsidP="004B7C16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72184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>zauważył,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program został napisany w skutek straty, która nastąpiła w 2023 r., taki jest obowiązek, to było ponad 2 mln zł. Zapytał czy w kwocie straty uwzględniono nadwykonania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które zostały zapłacone później, czy ta strata może być mniejsza. </w:t>
      </w:r>
    </w:p>
    <w:p w:rsidR="004B7C16" w:rsidRDefault="004B7C16" w:rsidP="004B7C16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Freus – dyrektor SP ZOZ w Wieluniu 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 xml:space="preserve">odpowiedziała, że nie. Wyjaśniła, że jeżeli chodzi o rok 2023 nic </w:t>
      </w:r>
      <w:r w:rsidR="009E3695">
        <w:rPr>
          <w:rFonts w:ascii="Arial" w:eastAsia="Arial" w:hAnsi="Arial" w:cs="Arial"/>
          <w:color w:val="000000"/>
          <w:sz w:val="24"/>
          <w:lang w:eastAsia="pl-PL"/>
        </w:rPr>
        <w:t xml:space="preserve">już zmienić 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>można, dlatego ż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9E3695">
        <w:rPr>
          <w:rFonts w:ascii="Arial" w:eastAsia="Arial" w:hAnsi="Arial" w:cs="Arial"/>
          <w:color w:val="000000"/>
          <w:sz w:val="24"/>
          <w:lang w:eastAsia="pl-PL"/>
        </w:rPr>
        <w:t xml:space="preserve">dniem 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>na zamknię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>cie ksiąg rachunkowych zgodnie z ustaw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 xml:space="preserve"> o rachunkowości jest </w:t>
      </w:r>
      <w:r w:rsidR="009E3695">
        <w:rPr>
          <w:rFonts w:ascii="Arial" w:eastAsia="Arial" w:hAnsi="Arial" w:cs="Arial"/>
          <w:color w:val="000000"/>
          <w:sz w:val="24"/>
          <w:lang w:eastAsia="pl-PL"/>
        </w:rPr>
        <w:br/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 xml:space="preserve">30 czerwca następnego roku, czyli 2024 r. </w:t>
      </w:r>
      <w:r w:rsidR="009E3695">
        <w:rPr>
          <w:rFonts w:ascii="Arial" w:eastAsia="Arial" w:hAnsi="Arial" w:cs="Arial"/>
          <w:color w:val="000000"/>
          <w:sz w:val="24"/>
          <w:lang w:eastAsia="pl-PL"/>
        </w:rPr>
        <w:t xml:space="preserve">Podała, że </w:t>
      </w:r>
      <w:r w:rsidR="002F53B7">
        <w:rPr>
          <w:rFonts w:ascii="Arial" w:eastAsia="Arial" w:hAnsi="Arial" w:cs="Arial"/>
          <w:color w:val="000000"/>
          <w:sz w:val="24"/>
          <w:lang w:eastAsia="pl-PL"/>
        </w:rPr>
        <w:t>SP ZOZ</w:t>
      </w:r>
      <w:r w:rsidR="009E3695">
        <w:rPr>
          <w:rFonts w:ascii="Arial" w:eastAsia="Arial" w:hAnsi="Arial" w:cs="Arial"/>
          <w:color w:val="000000"/>
          <w:sz w:val="24"/>
          <w:lang w:eastAsia="pl-PL"/>
        </w:rPr>
        <w:t xml:space="preserve"> umowę z Narodowym Funduszem Zdrowia, która była urzeczywistnieniem zarządzenia Ministra Zdrowia, polegającego na tym, że 50</w:t>
      </w:r>
      <w:r w:rsidR="00402BF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E3695">
        <w:rPr>
          <w:rFonts w:ascii="Arial" w:eastAsia="Arial" w:hAnsi="Arial" w:cs="Arial"/>
          <w:color w:val="000000"/>
          <w:sz w:val="24"/>
          <w:lang w:eastAsia="pl-PL"/>
        </w:rPr>
        <w:t xml:space="preserve">% nadwykonania ryczałtu zostanie szpitalom przyznane, otrzymał 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>w ostatnich d</w:t>
      </w:r>
      <w:r w:rsidR="009E3695">
        <w:rPr>
          <w:rFonts w:ascii="Arial" w:eastAsia="Arial" w:hAnsi="Arial" w:cs="Arial"/>
          <w:color w:val="000000"/>
          <w:sz w:val="24"/>
          <w:lang w:eastAsia="pl-PL"/>
        </w:rPr>
        <w:t xml:space="preserve">niach czerwca 2024 r., 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 xml:space="preserve">już po </w:t>
      </w:r>
      <w:r w:rsidR="009E3695">
        <w:rPr>
          <w:rFonts w:ascii="Arial" w:eastAsia="Arial" w:hAnsi="Arial" w:cs="Arial"/>
          <w:color w:val="000000"/>
          <w:sz w:val="24"/>
          <w:lang w:eastAsia="pl-PL"/>
        </w:rPr>
        <w:t>zatwierdzeniu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 xml:space="preserve"> biegłego, po Radzie Społecznej SP ZOZ</w:t>
      </w:r>
      <w:r w:rsidR="009E369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 xml:space="preserve"> po prz</w:t>
      </w:r>
      <w:r w:rsidR="009E3695">
        <w:rPr>
          <w:rFonts w:ascii="Arial" w:eastAsia="Arial" w:hAnsi="Arial" w:cs="Arial"/>
          <w:color w:val="000000"/>
          <w:sz w:val="24"/>
          <w:lang w:eastAsia="pl-PL"/>
        </w:rPr>
        <w:t>ekazaniu dokumentu do starostwa. Była to umowa na kwotę ponad 700 tys. zł dotycząca roku 2023, ale z umowy to nie wynikało,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 xml:space="preserve"> wi</w:t>
      </w:r>
      <w:r w:rsidR="009E3695">
        <w:rPr>
          <w:rFonts w:ascii="Arial" w:eastAsia="Arial" w:hAnsi="Arial" w:cs="Arial"/>
          <w:color w:val="000000"/>
          <w:sz w:val="24"/>
          <w:lang w:eastAsia="pl-PL"/>
        </w:rPr>
        <w:t>ęc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 xml:space="preserve"> ta kwota jest w r</w:t>
      </w:r>
      <w:r w:rsidR="009E3695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>ku 2024 i w</w:t>
      </w:r>
      <w:r w:rsidR="009E369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 xml:space="preserve">tym roku jest przychodem. </w:t>
      </w:r>
      <w:r w:rsidR="009E3695">
        <w:rPr>
          <w:rFonts w:ascii="Arial" w:eastAsia="Arial" w:hAnsi="Arial" w:cs="Arial"/>
          <w:color w:val="000000"/>
          <w:sz w:val="24"/>
          <w:lang w:eastAsia="pl-PL"/>
        </w:rPr>
        <w:t>Podał</w:t>
      </w:r>
      <w:r w:rsidR="002F53B7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9E3695">
        <w:rPr>
          <w:rFonts w:ascii="Arial" w:eastAsia="Arial" w:hAnsi="Arial" w:cs="Arial"/>
          <w:color w:val="000000"/>
          <w:sz w:val="24"/>
          <w:lang w:eastAsia="pl-PL"/>
        </w:rPr>
        <w:t xml:space="preserve">, że jeżeli szpital miałby zapłacone 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>wszystkie nadwykonania w roku 2023</w:t>
      </w:r>
      <w:r w:rsidR="009E3695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>strata byłaby na poziomie 500 tys.</w:t>
      </w:r>
      <w:r w:rsidR="009E369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 xml:space="preserve">zł, a tak </w:t>
      </w:r>
      <w:r w:rsidR="009E3695">
        <w:rPr>
          <w:rFonts w:ascii="Arial" w:eastAsia="Arial" w:hAnsi="Arial" w:cs="Arial"/>
          <w:color w:val="000000"/>
          <w:sz w:val="24"/>
          <w:lang w:eastAsia="pl-PL"/>
        </w:rPr>
        <w:t>była w wysokości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 xml:space="preserve"> 2 mln zł</w:t>
      </w:r>
      <w:r w:rsidR="009E369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F36B8" w:rsidRDefault="009E3695" w:rsidP="004B7C16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F53B7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zapytał, o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 xml:space="preserve">d którego roku </w:t>
      </w:r>
      <w:r w:rsidR="002F53B7">
        <w:rPr>
          <w:rFonts w:ascii="Arial" w:eastAsia="Arial" w:hAnsi="Arial" w:cs="Arial"/>
          <w:color w:val="000000"/>
          <w:sz w:val="24"/>
          <w:lang w:eastAsia="pl-PL"/>
        </w:rPr>
        <w:t>zakład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 xml:space="preserve"> posiada ujemny stan kapitału </w:t>
      </w:r>
      <w:r w:rsidR="002F53B7">
        <w:rPr>
          <w:rFonts w:ascii="Arial" w:eastAsia="Arial" w:hAnsi="Arial" w:cs="Arial"/>
          <w:color w:val="000000"/>
          <w:sz w:val="24"/>
          <w:lang w:eastAsia="pl-PL"/>
        </w:rPr>
        <w:t>własnego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>, czyli zobowiązania przewyższają wartość całego majątku jaki ma szpital.</w:t>
      </w:r>
    </w:p>
    <w:p w:rsidR="00FF36B8" w:rsidRDefault="00572184" w:rsidP="00572184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Freus – dyrektor SP ZOZ w Wieluniu </w:t>
      </w:r>
      <w:r w:rsidR="002F53B7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>dpowiedziała, że musiałaby</w:t>
      </w:r>
      <w:r w:rsidR="002F53B7">
        <w:rPr>
          <w:rFonts w:ascii="Arial" w:eastAsia="Arial" w:hAnsi="Arial" w:cs="Arial"/>
          <w:color w:val="000000"/>
          <w:sz w:val="24"/>
          <w:lang w:eastAsia="pl-PL"/>
        </w:rPr>
        <w:t xml:space="preserve"> to sprawdzić, ale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F53B7">
        <w:rPr>
          <w:rFonts w:ascii="Arial" w:eastAsia="Arial" w:hAnsi="Arial" w:cs="Arial"/>
          <w:color w:val="000000"/>
          <w:sz w:val="24"/>
          <w:lang w:eastAsia="pl-PL"/>
        </w:rPr>
        <w:t>na pewno od bardzo dawna</w:t>
      </w:r>
      <w:r w:rsidR="00FF36B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5A6BCB">
        <w:rPr>
          <w:rFonts w:ascii="Arial" w:eastAsia="Arial" w:hAnsi="Arial" w:cs="Arial"/>
          <w:color w:val="000000"/>
          <w:sz w:val="24"/>
          <w:lang w:eastAsia="pl-PL"/>
        </w:rPr>
        <w:t>Wspomniała o podwyżce wynagrodzeń na podstawie „ustawy 203”.</w:t>
      </w:r>
    </w:p>
    <w:p w:rsidR="00572184" w:rsidRDefault="005A6BCB" w:rsidP="00572184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F53B7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poprosił o wyjaśnienie, co to jest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 xml:space="preserve"> pozycj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 xml:space="preserve"> 760</w:t>
      </w:r>
      <w:r w:rsidR="004A4B36">
        <w:rPr>
          <w:rFonts w:ascii="Arial" w:eastAsia="Arial" w:hAnsi="Arial" w:cs="Arial"/>
          <w:color w:val="000000"/>
          <w:sz w:val="24"/>
          <w:lang w:eastAsia="pl-PL"/>
        </w:rPr>
        <w:t>-</w:t>
      </w:r>
      <w:r>
        <w:rPr>
          <w:rFonts w:ascii="Arial" w:eastAsia="Arial" w:hAnsi="Arial" w:cs="Arial"/>
          <w:color w:val="000000"/>
          <w:sz w:val="24"/>
          <w:lang w:eastAsia="pl-PL"/>
        </w:rPr>
        <w:t>67 T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>ransport zwłok wewnętrzny</w:t>
      </w:r>
      <w:r w:rsidR="004A4B3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zakładowy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 xml:space="preserve"> i dlaczego generuje koszty. </w:t>
      </w:r>
    </w:p>
    <w:p w:rsidR="00572184" w:rsidRDefault="00572184" w:rsidP="00572184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Anna Freus – dyrektor SP ZOZ w Wieluniu </w:t>
      </w:r>
      <w:r w:rsidR="00A0557E">
        <w:rPr>
          <w:rFonts w:ascii="Arial" w:eastAsia="Arial" w:hAnsi="Arial" w:cs="Arial"/>
          <w:color w:val="000000"/>
          <w:sz w:val="24"/>
          <w:lang w:eastAsia="pl-PL"/>
        </w:rPr>
        <w:t>udzieliła w</w:t>
      </w:r>
      <w:r w:rsidR="005A6BCB">
        <w:rPr>
          <w:rFonts w:ascii="Arial" w:eastAsia="Arial" w:hAnsi="Arial" w:cs="Arial"/>
          <w:color w:val="000000"/>
          <w:sz w:val="24"/>
          <w:lang w:eastAsia="pl-PL"/>
        </w:rPr>
        <w:t>yjaśni</w:t>
      </w:r>
      <w:r w:rsidR="00A0557E">
        <w:rPr>
          <w:rFonts w:ascii="Arial" w:eastAsia="Arial" w:hAnsi="Arial" w:cs="Arial"/>
          <w:color w:val="000000"/>
          <w:sz w:val="24"/>
          <w:lang w:eastAsia="pl-PL"/>
        </w:rPr>
        <w:t>eń. Podała,</w:t>
      </w:r>
      <w:r w:rsidR="005A6BCB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5A6BCB">
        <w:rPr>
          <w:rFonts w:ascii="Arial" w:eastAsia="Arial" w:hAnsi="Arial" w:cs="Arial"/>
          <w:color w:val="000000"/>
          <w:sz w:val="24"/>
          <w:lang w:eastAsia="pl-PL"/>
        </w:rPr>
        <w:t xml:space="preserve">dwóch </w:t>
      </w:r>
      <w:r>
        <w:rPr>
          <w:rFonts w:ascii="Arial" w:eastAsia="Arial" w:hAnsi="Arial" w:cs="Arial"/>
          <w:color w:val="000000"/>
          <w:sz w:val="24"/>
          <w:lang w:eastAsia="pl-PL"/>
        </w:rPr>
        <w:t>pracowników szpit</w:t>
      </w:r>
      <w:r w:rsidR="005A6BCB">
        <w:rPr>
          <w:rFonts w:ascii="Arial" w:eastAsia="Arial" w:hAnsi="Arial" w:cs="Arial"/>
          <w:color w:val="000000"/>
          <w:sz w:val="24"/>
          <w:lang w:eastAsia="pl-PL"/>
        </w:rPr>
        <w:t>ala ma umowę zadaniową,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przypisani do transportu zwłok</w:t>
      </w:r>
      <w:r w:rsidR="00A0557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72184" w:rsidRDefault="00A0557E" w:rsidP="00572184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F53B7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 w:rsidR="00402BFB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kto przygotowywał 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>program naprawczy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 xml:space="preserve"> firma zewnętrzna czy </w:t>
      </w:r>
      <w:r>
        <w:rPr>
          <w:rFonts w:ascii="Arial" w:eastAsia="Arial" w:hAnsi="Arial" w:cs="Arial"/>
          <w:color w:val="000000"/>
          <w:sz w:val="24"/>
          <w:lang w:eastAsia="pl-PL"/>
        </w:rPr>
        <w:t>ona.</w:t>
      </w:r>
    </w:p>
    <w:p w:rsidR="00572184" w:rsidRDefault="00572184" w:rsidP="00572184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Freus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odpowiedziała, że ona razem z zespołem.</w:t>
      </w:r>
    </w:p>
    <w:p w:rsidR="00572184" w:rsidRDefault="00A0557E" w:rsidP="00572184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F53B7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 xml:space="preserve">apytał </w:t>
      </w:r>
      <w:r>
        <w:rPr>
          <w:rFonts w:ascii="Arial" w:eastAsia="Arial" w:hAnsi="Arial" w:cs="Arial"/>
          <w:color w:val="000000"/>
          <w:sz w:val="24"/>
          <w:lang w:eastAsia="pl-PL"/>
        </w:rPr>
        <w:t>pani</w:t>
      </w:r>
      <w:r w:rsidR="00402BFB">
        <w:rPr>
          <w:rFonts w:ascii="Arial" w:eastAsia="Arial" w:hAnsi="Arial" w:cs="Arial"/>
          <w:color w:val="000000"/>
          <w:sz w:val="24"/>
          <w:lang w:eastAsia="pl-PL"/>
        </w:rPr>
        <w:t>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dyrektor</w:t>
      </w:r>
      <w:r w:rsidR="00F80EF1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>co miała na myśli pisząc w słabych stronach SP ZOZ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 xml:space="preserve"> niski</w:t>
      </w:r>
      <w:r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 xml:space="preserve"> poziom</w:t>
      </w:r>
      <w:r>
        <w:rPr>
          <w:rFonts w:ascii="Arial" w:eastAsia="Arial" w:hAnsi="Arial" w:cs="Arial"/>
          <w:color w:val="000000"/>
          <w:sz w:val="24"/>
          <w:lang w:eastAsia="pl-PL"/>
        </w:rPr>
        <w:t>ie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utożsamiania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 xml:space="preserve"> się części personelu ze szpitalem, czy </w:t>
      </w:r>
      <w:r>
        <w:rPr>
          <w:rFonts w:ascii="Arial" w:eastAsia="Arial" w:hAnsi="Arial" w:cs="Arial"/>
          <w:color w:val="000000"/>
          <w:sz w:val="24"/>
          <w:lang w:eastAsia="pl-PL"/>
        </w:rPr>
        <w:t>postawę roszczeniową pielęgniarek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>, czy ucieczkę personelu.</w:t>
      </w:r>
    </w:p>
    <w:p w:rsidR="00572184" w:rsidRDefault="004A4B36" w:rsidP="00CF378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Freus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>owiedział</w:t>
      </w:r>
      <w:r>
        <w:rPr>
          <w:rFonts w:ascii="Arial" w:eastAsia="Arial" w:hAnsi="Arial" w:cs="Arial"/>
          <w:color w:val="000000"/>
          <w:sz w:val="24"/>
          <w:lang w:eastAsia="pl-PL"/>
        </w:rPr>
        <w:t>a, ż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>e jest to domena wielu szpitali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F3780">
        <w:rPr>
          <w:rFonts w:ascii="Arial" w:eastAsia="Arial" w:hAnsi="Arial" w:cs="Arial"/>
          <w:color w:val="000000"/>
          <w:sz w:val="24"/>
          <w:lang w:eastAsia="pl-PL"/>
        </w:rPr>
        <w:t>Wytłumaczyła, że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 xml:space="preserve"> kadra medyczna jest deficytowa</w:t>
      </w:r>
      <w:r w:rsidR="00CF3780">
        <w:rPr>
          <w:rFonts w:ascii="Arial" w:eastAsia="Arial" w:hAnsi="Arial" w:cs="Arial"/>
          <w:color w:val="000000"/>
          <w:sz w:val="24"/>
          <w:lang w:eastAsia="pl-PL"/>
        </w:rPr>
        <w:t>, w dużej mierze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 xml:space="preserve"> pracuje w różnych </w:t>
      </w:r>
      <w:r w:rsidR="00CF3780">
        <w:rPr>
          <w:rFonts w:ascii="Arial" w:eastAsia="Arial" w:hAnsi="Arial" w:cs="Arial"/>
          <w:color w:val="000000"/>
          <w:sz w:val="24"/>
          <w:lang w:eastAsia="pl-PL"/>
        </w:rPr>
        <w:t>jednostkach</w:t>
      </w:r>
      <w:r w:rsidR="00572184">
        <w:rPr>
          <w:rFonts w:ascii="Arial" w:eastAsia="Arial" w:hAnsi="Arial" w:cs="Arial"/>
          <w:color w:val="000000"/>
          <w:sz w:val="24"/>
          <w:lang w:eastAsia="pl-PL"/>
        </w:rPr>
        <w:t xml:space="preserve"> na umowy zlecenia, kontraktowe, to osłabia więź w sposób zdecydowany.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Podała przykład</w:t>
      </w:r>
      <w:r w:rsidR="00CF3780">
        <w:rPr>
          <w:rFonts w:ascii="Arial" w:eastAsia="Arial" w:hAnsi="Arial" w:cs="Arial"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sytuacji, które pozwalają na tego typu sformułowania.</w:t>
      </w:r>
    </w:p>
    <w:p w:rsidR="00FF36B8" w:rsidRPr="00CF3780" w:rsidRDefault="004A4B36" w:rsidP="00CF3780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CF378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="00CF3780"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apytał jak należy rozumieć zdanie: „Występowanie nieplanowanych dodatkowych kosztów związanych </w:t>
      </w:r>
      <w:r w:rsidR="00A0557E">
        <w:rPr>
          <w:rFonts w:ascii="Arial" w:eastAsia="Arial" w:hAnsi="Arial" w:cs="Arial"/>
          <w:color w:val="000000"/>
          <w:sz w:val="24"/>
          <w:lang w:eastAsia="pl-PL"/>
        </w:rPr>
        <w:br/>
      </w:r>
      <w:r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z utworzeniem rezerwy na sporne zobowiązania z tytułu wynagrodzeń”, czy cały czas </w:t>
      </w:r>
      <w:r w:rsidR="00CF3780">
        <w:rPr>
          <w:rFonts w:ascii="Arial" w:eastAsia="Arial" w:hAnsi="Arial" w:cs="Arial"/>
          <w:color w:val="000000"/>
          <w:sz w:val="24"/>
          <w:lang w:eastAsia="pl-PL"/>
        </w:rPr>
        <w:t xml:space="preserve">są </w:t>
      </w:r>
      <w:r w:rsidRPr="00CF3780">
        <w:rPr>
          <w:rFonts w:ascii="Arial" w:eastAsia="Arial" w:hAnsi="Arial" w:cs="Arial"/>
          <w:color w:val="000000"/>
          <w:sz w:val="24"/>
          <w:lang w:eastAsia="pl-PL"/>
        </w:rPr>
        <w:t>jakieś spory.</w:t>
      </w:r>
    </w:p>
    <w:p w:rsidR="004A4B36" w:rsidRPr="00CF3780" w:rsidRDefault="00CF3780" w:rsidP="00CF378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Freus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>dpowiedział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z końcem grudnia 2023 r.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kilka </w:t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>pielęgniar</w:t>
      </w:r>
      <w:r>
        <w:rPr>
          <w:rFonts w:ascii="Arial" w:eastAsia="Arial" w:hAnsi="Arial" w:cs="Arial"/>
          <w:color w:val="000000"/>
          <w:sz w:val="24"/>
          <w:lang w:eastAsia="pl-PL"/>
        </w:rPr>
        <w:t>ek</w:t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 z tytułem magistra złożyło pozew do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du o </w:t>
      </w:r>
      <w:r w:rsidRPr="00CF3780">
        <w:rPr>
          <w:rFonts w:ascii="Arial" w:eastAsia="Arial" w:hAnsi="Arial" w:cs="Arial"/>
          <w:color w:val="000000"/>
          <w:sz w:val="24"/>
          <w:lang w:eastAsia="pl-PL"/>
        </w:rPr>
        <w:t>zapłatę</w:t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CF3780">
        <w:rPr>
          <w:rFonts w:ascii="Arial" w:eastAsia="Arial" w:hAnsi="Arial" w:cs="Arial"/>
          <w:color w:val="000000"/>
          <w:sz w:val="24"/>
          <w:lang w:eastAsia="pl-PL"/>
        </w:rPr>
        <w:t>według</w:t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 wykształcenia posiadanego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 a nie</w:t>
      </w:r>
      <w:r w:rsidR="00DC6B88">
        <w:rPr>
          <w:rFonts w:ascii="Arial" w:eastAsia="Arial" w:hAnsi="Arial" w:cs="Arial"/>
          <w:color w:val="000000"/>
          <w:sz w:val="24"/>
          <w:lang w:eastAsia="pl-PL"/>
        </w:rPr>
        <w:t xml:space="preserve"> wymaganego na danym stanowisku, w związku z tym w</w:t>
      </w:r>
      <w:r w:rsidR="00DC6B88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 momencie złożenia pozwu musiał</w:t>
      </w:r>
      <w:r w:rsidR="00DC6B88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 w:rsidR="00DC6B88" w:rsidRPr="00CF3780">
        <w:rPr>
          <w:rFonts w:ascii="Arial" w:eastAsia="Arial" w:hAnsi="Arial" w:cs="Arial"/>
          <w:color w:val="000000"/>
          <w:sz w:val="24"/>
          <w:lang w:eastAsia="pl-PL"/>
        </w:rPr>
        <w:t>by</w:t>
      </w:r>
      <w:r w:rsidR="00DC6B88">
        <w:rPr>
          <w:rFonts w:ascii="Arial" w:eastAsia="Arial" w:hAnsi="Arial" w:cs="Arial"/>
          <w:color w:val="000000"/>
          <w:sz w:val="24"/>
          <w:lang w:eastAsia="pl-PL"/>
        </w:rPr>
        <w:t>ć</w:t>
      </w:r>
      <w:r w:rsidR="00DC6B88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C6B88">
        <w:rPr>
          <w:rFonts w:ascii="Arial" w:eastAsia="Arial" w:hAnsi="Arial" w:cs="Arial"/>
          <w:color w:val="000000"/>
          <w:sz w:val="24"/>
          <w:lang w:eastAsia="pl-PL"/>
        </w:rPr>
        <w:t>utworzona</w:t>
      </w:r>
      <w:r w:rsidR="00DC6B88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 r</w:t>
      </w:r>
      <w:r w:rsidR="00DC6B88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DC6B88" w:rsidRPr="00CF3780">
        <w:rPr>
          <w:rFonts w:ascii="Arial" w:eastAsia="Arial" w:hAnsi="Arial" w:cs="Arial"/>
          <w:color w:val="000000"/>
          <w:sz w:val="24"/>
          <w:lang w:eastAsia="pl-PL"/>
        </w:rPr>
        <w:t>zerwa</w:t>
      </w:r>
      <w:r w:rsidR="00DC6B88">
        <w:rPr>
          <w:rFonts w:ascii="Arial" w:eastAsia="Arial" w:hAnsi="Arial" w:cs="Arial"/>
          <w:color w:val="000000"/>
          <w:sz w:val="24"/>
          <w:lang w:eastAsia="pl-PL"/>
        </w:rPr>
        <w:t xml:space="preserve"> na kwotę</w:t>
      </w:r>
      <w:r w:rsidR="00DC6B88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 ponad 300 tys.</w:t>
      </w:r>
      <w:r w:rsidR="00DC6B8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C6B88" w:rsidRPr="00CF3780">
        <w:rPr>
          <w:rFonts w:ascii="Arial" w:eastAsia="Arial" w:hAnsi="Arial" w:cs="Arial"/>
          <w:color w:val="000000"/>
          <w:sz w:val="24"/>
          <w:lang w:eastAsia="pl-PL"/>
        </w:rPr>
        <w:t>zł</w:t>
      </w:r>
      <w:r w:rsidR="00DC6B88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Podkreśliła, że te wynagrodzenia są b</w:t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ardzo mocno zróżnicowane. </w:t>
      </w:r>
      <w:r w:rsidR="00DC6B88">
        <w:rPr>
          <w:rFonts w:ascii="Arial" w:eastAsia="Arial" w:hAnsi="Arial" w:cs="Arial"/>
          <w:color w:val="000000"/>
          <w:sz w:val="24"/>
          <w:lang w:eastAsia="pl-PL"/>
        </w:rPr>
        <w:t>Dodała, że u</w:t>
      </w:r>
      <w:r w:rsidRPr="00CF3780">
        <w:rPr>
          <w:rFonts w:ascii="Arial" w:eastAsia="Arial" w:hAnsi="Arial" w:cs="Arial"/>
          <w:color w:val="000000"/>
          <w:sz w:val="24"/>
          <w:lang w:eastAsia="pl-PL"/>
        </w:rPr>
        <w:t>stawodawca</w:t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 również </w:t>
      </w:r>
      <w:r w:rsidR="00DC6B88">
        <w:rPr>
          <w:rFonts w:ascii="Arial" w:eastAsia="Arial" w:hAnsi="Arial" w:cs="Arial"/>
          <w:color w:val="000000"/>
          <w:sz w:val="24"/>
          <w:lang w:eastAsia="pl-PL"/>
        </w:rPr>
        <w:t>wskazuje,</w:t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 że chodzi </w:t>
      </w:r>
      <w:r w:rsidR="00E533CF">
        <w:rPr>
          <w:rFonts w:ascii="Arial" w:eastAsia="Arial" w:hAnsi="Arial" w:cs="Arial"/>
          <w:color w:val="000000"/>
          <w:sz w:val="24"/>
          <w:lang w:eastAsia="pl-PL"/>
        </w:rPr>
        <w:br/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>o wykształcenie wymagana, a 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posiadane, niemniej jednak pielęgniarki </w:t>
      </w:r>
      <w:r w:rsidRPr="00CF3780">
        <w:rPr>
          <w:rFonts w:ascii="Arial" w:eastAsia="Arial" w:hAnsi="Arial" w:cs="Arial"/>
          <w:color w:val="000000"/>
          <w:sz w:val="24"/>
          <w:lang w:eastAsia="pl-PL"/>
        </w:rPr>
        <w:t>wystąpi</w:t>
      </w:r>
      <w:r>
        <w:rPr>
          <w:rFonts w:ascii="Arial" w:eastAsia="Arial" w:hAnsi="Arial" w:cs="Arial"/>
          <w:color w:val="000000"/>
          <w:sz w:val="24"/>
          <w:lang w:eastAsia="pl-PL"/>
        </w:rPr>
        <w:t>ły</w:t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 do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du, sprawa się toczy. </w:t>
      </w:r>
    </w:p>
    <w:p w:rsidR="004A4B36" w:rsidRDefault="0006726F" w:rsidP="0006726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odnosząc się do a</w:t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>naliz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 SWOT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i silnych stron placówki zwrócił uwagę na</w:t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 popraw</w:t>
      </w:r>
      <w:r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4A4B36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F3780" w:rsidRPr="00CF3780">
        <w:rPr>
          <w:rFonts w:ascii="Arial" w:eastAsia="Arial" w:hAnsi="Arial" w:cs="Arial"/>
          <w:color w:val="000000"/>
          <w:sz w:val="24"/>
          <w:lang w:eastAsia="pl-PL"/>
        </w:rPr>
        <w:t>funkcjonowania w zakresie cy</w:t>
      </w:r>
      <w:r w:rsidR="00DC6B88">
        <w:rPr>
          <w:rFonts w:ascii="Arial" w:eastAsia="Arial" w:hAnsi="Arial" w:cs="Arial"/>
          <w:color w:val="000000"/>
          <w:sz w:val="24"/>
          <w:lang w:eastAsia="pl-PL"/>
        </w:rPr>
        <w:t>berbezpieczeństwa. Stwierdził, ż</w:t>
      </w:r>
      <w:r w:rsidR="00CF3780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e pani dyrektor na pewno wie co się stało </w:t>
      </w:r>
      <w:r w:rsidR="00DC6B88">
        <w:rPr>
          <w:rFonts w:ascii="Arial" w:eastAsia="Arial" w:hAnsi="Arial" w:cs="Arial"/>
          <w:color w:val="000000"/>
          <w:sz w:val="24"/>
          <w:lang w:eastAsia="pl-PL"/>
        </w:rPr>
        <w:br/>
      </w:r>
      <w:r w:rsidR="00CF3780" w:rsidRPr="00CF3780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DC6B88">
        <w:rPr>
          <w:rFonts w:ascii="Arial" w:eastAsia="Arial" w:hAnsi="Arial" w:cs="Arial"/>
          <w:color w:val="000000"/>
          <w:sz w:val="24"/>
          <w:lang w:eastAsia="pl-PL"/>
        </w:rPr>
        <w:t xml:space="preserve"> SP ZOZ</w:t>
      </w:r>
      <w:r w:rsidR="00CF3780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 Pajęcznie, </w:t>
      </w:r>
      <w:r w:rsidR="00DC6B88">
        <w:rPr>
          <w:rFonts w:ascii="Arial" w:eastAsia="Arial" w:hAnsi="Arial" w:cs="Arial"/>
          <w:color w:val="000000"/>
          <w:sz w:val="24"/>
          <w:lang w:eastAsia="pl-PL"/>
        </w:rPr>
        <w:t xml:space="preserve">na który została nałożona kara pieniężna </w:t>
      </w:r>
      <w:r w:rsidR="00CF3780" w:rsidRPr="00CF3780">
        <w:rPr>
          <w:rFonts w:ascii="Arial" w:eastAsia="Arial" w:hAnsi="Arial" w:cs="Arial"/>
          <w:color w:val="000000"/>
          <w:sz w:val="24"/>
          <w:lang w:eastAsia="pl-PL"/>
        </w:rPr>
        <w:t>40 tys</w:t>
      </w:r>
      <w:r w:rsidR="00DC6B88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CF3780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 zł</w:t>
      </w:r>
      <w:r w:rsidR="00E533CF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F3780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 nie za to</w:t>
      </w:r>
      <w:r w:rsidR="00DC6B88">
        <w:rPr>
          <w:rFonts w:ascii="Arial" w:eastAsia="Arial" w:hAnsi="Arial" w:cs="Arial"/>
          <w:color w:val="000000"/>
          <w:sz w:val="24"/>
          <w:lang w:eastAsia="pl-PL"/>
        </w:rPr>
        <w:t xml:space="preserve"> że wyciekły dane, tylko za to ż</w:t>
      </w:r>
      <w:r w:rsidR="00CF3780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e nie była przeprowadzona analiza i </w:t>
      </w:r>
      <w:r w:rsidR="00DC6B88">
        <w:rPr>
          <w:rFonts w:ascii="Arial" w:eastAsia="Arial" w:hAnsi="Arial" w:cs="Arial"/>
          <w:color w:val="000000"/>
          <w:sz w:val="24"/>
          <w:lang w:eastAsia="pl-PL"/>
        </w:rPr>
        <w:t>nie zostało to</w:t>
      </w:r>
      <w:r w:rsidR="00CF3780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F3780" w:rsidRPr="00CF3780">
        <w:rPr>
          <w:rFonts w:ascii="Arial" w:eastAsia="Arial" w:hAnsi="Arial" w:cs="Arial"/>
          <w:color w:val="000000"/>
          <w:sz w:val="24"/>
          <w:lang w:eastAsia="pl-PL"/>
        </w:rPr>
        <w:lastRenderedPageBreak/>
        <w:t>udokumentowane</w:t>
      </w:r>
      <w:r w:rsidR="00DC6B88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CF3780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 Zapytał czy w </w:t>
      </w:r>
      <w:r w:rsidR="00DC6B88">
        <w:rPr>
          <w:rFonts w:ascii="Arial" w:eastAsia="Arial" w:hAnsi="Arial" w:cs="Arial"/>
          <w:color w:val="000000"/>
          <w:sz w:val="24"/>
          <w:lang w:eastAsia="pl-PL"/>
        </w:rPr>
        <w:t xml:space="preserve">wieluńskim </w:t>
      </w:r>
      <w:r w:rsidR="00CF3780" w:rsidRPr="00CF3780">
        <w:rPr>
          <w:rFonts w:ascii="Arial" w:eastAsia="Arial" w:hAnsi="Arial" w:cs="Arial"/>
          <w:color w:val="000000"/>
          <w:sz w:val="24"/>
          <w:lang w:eastAsia="pl-PL"/>
        </w:rPr>
        <w:t>szpitalu takie analizy były prowadzone</w:t>
      </w:r>
      <w:r w:rsidR="00DC6B8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533CF">
        <w:rPr>
          <w:rFonts w:ascii="Arial" w:eastAsia="Arial" w:hAnsi="Arial" w:cs="Arial"/>
          <w:color w:val="000000"/>
          <w:sz w:val="24"/>
          <w:lang w:eastAsia="pl-PL"/>
        </w:rPr>
        <w:br/>
      </w:r>
      <w:r w:rsidR="00DC6B88">
        <w:rPr>
          <w:rFonts w:ascii="Arial" w:eastAsia="Arial" w:hAnsi="Arial" w:cs="Arial"/>
          <w:color w:val="000000"/>
          <w:sz w:val="24"/>
          <w:lang w:eastAsia="pl-PL"/>
        </w:rPr>
        <w:t>i czy jest</w:t>
      </w:r>
      <w:r w:rsidR="00CF3780" w:rsidRPr="00CF3780">
        <w:rPr>
          <w:rFonts w:ascii="Arial" w:eastAsia="Arial" w:hAnsi="Arial" w:cs="Arial"/>
          <w:color w:val="000000"/>
          <w:sz w:val="24"/>
          <w:lang w:eastAsia="pl-PL"/>
        </w:rPr>
        <w:t xml:space="preserve"> to jest udokumentowane. </w:t>
      </w:r>
    </w:p>
    <w:p w:rsidR="004F27D8" w:rsidRDefault="0006726F" w:rsidP="004F27D8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Freus – dyrektor SP ZOZ w Wieluniu </w:t>
      </w:r>
      <w:r w:rsidR="00E533CF" w:rsidRPr="004F27D8">
        <w:rPr>
          <w:rFonts w:ascii="Arial" w:eastAsia="Arial" w:hAnsi="Arial" w:cs="Arial"/>
          <w:color w:val="000000"/>
          <w:sz w:val="24"/>
          <w:lang w:eastAsia="pl-PL"/>
        </w:rPr>
        <w:t xml:space="preserve">odpowiedziała, że </w:t>
      </w:r>
      <w:r w:rsidRPr="004F27D8">
        <w:rPr>
          <w:rFonts w:ascii="Arial" w:eastAsia="Arial" w:hAnsi="Arial" w:cs="Arial"/>
          <w:color w:val="000000"/>
          <w:sz w:val="24"/>
          <w:lang w:eastAsia="pl-PL"/>
        </w:rPr>
        <w:t xml:space="preserve">wobec </w:t>
      </w:r>
      <w:r w:rsidR="00E533CF" w:rsidRPr="004F27D8">
        <w:rPr>
          <w:rFonts w:ascii="Arial" w:eastAsia="Arial" w:hAnsi="Arial" w:cs="Arial"/>
          <w:color w:val="000000"/>
          <w:sz w:val="24"/>
          <w:lang w:eastAsia="pl-PL"/>
        </w:rPr>
        <w:t>szpitala</w:t>
      </w:r>
      <w:r w:rsidRPr="004F27D8">
        <w:rPr>
          <w:rFonts w:ascii="Arial" w:eastAsia="Arial" w:hAnsi="Arial" w:cs="Arial"/>
          <w:color w:val="000000"/>
          <w:sz w:val="24"/>
          <w:lang w:eastAsia="pl-PL"/>
        </w:rPr>
        <w:t xml:space="preserve"> wymogi s</w:t>
      </w:r>
      <w:r w:rsidR="00E533CF" w:rsidRPr="004F27D8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4F27D8">
        <w:rPr>
          <w:rFonts w:ascii="Arial" w:eastAsia="Arial" w:hAnsi="Arial" w:cs="Arial"/>
          <w:color w:val="000000"/>
          <w:sz w:val="24"/>
          <w:lang w:eastAsia="pl-PL"/>
        </w:rPr>
        <w:t xml:space="preserve"> bardzo wysokie i sprosta</w:t>
      </w:r>
      <w:r w:rsidR="00E533CF" w:rsidRPr="004F27D8">
        <w:rPr>
          <w:rFonts w:ascii="Arial" w:eastAsia="Arial" w:hAnsi="Arial" w:cs="Arial"/>
          <w:color w:val="000000"/>
          <w:sz w:val="24"/>
          <w:lang w:eastAsia="pl-PL"/>
        </w:rPr>
        <w:t xml:space="preserve">nie wszystkim wymogom </w:t>
      </w:r>
      <w:r w:rsidRPr="004F27D8">
        <w:rPr>
          <w:rFonts w:ascii="Arial" w:eastAsia="Arial" w:hAnsi="Arial" w:cs="Arial"/>
          <w:color w:val="000000"/>
          <w:sz w:val="24"/>
          <w:lang w:eastAsia="pl-PL"/>
        </w:rPr>
        <w:t>pociągnie za sobą duże środki finansowe, ale co mo</w:t>
      </w:r>
      <w:r w:rsidR="00E533CF" w:rsidRPr="004F27D8">
        <w:rPr>
          <w:rFonts w:ascii="Arial" w:eastAsia="Arial" w:hAnsi="Arial" w:cs="Arial"/>
          <w:color w:val="000000"/>
          <w:sz w:val="24"/>
          <w:lang w:eastAsia="pl-PL"/>
        </w:rPr>
        <w:t>gą</w:t>
      </w:r>
      <w:r w:rsidRPr="004F27D8">
        <w:rPr>
          <w:rFonts w:ascii="Arial" w:eastAsia="Arial" w:hAnsi="Arial" w:cs="Arial"/>
          <w:color w:val="000000"/>
          <w:sz w:val="24"/>
          <w:lang w:eastAsia="pl-PL"/>
        </w:rPr>
        <w:t xml:space="preserve"> to robi</w:t>
      </w:r>
      <w:r w:rsidR="00E533CF" w:rsidRPr="004F27D8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4F27D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E533CF" w:rsidRPr="004F27D8">
        <w:rPr>
          <w:rFonts w:ascii="Arial" w:eastAsia="Arial" w:hAnsi="Arial" w:cs="Arial"/>
          <w:color w:val="000000"/>
          <w:sz w:val="24"/>
          <w:lang w:eastAsia="pl-PL"/>
        </w:rPr>
        <w:t>Podała, że</w:t>
      </w:r>
      <w:r w:rsidRPr="004F27D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F27D8">
        <w:rPr>
          <w:rFonts w:ascii="Arial" w:eastAsia="Arial" w:hAnsi="Arial" w:cs="Arial"/>
          <w:color w:val="000000"/>
          <w:sz w:val="24"/>
          <w:lang w:eastAsia="pl-PL"/>
        </w:rPr>
        <w:t xml:space="preserve">posiadają </w:t>
      </w:r>
      <w:r w:rsidRPr="004F27D8">
        <w:rPr>
          <w:rFonts w:ascii="Arial" w:eastAsia="Arial" w:hAnsi="Arial" w:cs="Arial"/>
          <w:color w:val="000000"/>
          <w:sz w:val="24"/>
          <w:lang w:eastAsia="pl-PL"/>
        </w:rPr>
        <w:t>analiz</w:t>
      </w:r>
      <w:r w:rsidR="00E533CF" w:rsidRPr="004F27D8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4F27D8">
        <w:rPr>
          <w:rFonts w:ascii="Arial" w:eastAsia="Arial" w:hAnsi="Arial" w:cs="Arial"/>
          <w:color w:val="000000"/>
          <w:sz w:val="24"/>
          <w:lang w:eastAsia="pl-PL"/>
        </w:rPr>
        <w:t xml:space="preserve"> ryzyka, </w:t>
      </w:r>
      <w:r w:rsidR="004F27D8">
        <w:rPr>
          <w:rFonts w:ascii="Arial" w:eastAsia="Arial" w:hAnsi="Arial" w:cs="Arial"/>
          <w:color w:val="000000"/>
          <w:sz w:val="24"/>
          <w:lang w:eastAsia="pl-PL"/>
        </w:rPr>
        <w:t xml:space="preserve">został </w:t>
      </w:r>
      <w:r w:rsidRPr="004F27D8">
        <w:rPr>
          <w:rFonts w:ascii="Arial" w:eastAsia="Arial" w:hAnsi="Arial" w:cs="Arial"/>
          <w:color w:val="000000"/>
          <w:sz w:val="24"/>
          <w:lang w:eastAsia="pl-PL"/>
        </w:rPr>
        <w:t>zlec</w:t>
      </w:r>
      <w:r w:rsidR="00E533CF" w:rsidRPr="004F27D8">
        <w:rPr>
          <w:rFonts w:ascii="Arial" w:eastAsia="Arial" w:hAnsi="Arial" w:cs="Arial"/>
          <w:color w:val="000000"/>
          <w:sz w:val="24"/>
          <w:lang w:eastAsia="pl-PL"/>
        </w:rPr>
        <w:t xml:space="preserve">ony </w:t>
      </w:r>
      <w:r w:rsidRPr="004F27D8">
        <w:rPr>
          <w:rFonts w:ascii="Arial" w:eastAsia="Arial" w:hAnsi="Arial" w:cs="Arial"/>
          <w:color w:val="000000"/>
          <w:sz w:val="24"/>
          <w:lang w:eastAsia="pl-PL"/>
        </w:rPr>
        <w:t xml:space="preserve">audyt w zakresie cyberbezpieczeństwa, procedury </w:t>
      </w:r>
      <w:r w:rsidR="00A666EC" w:rsidRPr="004F27D8">
        <w:rPr>
          <w:rFonts w:ascii="Arial" w:eastAsia="Arial" w:hAnsi="Arial" w:cs="Arial"/>
          <w:color w:val="000000"/>
          <w:sz w:val="24"/>
          <w:lang w:eastAsia="pl-PL"/>
        </w:rPr>
        <w:t>mają</w:t>
      </w:r>
      <w:r w:rsidR="00E533CF" w:rsidRPr="004F27D8">
        <w:rPr>
          <w:rFonts w:ascii="Arial" w:eastAsia="Arial" w:hAnsi="Arial" w:cs="Arial"/>
          <w:color w:val="000000"/>
          <w:sz w:val="24"/>
          <w:lang w:eastAsia="pl-PL"/>
        </w:rPr>
        <w:t>, k</w:t>
      </w:r>
      <w:r w:rsidRPr="004F27D8">
        <w:rPr>
          <w:rFonts w:ascii="Arial" w:eastAsia="Arial" w:hAnsi="Arial" w:cs="Arial"/>
          <w:color w:val="000000"/>
          <w:sz w:val="24"/>
          <w:lang w:eastAsia="pl-PL"/>
        </w:rPr>
        <w:t>orzysta</w:t>
      </w:r>
      <w:r w:rsidR="00E533CF" w:rsidRPr="004F27D8">
        <w:rPr>
          <w:rFonts w:ascii="Arial" w:eastAsia="Arial" w:hAnsi="Arial" w:cs="Arial"/>
          <w:color w:val="000000"/>
          <w:sz w:val="24"/>
          <w:lang w:eastAsia="pl-PL"/>
        </w:rPr>
        <w:t>jąc</w:t>
      </w:r>
      <w:r w:rsidRPr="004F27D8">
        <w:rPr>
          <w:rFonts w:ascii="Arial" w:eastAsia="Arial" w:hAnsi="Arial" w:cs="Arial"/>
          <w:color w:val="000000"/>
          <w:sz w:val="24"/>
          <w:lang w:eastAsia="pl-PL"/>
        </w:rPr>
        <w:t xml:space="preserve"> ze </w:t>
      </w:r>
      <w:r w:rsidR="00E533CF" w:rsidRPr="004F27D8">
        <w:rPr>
          <w:rFonts w:ascii="Arial" w:eastAsia="Arial" w:hAnsi="Arial" w:cs="Arial"/>
          <w:color w:val="000000"/>
          <w:sz w:val="24"/>
          <w:lang w:eastAsia="pl-PL"/>
        </w:rPr>
        <w:t>środków</w:t>
      </w:r>
      <w:r w:rsidRPr="004F27D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Narodowego Funduszu Zdrowia </w:t>
      </w:r>
      <w:r w:rsidR="00E533CF">
        <w:rPr>
          <w:rFonts w:ascii="Arial" w:eastAsia="Arial" w:hAnsi="Arial" w:cs="Arial"/>
          <w:color w:val="000000"/>
          <w:sz w:val="24"/>
          <w:lang w:eastAsia="pl-PL"/>
        </w:rPr>
        <w:t>został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podnie</w:t>
      </w:r>
      <w:r w:rsidR="00E533CF">
        <w:rPr>
          <w:rFonts w:ascii="Arial" w:eastAsia="Arial" w:hAnsi="Arial" w:cs="Arial"/>
          <w:color w:val="000000"/>
          <w:sz w:val="24"/>
          <w:lang w:eastAsia="pl-PL"/>
        </w:rPr>
        <w:t>siony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poziom bezpieczeństwa poprzez dodatkowe serwery</w:t>
      </w:r>
      <w:r w:rsidR="00E533CF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533CF">
        <w:rPr>
          <w:rFonts w:ascii="Arial" w:eastAsia="Arial" w:hAnsi="Arial" w:cs="Arial"/>
          <w:color w:val="000000"/>
          <w:sz w:val="24"/>
          <w:lang w:eastAsia="pl-PL"/>
        </w:rPr>
        <w:t>backupy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kopie zapasowe i tego typu działania. </w:t>
      </w:r>
      <w:r w:rsidR="00E533CF">
        <w:rPr>
          <w:rFonts w:ascii="Arial" w:eastAsia="Arial" w:hAnsi="Arial" w:cs="Arial"/>
          <w:color w:val="000000"/>
          <w:sz w:val="24"/>
          <w:lang w:eastAsia="pl-PL"/>
        </w:rPr>
        <w:t>Oświadczyła, że n</w:t>
      </w:r>
      <w:r>
        <w:rPr>
          <w:rFonts w:ascii="Arial" w:eastAsia="Arial" w:hAnsi="Arial" w:cs="Arial"/>
          <w:color w:val="000000"/>
          <w:sz w:val="24"/>
          <w:lang w:eastAsia="pl-PL"/>
        </w:rPr>
        <w:t>ie jest to stan</w:t>
      </w:r>
      <w:r w:rsidR="00E533CF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który uważa za wystarczający</w:t>
      </w:r>
      <w:r w:rsidR="004E0DB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E0DB7" w:rsidRPr="004E0DB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E0DB7">
        <w:rPr>
          <w:rFonts w:ascii="Arial" w:eastAsia="Arial" w:hAnsi="Arial" w:cs="Arial"/>
          <w:color w:val="000000"/>
          <w:sz w:val="24"/>
          <w:lang w:eastAsia="pl-PL"/>
        </w:rPr>
        <w:t xml:space="preserve">to jest przestrzeń bardzo szeroka i nie ośmieli się powiedzieć, że jest spokojna </w:t>
      </w:r>
      <w:r w:rsidR="004F27D8">
        <w:rPr>
          <w:rFonts w:ascii="Arial" w:eastAsia="Arial" w:hAnsi="Arial" w:cs="Arial"/>
          <w:color w:val="000000"/>
          <w:sz w:val="24"/>
          <w:lang w:eastAsia="pl-PL"/>
        </w:rPr>
        <w:br/>
      </w:r>
      <w:r w:rsidR="004E0DB7">
        <w:rPr>
          <w:rFonts w:ascii="Arial" w:eastAsia="Arial" w:hAnsi="Arial" w:cs="Arial"/>
          <w:color w:val="000000"/>
          <w:sz w:val="24"/>
          <w:lang w:eastAsia="pl-PL"/>
        </w:rPr>
        <w:t>o cyberbezpieczeństwo szpitala, ale dużo w tej kwestii działań jest podejmowanych</w:t>
      </w:r>
      <w:r w:rsidR="004F27D8">
        <w:rPr>
          <w:rFonts w:ascii="Arial" w:eastAsia="Arial" w:hAnsi="Arial" w:cs="Arial"/>
          <w:color w:val="000000"/>
          <w:sz w:val="24"/>
          <w:lang w:eastAsia="pl-PL"/>
        </w:rPr>
        <w:t>. Podała, że w ostatnim czasie np. została zablokowana</w:t>
      </w:r>
      <w:r w:rsidR="004F27D8" w:rsidRPr="004F27D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F27D8">
        <w:rPr>
          <w:rFonts w:ascii="Arial" w:eastAsia="Arial" w:hAnsi="Arial" w:cs="Arial"/>
          <w:color w:val="000000"/>
          <w:sz w:val="24"/>
          <w:lang w:eastAsia="pl-PL"/>
        </w:rPr>
        <w:t xml:space="preserve">możliwość korzystania </w:t>
      </w:r>
      <w:r w:rsidR="004F27D8">
        <w:rPr>
          <w:rFonts w:ascii="Arial" w:eastAsia="Arial" w:hAnsi="Arial" w:cs="Arial"/>
          <w:color w:val="000000"/>
          <w:sz w:val="24"/>
          <w:lang w:eastAsia="pl-PL"/>
        </w:rPr>
        <w:br/>
        <w:t xml:space="preserve">z prywatnych pendrive. Dodała, że czekają na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środki </w:t>
      </w:r>
      <w:r w:rsidR="004F27D8">
        <w:rPr>
          <w:rFonts w:ascii="Arial" w:eastAsia="Arial" w:hAnsi="Arial" w:cs="Arial"/>
          <w:color w:val="000000"/>
          <w:sz w:val="24"/>
          <w:lang w:eastAsia="pl-PL"/>
        </w:rPr>
        <w:t xml:space="preserve">zewnętrzne, które </w:t>
      </w:r>
      <w:r>
        <w:rPr>
          <w:rFonts w:ascii="Arial" w:eastAsia="Arial" w:hAnsi="Arial" w:cs="Arial"/>
          <w:color w:val="000000"/>
          <w:sz w:val="24"/>
          <w:lang w:eastAsia="pl-PL"/>
        </w:rPr>
        <w:t>mają się pojawić z KPO</w:t>
      </w:r>
      <w:r w:rsidR="004F27D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F27D8" w:rsidRPr="004F27D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F27D8">
        <w:rPr>
          <w:rFonts w:ascii="Arial" w:eastAsia="Arial" w:hAnsi="Arial" w:cs="Arial"/>
          <w:color w:val="000000"/>
          <w:sz w:val="24"/>
          <w:lang w:eastAsia="pl-PL"/>
        </w:rPr>
        <w:t>potrzeby są wypisane, wyspecyfikowane.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06726F" w:rsidRDefault="004F27D8" w:rsidP="004F27D8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F27D8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06726F">
        <w:rPr>
          <w:rFonts w:ascii="Arial" w:eastAsia="Arial" w:hAnsi="Arial" w:cs="Arial"/>
          <w:color w:val="000000"/>
          <w:sz w:val="24"/>
          <w:lang w:eastAsia="pl-PL"/>
        </w:rPr>
        <w:t>apytał panią dyrektor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6726F">
        <w:rPr>
          <w:rFonts w:ascii="Arial" w:eastAsia="Arial" w:hAnsi="Arial" w:cs="Arial"/>
          <w:color w:val="000000"/>
          <w:sz w:val="24"/>
          <w:lang w:eastAsia="pl-PL"/>
        </w:rPr>
        <w:t xml:space="preserve"> co rozumiała przez stwierdzenie</w:t>
      </w:r>
      <w:r>
        <w:rPr>
          <w:rFonts w:ascii="Arial" w:eastAsia="Arial" w:hAnsi="Arial" w:cs="Arial"/>
          <w:color w:val="000000"/>
          <w:sz w:val="24"/>
          <w:lang w:eastAsia="pl-PL"/>
        </w:rPr>
        <w:t>:</w:t>
      </w:r>
      <w:r w:rsidR="0006726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06726F">
        <w:rPr>
          <w:rFonts w:ascii="Arial" w:eastAsia="Arial" w:hAnsi="Arial" w:cs="Arial"/>
          <w:color w:val="000000"/>
          <w:sz w:val="24"/>
          <w:lang w:eastAsia="pl-PL"/>
        </w:rPr>
        <w:t xml:space="preserve">brak </w:t>
      </w:r>
      <w:r>
        <w:rPr>
          <w:rFonts w:ascii="Arial" w:eastAsia="Arial" w:hAnsi="Arial" w:cs="Arial"/>
          <w:color w:val="000000"/>
          <w:sz w:val="24"/>
          <w:lang w:eastAsia="pl-PL"/>
        </w:rPr>
        <w:t>alternatywnego</w:t>
      </w:r>
      <w:r w:rsidR="0006726F">
        <w:rPr>
          <w:rFonts w:ascii="Arial" w:eastAsia="Arial" w:hAnsi="Arial" w:cs="Arial"/>
          <w:color w:val="000000"/>
          <w:sz w:val="24"/>
          <w:lang w:eastAsia="pl-PL"/>
        </w:rPr>
        <w:t xml:space="preserve"> źródł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06726F">
        <w:rPr>
          <w:rFonts w:ascii="Arial" w:eastAsia="Arial" w:hAnsi="Arial" w:cs="Arial"/>
          <w:color w:val="000000"/>
          <w:sz w:val="24"/>
          <w:lang w:eastAsia="pl-PL"/>
        </w:rPr>
        <w:t xml:space="preserve"> energii</w:t>
      </w:r>
      <w:r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06726F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6726F" w:rsidRDefault="0052606E" w:rsidP="0006726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Freus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powiedziała</w:t>
      </w:r>
      <w:r w:rsidR="0006726F">
        <w:rPr>
          <w:rFonts w:ascii="Arial" w:eastAsia="Arial" w:hAnsi="Arial" w:cs="Arial"/>
          <w:color w:val="000000"/>
          <w:sz w:val="24"/>
          <w:lang w:eastAsia="pl-PL"/>
        </w:rPr>
        <w:t xml:space="preserve">, że zieloną energię. 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>Po</w:t>
      </w:r>
      <w:r>
        <w:rPr>
          <w:rFonts w:ascii="Arial" w:eastAsia="Arial" w:hAnsi="Arial" w:cs="Arial"/>
          <w:color w:val="000000"/>
          <w:sz w:val="24"/>
          <w:lang w:eastAsia="pl-PL"/>
        </w:rPr>
        <w:t>dała, ż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e na tyle co się orientowała, to żeby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szpital 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>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ógł 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skorzystać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z fo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>towolta</w:t>
      </w:r>
      <w:r>
        <w:rPr>
          <w:rFonts w:ascii="Arial" w:eastAsia="Arial" w:hAnsi="Arial" w:cs="Arial"/>
          <w:color w:val="000000"/>
          <w:sz w:val="24"/>
          <w:lang w:eastAsia="pl-PL"/>
        </w:rPr>
        <w:t>iki, musiał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by mieć dużo więcej gruntu, na dachu nie ma możliwości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z uwagi na lądowisko 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dla helikopterów.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Powiedziała, że pomimo tego typu wykluczeń, 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>audyt energetyczny jest zlecony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C19D9">
        <w:rPr>
          <w:rFonts w:ascii="Arial" w:eastAsia="Arial" w:hAnsi="Arial" w:cs="Arial"/>
          <w:color w:val="000000"/>
          <w:sz w:val="24"/>
          <w:lang w:eastAsia="pl-PL"/>
        </w:rPr>
        <w:t>ponieważ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C19D9">
        <w:rPr>
          <w:rFonts w:ascii="Arial" w:eastAsia="Arial" w:hAnsi="Arial" w:cs="Arial"/>
          <w:color w:val="000000"/>
          <w:sz w:val="24"/>
          <w:lang w:eastAsia="pl-PL"/>
        </w:rPr>
        <w:t>chcą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poznać co zakład w tym kierunku może.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Zakomunikowała, że a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>ktualnie nie ma projektu ze środków zewnętrznych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 z którego </w:t>
      </w:r>
      <w:r>
        <w:rPr>
          <w:rFonts w:ascii="Arial" w:eastAsia="Arial" w:hAnsi="Arial" w:cs="Arial"/>
          <w:color w:val="000000"/>
          <w:sz w:val="24"/>
          <w:lang w:eastAsia="pl-PL"/>
        </w:rPr>
        <w:t>szpital mógłby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 skorzystać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13BE3" w:rsidRDefault="004C19D9" w:rsidP="0006726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C19D9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nie ma projektu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w zakresie dofinansowania do wymiany oświetlenia.</w:t>
      </w:r>
    </w:p>
    <w:p w:rsidR="00713BE3" w:rsidRDefault="004C19D9" w:rsidP="0006726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Freus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powiedziała, że aktualnie nie ma, dlatego ż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e gmina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Wieluń 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ma współczynnik G wyższy niż </w:t>
      </w:r>
      <w:r>
        <w:rPr>
          <w:rFonts w:ascii="Arial" w:eastAsia="Arial" w:hAnsi="Arial" w:cs="Arial"/>
          <w:color w:val="000000"/>
          <w:sz w:val="24"/>
          <w:lang w:eastAsia="pl-PL"/>
        </w:rPr>
        <w:t>średnia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>
        <w:rPr>
          <w:rFonts w:ascii="Arial" w:eastAsia="Arial" w:hAnsi="Arial" w:cs="Arial"/>
          <w:color w:val="000000"/>
          <w:sz w:val="24"/>
          <w:lang w:eastAsia="pl-PL"/>
        </w:rPr>
        <w:t>województwie i t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ylko zabytki z terenu gminy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Wieluń mogą skorzystać. </w:t>
      </w:r>
      <w:r w:rsidRPr="004C19D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713BE3" w:rsidRDefault="004C19D9" w:rsidP="0006726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>rzerywając do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ytał, czy ograniczenie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zakresie fotowoltaiki 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dotyczy </w:t>
      </w:r>
      <w:r>
        <w:rPr>
          <w:rFonts w:ascii="Arial" w:eastAsia="Arial" w:hAnsi="Arial" w:cs="Arial"/>
          <w:color w:val="000000"/>
          <w:sz w:val="24"/>
          <w:lang w:eastAsia="pl-PL"/>
        </w:rPr>
        <w:t>tylko nowego skrzydła</w:t>
      </w:r>
      <w:r w:rsidR="00D33112">
        <w:rPr>
          <w:rFonts w:ascii="Arial" w:eastAsia="Arial" w:hAnsi="Arial" w:cs="Arial"/>
          <w:color w:val="000000"/>
          <w:sz w:val="24"/>
          <w:lang w:eastAsia="pl-PL"/>
        </w:rPr>
        <w:t xml:space="preserve"> szpitala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czy 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starego </w:t>
      </w:r>
      <w:r w:rsidR="00D33112">
        <w:rPr>
          <w:rFonts w:ascii="Arial" w:eastAsia="Arial" w:hAnsi="Arial" w:cs="Arial"/>
          <w:color w:val="000000"/>
          <w:sz w:val="24"/>
          <w:lang w:eastAsia="pl-PL"/>
        </w:rPr>
        <w:t>również.</w:t>
      </w:r>
    </w:p>
    <w:p w:rsidR="00713BE3" w:rsidRDefault="00D33112" w:rsidP="005451F9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Freus – dyrektor SP ZOZ w Wieluniu </w:t>
      </w:r>
      <w:r w:rsidRPr="00D33112">
        <w:rPr>
          <w:rFonts w:ascii="Arial" w:eastAsia="Arial" w:hAnsi="Arial" w:cs="Arial"/>
          <w:color w:val="000000"/>
          <w:sz w:val="24"/>
          <w:lang w:eastAsia="pl-PL"/>
        </w:rPr>
        <w:t xml:space="preserve">poinformowała, że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D33112">
        <w:rPr>
          <w:rFonts w:ascii="Arial" w:eastAsia="Arial" w:hAnsi="Arial" w:cs="Arial"/>
          <w:color w:val="000000"/>
          <w:sz w:val="24"/>
          <w:lang w:eastAsia="pl-PL"/>
        </w:rPr>
        <w:t>z informacji jaką uzyskała na ten moment od audytora wynika, że nie ma takiej możliwości.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Dodatkowo poinformowała, że są zmiany rozporządzenia </w:t>
      </w:r>
      <w:r w:rsidR="005451F9">
        <w:rPr>
          <w:rFonts w:ascii="Arial" w:eastAsia="Arial" w:hAnsi="Arial" w:cs="Arial"/>
          <w:color w:val="000000"/>
          <w:sz w:val="24"/>
          <w:lang w:eastAsia="pl-PL"/>
        </w:rPr>
        <w:t xml:space="preserve">odnośnie </w:t>
      </w:r>
      <w:r w:rsidR="005451F9">
        <w:rPr>
          <w:rFonts w:ascii="Arial" w:eastAsia="Arial" w:hAnsi="Arial" w:cs="Arial"/>
          <w:color w:val="000000"/>
          <w:sz w:val="24"/>
          <w:lang w:eastAsia="pl-PL"/>
        </w:rPr>
        <w:lastRenderedPageBreak/>
        <w:t>lądowisk i dostosowania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 pod kryterium dla wojskowości</w:t>
      </w:r>
      <w:r w:rsidR="005451F9">
        <w:rPr>
          <w:rFonts w:ascii="Arial" w:eastAsia="Arial" w:hAnsi="Arial" w:cs="Arial"/>
          <w:color w:val="000000"/>
          <w:sz w:val="24"/>
          <w:lang w:eastAsia="pl-PL"/>
        </w:rPr>
        <w:t xml:space="preserve">. Mają pojawić się środki zewnętrzne na ten cel, 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>zlecony jest projekt</w:t>
      </w:r>
      <w:r w:rsidR="005451F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 jest wyłoniona firma. </w:t>
      </w:r>
      <w:r w:rsidR="005451F9">
        <w:rPr>
          <w:rFonts w:ascii="Arial" w:eastAsia="Arial" w:hAnsi="Arial" w:cs="Arial"/>
          <w:color w:val="000000"/>
          <w:sz w:val="24"/>
          <w:lang w:eastAsia="pl-PL"/>
        </w:rPr>
        <w:t xml:space="preserve">Powiedziała, że przedstawiony program naprawczy jest bardzo obfity, </w:t>
      </w:r>
      <w:r w:rsidR="00511A59">
        <w:rPr>
          <w:rFonts w:ascii="Arial" w:eastAsia="Arial" w:hAnsi="Arial" w:cs="Arial"/>
          <w:color w:val="000000"/>
          <w:sz w:val="24"/>
          <w:lang w:eastAsia="pl-PL"/>
        </w:rPr>
        <w:t>choć</w:t>
      </w:r>
      <w:r w:rsidR="005451F9">
        <w:rPr>
          <w:rFonts w:ascii="Arial" w:eastAsia="Arial" w:hAnsi="Arial" w:cs="Arial"/>
          <w:color w:val="000000"/>
          <w:sz w:val="24"/>
          <w:lang w:eastAsia="pl-PL"/>
        </w:rPr>
        <w:t xml:space="preserve"> nie sądzi, że wszystkie założenia uda się zrealizować, że zostanie zrobiony pododdział urologiczny </w:t>
      </w:r>
      <w:r w:rsidR="00511A59">
        <w:rPr>
          <w:rFonts w:ascii="Arial" w:eastAsia="Arial" w:hAnsi="Arial" w:cs="Arial"/>
          <w:color w:val="000000"/>
          <w:sz w:val="24"/>
          <w:lang w:eastAsia="pl-PL"/>
        </w:rPr>
        <w:br/>
      </w:r>
      <w:r w:rsidR="005451F9">
        <w:rPr>
          <w:rFonts w:ascii="Arial" w:eastAsia="Arial" w:hAnsi="Arial" w:cs="Arial"/>
          <w:color w:val="000000"/>
          <w:sz w:val="24"/>
          <w:lang w:eastAsia="pl-PL"/>
        </w:rPr>
        <w:t>i pracowni</w:t>
      </w:r>
      <w:r w:rsidR="00511A59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5451F9">
        <w:rPr>
          <w:rFonts w:ascii="Arial" w:eastAsia="Arial" w:hAnsi="Arial" w:cs="Arial"/>
          <w:color w:val="000000"/>
          <w:sz w:val="24"/>
          <w:lang w:eastAsia="pl-PL"/>
        </w:rPr>
        <w:t xml:space="preserve"> endoskopowa i geriatr</w:t>
      </w:r>
      <w:r w:rsidR="00511A59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5451F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itd., ale działania </w:t>
      </w:r>
      <w:r w:rsidR="00511A59">
        <w:rPr>
          <w:rFonts w:ascii="Arial" w:eastAsia="Arial" w:hAnsi="Arial" w:cs="Arial"/>
          <w:color w:val="000000"/>
          <w:sz w:val="24"/>
          <w:lang w:eastAsia="pl-PL"/>
        </w:rPr>
        <w:t xml:space="preserve">są 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>podejm</w:t>
      </w:r>
      <w:r w:rsidR="00511A59">
        <w:rPr>
          <w:rFonts w:ascii="Arial" w:eastAsia="Arial" w:hAnsi="Arial" w:cs="Arial"/>
          <w:color w:val="000000"/>
          <w:sz w:val="24"/>
          <w:lang w:eastAsia="pl-PL"/>
        </w:rPr>
        <w:t>owane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511A59">
        <w:rPr>
          <w:rFonts w:ascii="Arial" w:eastAsia="Arial" w:hAnsi="Arial" w:cs="Arial"/>
          <w:color w:val="000000"/>
          <w:sz w:val="24"/>
          <w:lang w:eastAsia="pl-PL"/>
        </w:rPr>
        <w:t>szykują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 się projektowo</w:t>
      </w:r>
      <w:r w:rsidR="00511A5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 bo jeśli nie dziś</w:t>
      </w:r>
      <w:r w:rsidR="00511A5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13BE3">
        <w:rPr>
          <w:rFonts w:ascii="Arial" w:eastAsia="Arial" w:hAnsi="Arial" w:cs="Arial"/>
          <w:color w:val="000000"/>
          <w:sz w:val="24"/>
          <w:lang w:eastAsia="pl-PL"/>
        </w:rPr>
        <w:t xml:space="preserve"> to może za jakiś czas się uda</w:t>
      </w:r>
      <w:r w:rsidR="00511A5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F454F1" w:rsidRDefault="00511A59" w:rsidP="0006726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C039E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C039E">
        <w:rPr>
          <w:rFonts w:ascii="Arial" w:eastAsia="Arial" w:hAnsi="Arial" w:cs="Arial"/>
          <w:color w:val="000000"/>
          <w:sz w:val="24"/>
          <w:lang w:eastAsia="pl-PL"/>
        </w:rPr>
        <w:t>powołując się na przedłożony materiał, wskazał że zgodnie z decyzją Inspekcji Sanitarnej do końca 2024 r. należy dokonać remontu oddziału pulmonologii.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 xml:space="preserve"> Zapytał czy </w:t>
      </w:r>
      <w:r w:rsidR="00BC039E">
        <w:rPr>
          <w:rFonts w:ascii="Arial" w:eastAsia="Arial" w:hAnsi="Arial" w:cs="Arial"/>
          <w:color w:val="000000"/>
          <w:sz w:val="24"/>
          <w:lang w:eastAsia="pl-PL"/>
        </w:rPr>
        <w:t xml:space="preserve">szpital 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>ma środki na ten remont.</w:t>
      </w:r>
    </w:p>
    <w:p w:rsidR="00132EA5" w:rsidRDefault="00BC039E" w:rsidP="00132EA5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Anna Freus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>powiedziała, że wie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 xml:space="preserve"> że dostanie przedłużenie, poza tym </w:t>
      </w:r>
      <w:r>
        <w:rPr>
          <w:rFonts w:ascii="Arial" w:eastAsia="Arial" w:hAnsi="Arial" w:cs="Arial"/>
          <w:color w:val="000000"/>
          <w:sz w:val="24"/>
          <w:lang w:eastAsia="pl-PL"/>
        </w:rPr>
        <w:t>oddział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pulmonologiczny jest wskazywany jako oddział, na którym planują utworzenie </w:t>
      </w:r>
      <w:r w:rsidR="00132EA5">
        <w:rPr>
          <w:rFonts w:ascii="Arial" w:eastAsia="Arial" w:hAnsi="Arial" w:cs="Arial"/>
          <w:color w:val="000000"/>
          <w:sz w:val="24"/>
          <w:lang w:eastAsia="pl-PL"/>
        </w:rPr>
        <w:t>20-</w:t>
      </w:r>
      <w:r>
        <w:rPr>
          <w:rFonts w:ascii="Arial" w:eastAsia="Arial" w:hAnsi="Arial" w:cs="Arial"/>
          <w:color w:val="000000"/>
          <w:sz w:val="24"/>
          <w:lang w:eastAsia="pl-PL"/>
        </w:rPr>
        <w:t>łóżkowego oddziału geriatrii.</w:t>
      </w:r>
      <w:r w:rsidR="00132EA5" w:rsidRPr="00132EA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32EA5">
        <w:rPr>
          <w:rFonts w:ascii="Arial" w:eastAsia="Arial" w:hAnsi="Arial" w:cs="Arial"/>
          <w:color w:val="000000"/>
          <w:sz w:val="24"/>
          <w:lang w:eastAsia="pl-PL"/>
        </w:rPr>
        <w:t>Omówiła kwestię związaną z przekształceniem łóżek w ramach oddziałów.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Poinformowała, że remont został wyszacowany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 xml:space="preserve"> na 12 mln zł</w:t>
      </w:r>
      <w:r w:rsidR="006A4477">
        <w:rPr>
          <w:rFonts w:ascii="Arial" w:eastAsia="Arial" w:hAnsi="Arial" w:cs="Arial"/>
          <w:color w:val="000000"/>
          <w:sz w:val="24"/>
          <w:lang w:eastAsia="pl-PL"/>
        </w:rPr>
        <w:t xml:space="preserve">. Wniosek o objęcie przedsięwzięcia wsparciem ze środków KPO zostanie złożony na dniach. </w:t>
      </w:r>
    </w:p>
    <w:p w:rsidR="00F454F1" w:rsidRDefault="006A4477" w:rsidP="00132EA5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33F7E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poruszył sprawę oddziału dializ, który został zmodernizowany przez podmiot zewnętrzny, z którym umowa dzierżawy jest podpisana do 2026 r. Zapytał, czy </w:t>
      </w:r>
      <w:r w:rsidR="00A33F7E">
        <w:rPr>
          <w:rFonts w:ascii="Arial" w:eastAsia="Arial" w:hAnsi="Arial" w:cs="Arial"/>
          <w:color w:val="000000"/>
          <w:sz w:val="24"/>
          <w:lang w:eastAsia="pl-PL"/>
        </w:rPr>
        <w:t>firma jest zainteresowana podpisaniem kolejnej umowy.</w:t>
      </w:r>
    </w:p>
    <w:p w:rsidR="00FF36B8" w:rsidRDefault="00A33F7E" w:rsidP="00F454F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Anna Freus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że </w:t>
      </w:r>
      <w:r w:rsidR="009F5005">
        <w:rPr>
          <w:rFonts w:ascii="Arial" w:eastAsia="Arial" w:hAnsi="Arial" w:cs="Arial"/>
          <w:color w:val="000000"/>
          <w:sz w:val="24"/>
          <w:lang w:eastAsia="pl-PL"/>
        </w:rPr>
        <w:t xml:space="preserve">z informacji jakie uzyskała od pani 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>dyrektor firmy Fresenius</w:t>
      </w:r>
      <w:r w:rsidR="009F5005">
        <w:rPr>
          <w:rFonts w:ascii="Arial" w:eastAsia="Arial" w:hAnsi="Arial" w:cs="Arial"/>
          <w:color w:val="000000"/>
          <w:sz w:val="24"/>
          <w:lang w:eastAsia="pl-PL"/>
        </w:rPr>
        <w:t>, wynika że n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>a dzień dzisiejszy chcą kontynuować</w:t>
      </w:r>
      <w:r w:rsidR="009F5005" w:rsidRPr="009F500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F5005">
        <w:rPr>
          <w:rFonts w:ascii="Arial" w:eastAsia="Arial" w:hAnsi="Arial" w:cs="Arial"/>
          <w:color w:val="000000"/>
          <w:sz w:val="24"/>
          <w:lang w:eastAsia="pl-PL"/>
        </w:rPr>
        <w:t>dializy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 w:rsidR="009F5005">
        <w:rPr>
          <w:rFonts w:ascii="Arial" w:eastAsia="Arial" w:hAnsi="Arial" w:cs="Arial"/>
          <w:color w:val="000000"/>
          <w:sz w:val="24"/>
          <w:lang w:eastAsia="pl-PL"/>
        </w:rPr>
        <w:t xml:space="preserve">oddział 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>pro</w:t>
      </w:r>
      <w:r w:rsidR="009F5005">
        <w:rPr>
          <w:rFonts w:ascii="Arial" w:eastAsia="Arial" w:hAnsi="Arial" w:cs="Arial"/>
          <w:color w:val="000000"/>
          <w:sz w:val="24"/>
          <w:lang w:eastAsia="pl-PL"/>
        </w:rPr>
        <w:t>wadzić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>, niemniej jednak nie mają zasobów kadrowych</w:t>
      </w:r>
      <w:r w:rsidR="009F5005">
        <w:rPr>
          <w:rFonts w:ascii="Arial" w:eastAsia="Arial" w:hAnsi="Arial" w:cs="Arial"/>
          <w:color w:val="000000"/>
          <w:sz w:val="24"/>
          <w:lang w:eastAsia="pl-PL"/>
        </w:rPr>
        <w:t xml:space="preserve"> żeby 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>zabezpiecz</w:t>
      </w:r>
      <w:r w:rsidR="009F5005">
        <w:rPr>
          <w:rFonts w:ascii="Arial" w:eastAsia="Arial" w:hAnsi="Arial" w:cs="Arial"/>
          <w:color w:val="000000"/>
          <w:sz w:val="24"/>
          <w:lang w:eastAsia="pl-PL"/>
        </w:rPr>
        <w:t xml:space="preserve">yć 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>poradnię nefrologiczną</w:t>
      </w:r>
      <w:r w:rsidR="009F5005">
        <w:rPr>
          <w:rFonts w:ascii="Arial" w:eastAsia="Arial" w:hAnsi="Arial" w:cs="Arial"/>
          <w:color w:val="000000"/>
          <w:sz w:val="24"/>
          <w:lang w:eastAsia="pl-PL"/>
        </w:rPr>
        <w:t>. Podała, że poradnia ta g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>ener</w:t>
      </w:r>
      <w:r w:rsidR="009F5005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 xml:space="preserve">je niewielkie </w:t>
      </w:r>
      <w:r w:rsidR="009F5005">
        <w:rPr>
          <w:rFonts w:ascii="Arial" w:eastAsia="Arial" w:hAnsi="Arial" w:cs="Arial"/>
          <w:color w:val="000000"/>
          <w:sz w:val="24"/>
          <w:lang w:eastAsia="pl-PL"/>
        </w:rPr>
        <w:t>przychody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 xml:space="preserve"> i nie ma za wielkiego </w:t>
      </w:r>
      <w:r w:rsidR="009F5005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 xml:space="preserve">naczenia finansowego, ale ludzkie ogromne. </w:t>
      </w:r>
      <w:r w:rsidR="009F5005">
        <w:rPr>
          <w:rFonts w:ascii="Arial" w:eastAsia="Arial" w:hAnsi="Arial" w:cs="Arial"/>
          <w:color w:val="000000"/>
          <w:sz w:val="24"/>
          <w:lang w:eastAsia="pl-PL"/>
        </w:rPr>
        <w:t xml:space="preserve">Zakomunikowała, że 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 xml:space="preserve">rozmawia z lekarzami i namawia ich </w:t>
      </w:r>
      <w:r w:rsidR="009F5005">
        <w:rPr>
          <w:rFonts w:ascii="Arial" w:eastAsia="Arial" w:hAnsi="Arial" w:cs="Arial"/>
          <w:color w:val="000000"/>
          <w:sz w:val="24"/>
          <w:lang w:eastAsia="pl-PL"/>
        </w:rPr>
        <w:t xml:space="preserve">na przejęcie 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>poradn</w:t>
      </w:r>
      <w:r w:rsidR="009F5005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 xml:space="preserve"> nefrologii</w:t>
      </w:r>
      <w:r w:rsidR="009F500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 xml:space="preserve"> żeby pacjenci mogli mieć kont</w:t>
      </w:r>
      <w:r w:rsidR="009F5005">
        <w:rPr>
          <w:rFonts w:ascii="Arial" w:eastAsia="Arial" w:hAnsi="Arial" w:cs="Arial"/>
          <w:color w:val="000000"/>
          <w:sz w:val="24"/>
          <w:lang w:eastAsia="pl-PL"/>
        </w:rPr>
        <w:t>ynuowane leczenie, bo niestety F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>resenius nie będzie w stanie zabezpieczyć lekarsko tego obszaru</w:t>
      </w:r>
      <w:r w:rsidR="009F5005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F454F1" w:rsidRDefault="00F454F1" w:rsidP="00F454F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33F7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</w:t>
      </w:r>
      <w:r w:rsidR="00A33F7E" w:rsidRPr="00A33F7E">
        <w:rPr>
          <w:rFonts w:ascii="Arial" w:eastAsia="Arial" w:hAnsi="Arial" w:cs="Arial"/>
          <w:b/>
          <w:color w:val="000000"/>
          <w:sz w:val="24"/>
          <w:lang w:eastAsia="pl-PL"/>
        </w:rPr>
        <w:t>członek</w:t>
      </w:r>
      <w:r w:rsidRPr="00A33F7E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F5005">
        <w:rPr>
          <w:rFonts w:ascii="Arial" w:eastAsia="Arial" w:hAnsi="Arial" w:cs="Arial"/>
          <w:color w:val="000000"/>
          <w:sz w:val="24"/>
          <w:lang w:eastAsia="pl-PL"/>
        </w:rPr>
        <w:t xml:space="preserve">wskazując, że </w:t>
      </w:r>
      <w:r>
        <w:rPr>
          <w:rFonts w:ascii="Arial" w:eastAsia="Arial" w:hAnsi="Arial" w:cs="Arial"/>
          <w:color w:val="000000"/>
          <w:sz w:val="24"/>
          <w:lang w:eastAsia="pl-PL"/>
        </w:rPr>
        <w:t>działania naprawcze mają da</w:t>
      </w:r>
      <w:r w:rsidR="009F5005">
        <w:rPr>
          <w:rFonts w:ascii="Arial" w:eastAsia="Arial" w:hAnsi="Arial" w:cs="Arial"/>
          <w:color w:val="000000"/>
          <w:sz w:val="24"/>
          <w:lang w:eastAsia="pl-PL"/>
        </w:rPr>
        <w:t xml:space="preserve">ć 2 mln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530 tys. zł w 2 lata, </w:t>
      </w:r>
      <w:r w:rsidR="009F5005">
        <w:rPr>
          <w:rFonts w:ascii="Arial" w:eastAsia="Arial" w:hAnsi="Arial" w:cs="Arial"/>
          <w:color w:val="000000"/>
          <w:sz w:val="24"/>
          <w:lang w:eastAsia="pl-PL"/>
        </w:rPr>
        <w:t>stwierdził,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to praktycznie będzie na pokrycie straty z roku 2023. </w:t>
      </w:r>
    </w:p>
    <w:p w:rsidR="00D2239A" w:rsidRDefault="009F5005" w:rsidP="00F454F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Anna Freus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podkreśliła, że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 xml:space="preserve"> to są bardzo </w:t>
      </w:r>
      <w:r>
        <w:rPr>
          <w:rFonts w:ascii="Arial" w:eastAsia="Arial" w:hAnsi="Arial" w:cs="Arial"/>
          <w:color w:val="000000"/>
          <w:sz w:val="24"/>
          <w:lang w:eastAsia="pl-PL"/>
        </w:rPr>
        <w:t>ostrożne szacunki kwotowe i nie przywiązywałaby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 xml:space="preserve"> się niestety do tych wartości liczbowych, one w </w:t>
      </w:r>
      <w:r>
        <w:rPr>
          <w:rFonts w:ascii="Arial" w:eastAsia="Arial" w:hAnsi="Arial" w:cs="Arial"/>
          <w:color w:val="000000"/>
          <w:sz w:val="24"/>
          <w:lang w:eastAsia="pl-PL"/>
        </w:rPr>
        <w:t>symulacjach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 xml:space="preserve">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ogólnie </w:t>
      </w:r>
      <w:r w:rsidR="00F454F1">
        <w:rPr>
          <w:rFonts w:ascii="Arial" w:eastAsia="Arial" w:hAnsi="Arial" w:cs="Arial"/>
          <w:color w:val="000000"/>
          <w:sz w:val="24"/>
          <w:lang w:eastAsia="pl-PL"/>
        </w:rPr>
        <w:t>nanoszone</w:t>
      </w:r>
      <w:r>
        <w:rPr>
          <w:rFonts w:ascii="Arial" w:eastAsia="Arial" w:hAnsi="Arial" w:cs="Arial"/>
          <w:color w:val="000000"/>
          <w:sz w:val="24"/>
          <w:lang w:eastAsia="pl-PL"/>
        </w:rPr>
        <w:t>, tylko też częściowo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Poruszyła temat </w:t>
      </w:r>
      <w:r w:rsidR="003C51DD">
        <w:rPr>
          <w:rFonts w:ascii="Arial" w:eastAsia="Arial" w:hAnsi="Arial" w:cs="Arial"/>
          <w:color w:val="000000"/>
          <w:sz w:val="24"/>
          <w:lang w:eastAsia="pl-PL"/>
        </w:rPr>
        <w:t xml:space="preserve">dotyczący planów w zakresie utworzenia 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>zespołu pracowni endoskopowych.</w:t>
      </w:r>
    </w:p>
    <w:p w:rsidR="00D2239A" w:rsidRDefault="003C51DD" w:rsidP="00F454F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33F7E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oświadczył, że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 xml:space="preserve"> najlepszym sposobem wyjścia z zapaści jest parcie naprzód, czyli zwiększanie przychodów, ale też istnieje jakaś granica. Zapytała panią dyrektor czy nie boi się </w:t>
      </w:r>
      <w:r>
        <w:rPr>
          <w:rFonts w:ascii="Arial" w:eastAsia="Arial" w:hAnsi="Arial" w:cs="Arial"/>
          <w:color w:val="000000"/>
          <w:sz w:val="24"/>
          <w:lang w:eastAsia="pl-PL"/>
        </w:rPr>
        <w:t>przeinwestować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454F1" w:rsidRDefault="003C51DD" w:rsidP="00F454F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Anna Freus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podkreśliła, że wszystkie inwestycje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 xml:space="preserve">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panowanie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 xml:space="preserve"> ze </w:t>
      </w:r>
      <w:r>
        <w:rPr>
          <w:rFonts w:ascii="Arial" w:eastAsia="Arial" w:hAnsi="Arial" w:cs="Arial"/>
          <w:color w:val="000000"/>
          <w:sz w:val="24"/>
          <w:lang w:eastAsia="pl-PL"/>
        </w:rPr>
        <w:t>środków zewnętrznych, ponieważ zna realia i ma świadomość</w:t>
      </w:r>
      <w:r w:rsidR="005C2BA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5C2BAD">
        <w:rPr>
          <w:rFonts w:ascii="Arial" w:eastAsia="Arial" w:hAnsi="Arial" w:cs="Arial"/>
          <w:color w:val="000000"/>
          <w:sz w:val="24"/>
          <w:lang w:eastAsia="pl-PL"/>
        </w:rPr>
        <w:t xml:space="preserve">zakład z własnych 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 xml:space="preserve">środków </w:t>
      </w:r>
      <w:r w:rsidR="005C2BAD">
        <w:rPr>
          <w:rFonts w:ascii="Arial" w:eastAsia="Arial" w:hAnsi="Arial" w:cs="Arial"/>
          <w:color w:val="000000"/>
          <w:sz w:val="24"/>
          <w:lang w:eastAsia="pl-PL"/>
        </w:rPr>
        <w:t xml:space="preserve">nie jest w stanie 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 xml:space="preserve">podejmować ważnych </w:t>
      </w:r>
      <w:r w:rsidR="005C2BAD">
        <w:rPr>
          <w:rFonts w:ascii="Arial" w:eastAsia="Arial" w:hAnsi="Arial" w:cs="Arial"/>
          <w:color w:val="000000"/>
          <w:sz w:val="24"/>
          <w:lang w:eastAsia="pl-PL"/>
        </w:rPr>
        <w:t>inwestycji. Zwróciła uwagę na możliwości związane z przynależnością szpitala do Krajowej Sieci O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 xml:space="preserve">nkologicznej </w:t>
      </w:r>
      <w:r w:rsidR="005C2BAD">
        <w:rPr>
          <w:rFonts w:ascii="Arial" w:eastAsia="Arial" w:hAnsi="Arial" w:cs="Arial"/>
          <w:color w:val="000000"/>
          <w:sz w:val="24"/>
          <w:lang w:eastAsia="pl-PL"/>
        </w:rPr>
        <w:t>SOLO I.</w:t>
      </w:r>
      <w:r w:rsidR="00132EA5">
        <w:rPr>
          <w:rFonts w:ascii="Arial" w:eastAsia="Arial" w:hAnsi="Arial" w:cs="Arial"/>
          <w:color w:val="000000"/>
          <w:sz w:val="24"/>
          <w:lang w:eastAsia="pl-PL"/>
        </w:rPr>
        <w:t xml:space="preserve"> Dalej poruszyła temat wkładu własnego. Poinformowała, że VAT jest niekwalifikowalny. </w:t>
      </w:r>
    </w:p>
    <w:p w:rsidR="00D2239A" w:rsidRDefault="005C2BAD" w:rsidP="00F454F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33F7E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A1AF0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 xml:space="preserve">apytał </w:t>
      </w:r>
      <w:r w:rsidR="001A1AF0">
        <w:rPr>
          <w:rFonts w:ascii="Arial" w:eastAsia="Arial" w:hAnsi="Arial" w:cs="Arial"/>
          <w:color w:val="000000"/>
          <w:sz w:val="24"/>
          <w:lang w:eastAsia="pl-PL"/>
        </w:rPr>
        <w:t xml:space="preserve">panią dyrektor czy w jej opinii nie przydałaby się 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>dyskusj</w:t>
      </w:r>
      <w:r w:rsidR="001A1AF0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 xml:space="preserve">na temat zmiany struktury własnościowej </w:t>
      </w:r>
      <w:r w:rsidR="001A1AF0">
        <w:rPr>
          <w:rFonts w:ascii="Arial" w:eastAsia="Arial" w:hAnsi="Arial" w:cs="Arial"/>
          <w:color w:val="000000"/>
          <w:sz w:val="24"/>
          <w:lang w:eastAsia="pl-PL"/>
        </w:rPr>
        <w:t xml:space="preserve">przynajmniej 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 xml:space="preserve">niektórych oddziałów. </w:t>
      </w:r>
      <w:r w:rsidR="001A1AF0">
        <w:rPr>
          <w:rFonts w:ascii="Arial" w:eastAsia="Arial" w:hAnsi="Arial" w:cs="Arial"/>
          <w:color w:val="000000"/>
          <w:sz w:val="24"/>
          <w:lang w:eastAsia="pl-PL"/>
        </w:rPr>
        <w:t>Wskaza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>ł, że ma na myśli partnerstwo publiczno-prywatne, nie prywatyzacj</w:t>
      </w:r>
      <w:r w:rsidR="001A1AF0">
        <w:rPr>
          <w:rFonts w:ascii="Arial" w:eastAsia="Arial" w:hAnsi="Arial" w:cs="Arial"/>
          <w:color w:val="000000"/>
          <w:sz w:val="24"/>
          <w:lang w:eastAsia="pl-PL"/>
        </w:rPr>
        <w:t xml:space="preserve">ę, bo byłby 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>to jakiś sposób na pozyskanie środków.</w:t>
      </w:r>
    </w:p>
    <w:p w:rsidR="00D2239A" w:rsidRDefault="001A1AF0" w:rsidP="00F454F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Anna Freus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>owiedziała, że nie wykluczone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80EF1">
        <w:rPr>
          <w:rFonts w:ascii="Arial" w:eastAsia="Arial" w:hAnsi="Arial" w:cs="Arial"/>
          <w:color w:val="000000"/>
          <w:sz w:val="24"/>
          <w:lang w:eastAsia="pl-PL"/>
        </w:rPr>
        <w:t xml:space="preserve"> że we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>jdą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życie tak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>ie rozporządzenia, zarządzenia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 xml:space="preserve"> które zanęcą do tego typu tematu i ona nie mówi </w:t>
      </w:r>
      <w:r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>nie</w:t>
      </w:r>
      <w:r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Wskazała, że m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>ają powstać mechanizm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 xml:space="preserve"> ułatwiające. </w:t>
      </w:r>
      <w:r w:rsidR="00EC2EB6">
        <w:rPr>
          <w:rFonts w:ascii="Arial" w:eastAsia="Arial" w:hAnsi="Arial" w:cs="Arial"/>
          <w:color w:val="000000"/>
          <w:sz w:val="24"/>
          <w:lang w:eastAsia="pl-PL"/>
        </w:rPr>
        <w:t xml:space="preserve">Podała, że </w:t>
      </w:r>
      <w:r>
        <w:rPr>
          <w:rFonts w:ascii="Arial" w:eastAsia="Arial" w:hAnsi="Arial" w:cs="Arial"/>
          <w:color w:val="000000"/>
          <w:sz w:val="24"/>
          <w:lang w:eastAsia="pl-PL"/>
        </w:rPr>
        <w:t>Ministerstwo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D2239A">
        <w:rPr>
          <w:rFonts w:ascii="Arial" w:eastAsia="Arial" w:hAnsi="Arial" w:cs="Arial"/>
          <w:color w:val="000000"/>
          <w:sz w:val="24"/>
          <w:lang w:eastAsia="pl-PL"/>
        </w:rPr>
        <w:t xml:space="preserve">drowia </w:t>
      </w:r>
      <w:r w:rsidR="00EC2EB6">
        <w:rPr>
          <w:rFonts w:ascii="Arial" w:eastAsia="Arial" w:hAnsi="Arial" w:cs="Arial"/>
          <w:color w:val="000000"/>
          <w:sz w:val="24"/>
          <w:lang w:eastAsia="pl-PL"/>
        </w:rPr>
        <w:t xml:space="preserve">zainteresowane jest tym żeby stworzyć sprzyjające warunki do tego żeby szpitale </w:t>
      </w:r>
      <w:r w:rsidR="006E0AF3">
        <w:rPr>
          <w:rFonts w:ascii="Arial" w:eastAsia="Arial" w:hAnsi="Arial" w:cs="Arial"/>
          <w:color w:val="000000"/>
          <w:sz w:val="24"/>
          <w:lang w:eastAsia="pl-PL"/>
        </w:rPr>
        <w:t>maksymaln</w:t>
      </w:r>
      <w:r w:rsidR="00EC2EB6">
        <w:rPr>
          <w:rFonts w:ascii="Arial" w:eastAsia="Arial" w:hAnsi="Arial" w:cs="Arial"/>
          <w:color w:val="000000"/>
          <w:sz w:val="24"/>
          <w:lang w:eastAsia="pl-PL"/>
        </w:rPr>
        <w:t xml:space="preserve">ie </w:t>
      </w:r>
      <w:r w:rsidR="006E0AF3">
        <w:rPr>
          <w:rFonts w:ascii="Arial" w:eastAsia="Arial" w:hAnsi="Arial" w:cs="Arial"/>
          <w:color w:val="000000"/>
          <w:sz w:val="24"/>
          <w:lang w:eastAsia="pl-PL"/>
        </w:rPr>
        <w:t>wychodz</w:t>
      </w:r>
      <w:r w:rsidR="00EC2EB6">
        <w:rPr>
          <w:rFonts w:ascii="Arial" w:eastAsia="Arial" w:hAnsi="Arial" w:cs="Arial"/>
          <w:color w:val="000000"/>
          <w:sz w:val="24"/>
          <w:lang w:eastAsia="pl-PL"/>
        </w:rPr>
        <w:t xml:space="preserve">iły </w:t>
      </w:r>
      <w:r w:rsidR="006E0AF3">
        <w:rPr>
          <w:rFonts w:ascii="Arial" w:eastAsia="Arial" w:hAnsi="Arial" w:cs="Arial"/>
          <w:color w:val="000000"/>
          <w:sz w:val="24"/>
          <w:lang w:eastAsia="pl-PL"/>
        </w:rPr>
        <w:t xml:space="preserve">z hospitalizacji, </w:t>
      </w:r>
      <w:r w:rsidR="00EC2EB6">
        <w:rPr>
          <w:rFonts w:ascii="Arial" w:eastAsia="Arial" w:hAnsi="Arial" w:cs="Arial"/>
          <w:color w:val="000000"/>
          <w:sz w:val="24"/>
          <w:lang w:eastAsia="pl-PL"/>
        </w:rPr>
        <w:br/>
      </w:r>
      <w:r w:rsidR="006E0AF3">
        <w:rPr>
          <w:rFonts w:ascii="Arial" w:eastAsia="Arial" w:hAnsi="Arial" w:cs="Arial"/>
          <w:color w:val="000000"/>
          <w:sz w:val="24"/>
          <w:lang w:eastAsia="pl-PL"/>
        </w:rPr>
        <w:t xml:space="preserve">a więc żeby szpitale się dogadywały </w:t>
      </w:r>
      <w:r w:rsidR="00EC2EB6">
        <w:rPr>
          <w:rFonts w:ascii="Arial" w:eastAsia="Arial" w:hAnsi="Arial" w:cs="Arial"/>
          <w:color w:val="000000"/>
          <w:sz w:val="24"/>
          <w:lang w:eastAsia="pl-PL"/>
        </w:rPr>
        <w:t xml:space="preserve">itd. Stwierdziła, że </w:t>
      </w:r>
      <w:r w:rsidR="006E0AF3">
        <w:rPr>
          <w:rFonts w:ascii="Arial" w:eastAsia="Arial" w:hAnsi="Arial" w:cs="Arial"/>
          <w:color w:val="000000"/>
          <w:sz w:val="24"/>
          <w:lang w:eastAsia="pl-PL"/>
        </w:rPr>
        <w:t xml:space="preserve">być może </w:t>
      </w:r>
      <w:r w:rsidR="00EC2EB6">
        <w:rPr>
          <w:rFonts w:ascii="Arial" w:eastAsia="Arial" w:hAnsi="Arial" w:cs="Arial"/>
          <w:color w:val="000000"/>
          <w:sz w:val="24"/>
          <w:lang w:eastAsia="pl-PL"/>
        </w:rPr>
        <w:t>trzeba będzie elastycznie</w:t>
      </w:r>
      <w:r w:rsidR="006E0AF3">
        <w:rPr>
          <w:rFonts w:ascii="Arial" w:eastAsia="Arial" w:hAnsi="Arial" w:cs="Arial"/>
          <w:color w:val="000000"/>
          <w:sz w:val="24"/>
          <w:lang w:eastAsia="pl-PL"/>
        </w:rPr>
        <w:t xml:space="preserve"> zareagować na tego typu sygnały</w:t>
      </w:r>
      <w:r w:rsidR="00EC2EB6">
        <w:rPr>
          <w:rFonts w:ascii="Arial" w:eastAsia="Arial" w:hAnsi="Arial" w:cs="Arial"/>
          <w:color w:val="000000"/>
          <w:sz w:val="24"/>
          <w:lang w:eastAsia="pl-PL"/>
        </w:rPr>
        <w:t>. Oświadczyła, że</w:t>
      </w:r>
      <w:r w:rsidR="006E0AF3">
        <w:rPr>
          <w:rFonts w:ascii="Arial" w:eastAsia="Arial" w:hAnsi="Arial" w:cs="Arial"/>
          <w:color w:val="000000"/>
          <w:sz w:val="24"/>
          <w:lang w:eastAsia="pl-PL"/>
        </w:rPr>
        <w:t xml:space="preserve"> na ten moment</w:t>
      </w:r>
      <w:r w:rsidR="00EC2EB6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6E0AF3">
        <w:rPr>
          <w:rFonts w:ascii="Arial" w:eastAsia="Arial" w:hAnsi="Arial" w:cs="Arial"/>
          <w:color w:val="000000"/>
          <w:sz w:val="24"/>
          <w:lang w:eastAsia="pl-PL"/>
        </w:rPr>
        <w:t xml:space="preserve">przez ten czas </w:t>
      </w:r>
      <w:r w:rsidR="00EC2EB6">
        <w:rPr>
          <w:rFonts w:ascii="Arial" w:eastAsia="Arial" w:hAnsi="Arial" w:cs="Arial"/>
          <w:color w:val="000000"/>
          <w:sz w:val="24"/>
          <w:lang w:eastAsia="pl-PL"/>
        </w:rPr>
        <w:t xml:space="preserve">nie miała </w:t>
      </w:r>
      <w:r w:rsidR="006E0AF3">
        <w:rPr>
          <w:rFonts w:ascii="Arial" w:eastAsia="Arial" w:hAnsi="Arial" w:cs="Arial"/>
          <w:color w:val="000000"/>
          <w:sz w:val="24"/>
          <w:lang w:eastAsia="pl-PL"/>
        </w:rPr>
        <w:t xml:space="preserve">żadnej </w:t>
      </w:r>
      <w:r w:rsidR="00EC2EB6">
        <w:rPr>
          <w:rFonts w:ascii="Arial" w:eastAsia="Arial" w:hAnsi="Arial" w:cs="Arial"/>
          <w:color w:val="000000"/>
          <w:sz w:val="24"/>
          <w:lang w:eastAsia="pl-PL"/>
        </w:rPr>
        <w:t>sensownej</w:t>
      </w:r>
      <w:r w:rsidR="006E0AF3">
        <w:rPr>
          <w:rFonts w:ascii="Arial" w:eastAsia="Arial" w:hAnsi="Arial" w:cs="Arial"/>
          <w:color w:val="000000"/>
          <w:sz w:val="24"/>
          <w:lang w:eastAsia="pl-PL"/>
        </w:rPr>
        <w:t xml:space="preserve"> dla szpitala oferty w tym zakresie, która </w:t>
      </w:r>
      <w:r w:rsidR="00EC2EB6">
        <w:rPr>
          <w:rFonts w:ascii="Arial" w:eastAsia="Arial" w:hAnsi="Arial" w:cs="Arial"/>
          <w:color w:val="000000"/>
          <w:sz w:val="24"/>
          <w:lang w:eastAsia="pl-PL"/>
        </w:rPr>
        <w:t xml:space="preserve">by ją </w:t>
      </w:r>
      <w:r w:rsidR="006E0AF3">
        <w:rPr>
          <w:rFonts w:ascii="Arial" w:eastAsia="Arial" w:hAnsi="Arial" w:cs="Arial"/>
          <w:color w:val="000000"/>
          <w:sz w:val="24"/>
          <w:lang w:eastAsia="pl-PL"/>
        </w:rPr>
        <w:t>zachęci</w:t>
      </w:r>
      <w:r w:rsidR="00EC2EB6">
        <w:rPr>
          <w:rFonts w:ascii="Arial" w:eastAsia="Arial" w:hAnsi="Arial" w:cs="Arial"/>
          <w:color w:val="000000"/>
          <w:sz w:val="24"/>
          <w:lang w:eastAsia="pl-PL"/>
        </w:rPr>
        <w:t xml:space="preserve">ła. </w:t>
      </w:r>
    </w:p>
    <w:p w:rsidR="006E0AF3" w:rsidRDefault="00EC2EB6" w:rsidP="00F454F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EC2EB6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w wieluńskim szpitalu funkcjonuje oddział chirurgii jednego dnia.</w:t>
      </w:r>
    </w:p>
    <w:p w:rsidR="006E0AF3" w:rsidRDefault="00EC2EB6" w:rsidP="00F454F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Anna Freus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562D2">
        <w:rPr>
          <w:rFonts w:ascii="Arial" w:eastAsia="Arial" w:hAnsi="Arial" w:cs="Arial"/>
          <w:color w:val="000000"/>
          <w:sz w:val="24"/>
          <w:lang w:eastAsia="pl-PL"/>
        </w:rPr>
        <w:t>odpowiedziała, że jeśli szpital wejdzie</w:t>
      </w:r>
      <w:r w:rsidR="006E0AF3">
        <w:rPr>
          <w:rFonts w:ascii="Arial" w:eastAsia="Arial" w:hAnsi="Arial" w:cs="Arial"/>
          <w:color w:val="000000"/>
          <w:sz w:val="24"/>
          <w:lang w:eastAsia="pl-PL"/>
        </w:rPr>
        <w:t xml:space="preserve"> w zespół pracowni endoskopowych, to w</w:t>
      </w:r>
      <w:r w:rsidR="006562D2">
        <w:rPr>
          <w:rFonts w:ascii="Arial" w:eastAsia="Arial" w:hAnsi="Arial" w:cs="Arial"/>
          <w:color w:val="000000"/>
          <w:sz w:val="24"/>
          <w:lang w:eastAsia="pl-PL"/>
        </w:rPr>
        <w:t>ejdzie</w:t>
      </w:r>
      <w:r w:rsidR="006E0AF3"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r w:rsidR="006562D2">
        <w:rPr>
          <w:rFonts w:ascii="Arial" w:eastAsia="Arial" w:hAnsi="Arial" w:cs="Arial"/>
          <w:color w:val="000000"/>
          <w:sz w:val="24"/>
          <w:lang w:eastAsia="pl-PL"/>
        </w:rPr>
        <w:t>chirurgię</w:t>
      </w:r>
      <w:r w:rsidR="006E0AF3">
        <w:rPr>
          <w:rFonts w:ascii="Arial" w:eastAsia="Arial" w:hAnsi="Arial" w:cs="Arial"/>
          <w:color w:val="000000"/>
          <w:sz w:val="24"/>
          <w:lang w:eastAsia="pl-PL"/>
        </w:rPr>
        <w:t xml:space="preserve"> jednego dnia. </w:t>
      </w:r>
    </w:p>
    <w:p w:rsidR="006E0AF3" w:rsidRDefault="006E0AF3" w:rsidP="00F454F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562D2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14BA5">
        <w:rPr>
          <w:rFonts w:ascii="Arial" w:eastAsia="Arial" w:hAnsi="Arial" w:cs="Arial"/>
          <w:color w:val="000000"/>
          <w:sz w:val="24"/>
          <w:lang w:eastAsia="pl-PL"/>
        </w:rPr>
        <w:t xml:space="preserve">powiedział, że jego zdaniem </w:t>
      </w:r>
      <w:r w:rsidR="00814BA5">
        <w:rPr>
          <w:rFonts w:ascii="Arial" w:eastAsia="Arial" w:hAnsi="Arial" w:cs="Arial"/>
          <w:color w:val="000000"/>
          <w:sz w:val="24"/>
          <w:lang w:eastAsia="pl-PL"/>
        </w:rPr>
        <w:br/>
        <w:t>w pytaniu radnego C</w:t>
      </w:r>
      <w:r w:rsidR="00AD7F55">
        <w:rPr>
          <w:rFonts w:ascii="Arial" w:eastAsia="Arial" w:hAnsi="Arial" w:cs="Arial"/>
          <w:color w:val="000000"/>
          <w:sz w:val="24"/>
          <w:lang w:eastAsia="pl-PL"/>
        </w:rPr>
        <w:t>eglarskiego było dalsze patrzenie na opłacalność</w:t>
      </w:r>
      <w:r w:rsidR="00814BA5">
        <w:rPr>
          <w:rFonts w:ascii="Arial" w:eastAsia="Arial" w:hAnsi="Arial" w:cs="Arial"/>
          <w:color w:val="000000"/>
          <w:sz w:val="24"/>
          <w:lang w:eastAsia="pl-PL"/>
        </w:rPr>
        <w:t>. Zapytał</w:t>
      </w:r>
      <w:r w:rsidR="00AD7F55">
        <w:rPr>
          <w:rFonts w:ascii="Arial" w:eastAsia="Arial" w:hAnsi="Arial" w:cs="Arial"/>
          <w:color w:val="000000"/>
          <w:sz w:val="24"/>
          <w:lang w:eastAsia="pl-PL"/>
        </w:rPr>
        <w:t xml:space="preserve"> czy była robiona analiza, czy już wiadomo, jeśli powstanie </w:t>
      </w:r>
      <w:r w:rsidR="00814BA5">
        <w:rPr>
          <w:rFonts w:ascii="Arial" w:eastAsia="Arial" w:hAnsi="Arial" w:cs="Arial"/>
          <w:color w:val="000000"/>
          <w:sz w:val="24"/>
          <w:lang w:eastAsia="pl-PL"/>
        </w:rPr>
        <w:t xml:space="preserve">np. </w:t>
      </w:r>
      <w:r w:rsidR="00AD7F55">
        <w:rPr>
          <w:rFonts w:ascii="Arial" w:eastAsia="Arial" w:hAnsi="Arial" w:cs="Arial"/>
          <w:color w:val="000000"/>
          <w:sz w:val="24"/>
          <w:lang w:eastAsia="pl-PL"/>
        </w:rPr>
        <w:t>geriatr</w:t>
      </w:r>
      <w:r w:rsidR="00814BA5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AD7F55">
        <w:rPr>
          <w:rFonts w:ascii="Arial" w:eastAsia="Arial" w:hAnsi="Arial" w:cs="Arial"/>
          <w:color w:val="000000"/>
          <w:sz w:val="24"/>
          <w:lang w:eastAsia="pl-PL"/>
        </w:rPr>
        <w:t>a jaki będzie ryczałty, czy będzie ni</w:t>
      </w:r>
      <w:r w:rsidR="00814BA5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AD7F55">
        <w:rPr>
          <w:rFonts w:ascii="Arial" w:eastAsia="Arial" w:hAnsi="Arial" w:cs="Arial"/>
          <w:color w:val="000000"/>
          <w:sz w:val="24"/>
          <w:lang w:eastAsia="pl-PL"/>
        </w:rPr>
        <w:t xml:space="preserve">limitowany, </w:t>
      </w:r>
      <w:r w:rsidR="00814BA5">
        <w:rPr>
          <w:rFonts w:ascii="Arial" w:eastAsia="Arial" w:hAnsi="Arial" w:cs="Arial"/>
          <w:color w:val="000000"/>
          <w:sz w:val="24"/>
          <w:lang w:eastAsia="pl-PL"/>
        </w:rPr>
        <w:t>czy</w:t>
      </w:r>
      <w:r w:rsidR="00530AFF">
        <w:rPr>
          <w:rFonts w:ascii="Arial" w:eastAsia="Arial" w:hAnsi="Arial" w:cs="Arial"/>
          <w:color w:val="000000"/>
          <w:sz w:val="24"/>
          <w:lang w:eastAsia="pl-PL"/>
        </w:rPr>
        <w:t xml:space="preserve"> na przestrzeni kilku lat, w okresie trwałości projektu, jeżeli szpital pójdzie tak szeroką ławą pozyskiwania środków zewnętrznych </w:t>
      </w:r>
      <w:r w:rsidR="00AD7F55">
        <w:rPr>
          <w:rFonts w:ascii="Arial" w:eastAsia="Arial" w:hAnsi="Arial" w:cs="Arial"/>
          <w:color w:val="000000"/>
          <w:sz w:val="24"/>
          <w:lang w:eastAsia="pl-PL"/>
        </w:rPr>
        <w:lastRenderedPageBreak/>
        <w:t>na modernizacj</w:t>
      </w:r>
      <w:r w:rsidR="00530AFF"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AD7F55">
        <w:rPr>
          <w:rFonts w:ascii="Arial" w:eastAsia="Arial" w:hAnsi="Arial" w:cs="Arial"/>
          <w:color w:val="000000"/>
          <w:sz w:val="24"/>
          <w:lang w:eastAsia="pl-PL"/>
        </w:rPr>
        <w:t xml:space="preserve"> poszczególnych oddziałów</w:t>
      </w:r>
      <w:r w:rsidR="00530AFF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D7F5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30AFF">
        <w:rPr>
          <w:rFonts w:ascii="Arial" w:eastAsia="Arial" w:hAnsi="Arial" w:cs="Arial"/>
          <w:color w:val="000000"/>
          <w:sz w:val="24"/>
          <w:lang w:eastAsia="pl-PL"/>
        </w:rPr>
        <w:t>będzie to</w:t>
      </w:r>
      <w:r w:rsidR="00AD7F5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30AFF">
        <w:rPr>
          <w:rFonts w:ascii="Arial" w:eastAsia="Arial" w:hAnsi="Arial" w:cs="Arial"/>
          <w:color w:val="000000"/>
          <w:sz w:val="24"/>
          <w:lang w:eastAsia="pl-PL"/>
        </w:rPr>
        <w:t>przynosiło</w:t>
      </w:r>
      <w:r w:rsidR="00AD7F55">
        <w:rPr>
          <w:rFonts w:ascii="Arial" w:eastAsia="Arial" w:hAnsi="Arial" w:cs="Arial"/>
          <w:color w:val="000000"/>
          <w:sz w:val="24"/>
          <w:lang w:eastAsia="pl-PL"/>
        </w:rPr>
        <w:t xml:space="preserve"> dochody, czy </w:t>
      </w:r>
      <w:r w:rsidR="00530AFF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AD7F55">
        <w:rPr>
          <w:rFonts w:ascii="Arial" w:eastAsia="Arial" w:hAnsi="Arial" w:cs="Arial"/>
          <w:color w:val="000000"/>
          <w:sz w:val="24"/>
          <w:lang w:eastAsia="pl-PL"/>
        </w:rPr>
        <w:t xml:space="preserve">ie </w:t>
      </w:r>
      <w:r w:rsidR="00530AFF">
        <w:rPr>
          <w:rFonts w:ascii="Arial" w:eastAsia="Arial" w:hAnsi="Arial" w:cs="Arial"/>
          <w:color w:val="000000"/>
          <w:sz w:val="24"/>
          <w:lang w:eastAsia="pl-PL"/>
        </w:rPr>
        <w:t xml:space="preserve">dojdzie do </w:t>
      </w:r>
      <w:r w:rsidR="00AD7F55">
        <w:rPr>
          <w:rFonts w:ascii="Arial" w:eastAsia="Arial" w:hAnsi="Arial" w:cs="Arial"/>
          <w:color w:val="000000"/>
          <w:sz w:val="24"/>
          <w:lang w:eastAsia="pl-PL"/>
        </w:rPr>
        <w:t>przei</w:t>
      </w:r>
      <w:r w:rsidR="00530AFF">
        <w:rPr>
          <w:rFonts w:ascii="Arial" w:eastAsia="Arial" w:hAnsi="Arial" w:cs="Arial"/>
          <w:color w:val="000000"/>
          <w:sz w:val="24"/>
          <w:lang w:eastAsia="pl-PL"/>
        </w:rPr>
        <w:t xml:space="preserve">nwestowania. </w:t>
      </w:r>
    </w:p>
    <w:p w:rsidR="006E0AF3" w:rsidRDefault="006E0AF3" w:rsidP="00F454F1">
      <w:pPr>
        <w:spacing w:after="0" w:line="360" w:lineRule="auto"/>
        <w:ind w:firstLine="691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AD7F55" w:rsidRPr="006562D2">
        <w:rPr>
          <w:rFonts w:ascii="Arial" w:eastAsia="Arial" w:hAnsi="Arial" w:cs="Arial"/>
          <w:color w:val="000000"/>
          <w:sz w:val="24"/>
          <w:lang w:eastAsia="pl-PL"/>
        </w:rPr>
        <w:t xml:space="preserve">zwrócił </w:t>
      </w:r>
      <w:r w:rsidR="00530AFF">
        <w:rPr>
          <w:rFonts w:ascii="Arial" w:eastAsia="Arial" w:hAnsi="Arial" w:cs="Arial"/>
          <w:color w:val="000000"/>
          <w:sz w:val="24"/>
          <w:lang w:eastAsia="pl-PL"/>
        </w:rPr>
        <w:t xml:space="preserve">również </w:t>
      </w:r>
      <w:r w:rsidR="00AD7F55" w:rsidRPr="006562D2">
        <w:rPr>
          <w:rFonts w:ascii="Arial" w:eastAsia="Arial" w:hAnsi="Arial" w:cs="Arial"/>
          <w:color w:val="000000"/>
          <w:sz w:val="24"/>
          <w:lang w:eastAsia="pl-PL"/>
        </w:rPr>
        <w:t>uwagę na problem kadr</w:t>
      </w:r>
      <w:r w:rsidR="006562D2">
        <w:rPr>
          <w:rFonts w:ascii="Arial" w:eastAsia="Arial" w:hAnsi="Arial" w:cs="Arial"/>
          <w:color w:val="000000"/>
          <w:sz w:val="24"/>
          <w:lang w:eastAsia="pl-PL"/>
        </w:rPr>
        <w:t>owe szpitala</w:t>
      </w:r>
      <w:r w:rsidR="00AD7F55" w:rsidRPr="006562D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530AFF"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6562D2">
        <w:rPr>
          <w:rFonts w:ascii="Arial" w:eastAsia="Arial" w:hAnsi="Arial" w:cs="Arial"/>
          <w:color w:val="000000"/>
          <w:sz w:val="24"/>
          <w:lang w:eastAsia="pl-PL"/>
        </w:rPr>
        <w:t>apytał czy s</w:t>
      </w:r>
      <w:r w:rsidR="00530AFF">
        <w:rPr>
          <w:rFonts w:ascii="Arial" w:eastAsia="Arial" w:hAnsi="Arial" w:cs="Arial"/>
          <w:color w:val="000000"/>
          <w:sz w:val="24"/>
          <w:lang w:eastAsia="pl-PL"/>
        </w:rPr>
        <w:t>zpital będzie</w:t>
      </w:r>
      <w:r w:rsidRPr="006562D2">
        <w:rPr>
          <w:rFonts w:ascii="Arial" w:eastAsia="Arial" w:hAnsi="Arial" w:cs="Arial"/>
          <w:color w:val="000000"/>
          <w:sz w:val="24"/>
          <w:lang w:eastAsia="pl-PL"/>
        </w:rPr>
        <w:t xml:space="preserve"> miał </w:t>
      </w:r>
      <w:r w:rsidR="00530AFF">
        <w:rPr>
          <w:rFonts w:ascii="Arial" w:eastAsia="Arial" w:hAnsi="Arial" w:cs="Arial"/>
          <w:color w:val="000000"/>
          <w:sz w:val="24"/>
          <w:lang w:eastAsia="pl-PL"/>
        </w:rPr>
        <w:t>odpowiednią</w:t>
      </w:r>
      <w:r w:rsidRPr="006562D2">
        <w:rPr>
          <w:rFonts w:ascii="Arial" w:eastAsia="Arial" w:hAnsi="Arial" w:cs="Arial"/>
          <w:color w:val="000000"/>
          <w:sz w:val="24"/>
          <w:lang w:eastAsia="pl-PL"/>
        </w:rPr>
        <w:t xml:space="preserve"> kadrę i skąd ją pozyskać.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AD7F55" w:rsidRPr="00530AFF" w:rsidRDefault="00530AFF" w:rsidP="00927D3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Anna Freus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Pr="00530AFF">
        <w:rPr>
          <w:rFonts w:ascii="Arial" w:eastAsia="Arial" w:hAnsi="Arial" w:cs="Arial"/>
          <w:color w:val="000000"/>
          <w:sz w:val="24"/>
          <w:lang w:eastAsia="pl-PL"/>
        </w:rPr>
        <w:t xml:space="preserve">owiedziała, że bierze pod uwagę różne scenariusze. </w:t>
      </w:r>
      <w:r w:rsidR="007073E6">
        <w:rPr>
          <w:rFonts w:ascii="Arial" w:eastAsia="Arial" w:hAnsi="Arial" w:cs="Arial"/>
          <w:color w:val="000000"/>
          <w:sz w:val="24"/>
          <w:lang w:eastAsia="pl-PL"/>
        </w:rPr>
        <w:t xml:space="preserve">Odnosząc się do projektu oddziału geriatrii wskazała, że już w zeszłym roku próbowano narzucić szpitalowi wieluńskiemu, </w:t>
      </w:r>
      <w:r w:rsidR="00927D31">
        <w:rPr>
          <w:rFonts w:ascii="Arial" w:eastAsia="Arial" w:hAnsi="Arial" w:cs="Arial"/>
          <w:color w:val="000000"/>
          <w:sz w:val="24"/>
          <w:lang w:eastAsia="pl-PL"/>
        </w:rPr>
        <w:t xml:space="preserve">jako szpitalowi, </w:t>
      </w:r>
      <w:r w:rsidR="007073E6">
        <w:rPr>
          <w:rFonts w:ascii="Arial" w:eastAsia="Arial" w:hAnsi="Arial" w:cs="Arial"/>
          <w:color w:val="000000"/>
          <w:sz w:val="24"/>
          <w:lang w:eastAsia="pl-PL"/>
        </w:rPr>
        <w:t xml:space="preserve">który jest jedynym szpitalem </w:t>
      </w:r>
      <w:r w:rsidR="00AD7F55" w:rsidRPr="00530AFF">
        <w:rPr>
          <w:rFonts w:ascii="Arial" w:eastAsia="Arial" w:hAnsi="Arial" w:cs="Arial"/>
          <w:color w:val="000000"/>
          <w:sz w:val="24"/>
          <w:lang w:eastAsia="pl-PL"/>
        </w:rPr>
        <w:t>w powiecie</w:t>
      </w:r>
      <w:r w:rsidR="00927D31">
        <w:rPr>
          <w:rFonts w:ascii="Arial" w:eastAsia="Arial" w:hAnsi="Arial" w:cs="Arial"/>
          <w:color w:val="000000"/>
          <w:sz w:val="24"/>
          <w:lang w:eastAsia="pl-PL"/>
        </w:rPr>
        <w:t xml:space="preserve"> i to powiecie niemałym</w:t>
      </w:r>
      <w:r w:rsidR="00AD7F55" w:rsidRPr="00530AFF">
        <w:rPr>
          <w:rFonts w:ascii="Arial" w:eastAsia="Arial" w:hAnsi="Arial" w:cs="Arial"/>
          <w:color w:val="000000"/>
          <w:sz w:val="24"/>
          <w:lang w:eastAsia="pl-PL"/>
        </w:rPr>
        <w:t>, tym bardziej</w:t>
      </w:r>
      <w:r w:rsidR="007073E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D7F55" w:rsidRPr="00530AFF">
        <w:rPr>
          <w:rFonts w:ascii="Arial" w:eastAsia="Arial" w:hAnsi="Arial" w:cs="Arial"/>
          <w:color w:val="000000"/>
          <w:sz w:val="24"/>
          <w:lang w:eastAsia="pl-PL"/>
        </w:rPr>
        <w:t xml:space="preserve"> że</w:t>
      </w:r>
      <w:r w:rsidR="007073E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27D31">
        <w:rPr>
          <w:rFonts w:ascii="Arial" w:eastAsia="Arial" w:hAnsi="Arial" w:cs="Arial"/>
          <w:color w:val="000000"/>
          <w:sz w:val="24"/>
          <w:lang w:eastAsia="pl-PL"/>
        </w:rPr>
        <w:br/>
      </w:r>
      <w:r w:rsidR="007073E6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AD7F55" w:rsidRPr="00530AFF">
        <w:rPr>
          <w:rFonts w:ascii="Arial" w:eastAsia="Arial" w:hAnsi="Arial" w:cs="Arial"/>
          <w:color w:val="000000"/>
          <w:sz w:val="24"/>
          <w:lang w:eastAsia="pl-PL"/>
        </w:rPr>
        <w:t xml:space="preserve"> okoliczn</w:t>
      </w:r>
      <w:r w:rsidR="007073E6">
        <w:rPr>
          <w:rFonts w:ascii="Arial" w:eastAsia="Arial" w:hAnsi="Arial" w:cs="Arial"/>
          <w:color w:val="000000"/>
          <w:sz w:val="24"/>
          <w:lang w:eastAsia="pl-PL"/>
        </w:rPr>
        <w:t xml:space="preserve">ych </w:t>
      </w:r>
      <w:r w:rsidR="00AD7F55" w:rsidRPr="00530AFF">
        <w:rPr>
          <w:rFonts w:ascii="Arial" w:eastAsia="Arial" w:hAnsi="Arial" w:cs="Arial"/>
          <w:color w:val="000000"/>
          <w:sz w:val="24"/>
          <w:lang w:eastAsia="pl-PL"/>
        </w:rPr>
        <w:t>powiat</w:t>
      </w:r>
      <w:r w:rsidR="007073E6">
        <w:rPr>
          <w:rFonts w:ascii="Arial" w:eastAsia="Arial" w:hAnsi="Arial" w:cs="Arial"/>
          <w:color w:val="000000"/>
          <w:sz w:val="24"/>
          <w:lang w:eastAsia="pl-PL"/>
        </w:rPr>
        <w:t>ach,</w:t>
      </w:r>
      <w:r w:rsidR="00AD7F55" w:rsidRPr="00530AF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073E6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7073E6" w:rsidRPr="00530AFF">
        <w:rPr>
          <w:rFonts w:ascii="Arial" w:eastAsia="Arial" w:hAnsi="Arial" w:cs="Arial"/>
          <w:color w:val="000000"/>
          <w:sz w:val="24"/>
          <w:lang w:eastAsia="pl-PL"/>
        </w:rPr>
        <w:t>Pajęczn</w:t>
      </w:r>
      <w:r w:rsidR="007073E6">
        <w:rPr>
          <w:rFonts w:ascii="Arial" w:eastAsia="Arial" w:hAnsi="Arial" w:cs="Arial"/>
          <w:color w:val="000000"/>
          <w:sz w:val="24"/>
          <w:lang w:eastAsia="pl-PL"/>
        </w:rPr>
        <w:t>ie</w:t>
      </w:r>
      <w:r w:rsidR="00AD7F55" w:rsidRPr="00530AFF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7073E6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AD7F55" w:rsidRPr="00530AFF">
        <w:rPr>
          <w:rFonts w:ascii="Arial" w:eastAsia="Arial" w:hAnsi="Arial" w:cs="Arial"/>
          <w:color w:val="000000"/>
          <w:sz w:val="24"/>
          <w:lang w:eastAsia="pl-PL"/>
        </w:rPr>
        <w:t xml:space="preserve">Wieruszów </w:t>
      </w:r>
      <w:r w:rsidR="007073E6">
        <w:rPr>
          <w:rFonts w:ascii="Arial" w:eastAsia="Arial" w:hAnsi="Arial" w:cs="Arial"/>
          <w:color w:val="000000"/>
          <w:sz w:val="24"/>
          <w:lang w:eastAsia="pl-PL"/>
        </w:rPr>
        <w:t>są</w:t>
      </w:r>
      <w:r w:rsidR="00AD7F55" w:rsidRPr="00530AFF">
        <w:rPr>
          <w:rFonts w:ascii="Arial" w:eastAsia="Arial" w:hAnsi="Arial" w:cs="Arial"/>
          <w:color w:val="000000"/>
          <w:sz w:val="24"/>
          <w:lang w:eastAsia="pl-PL"/>
        </w:rPr>
        <w:t xml:space="preserve"> bardzo małe </w:t>
      </w:r>
      <w:r w:rsidR="007073E6" w:rsidRPr="00530AFF">
        <w:rPr>
          <w:rFonts w:ascii="Arial" w:eastAsia="Arial" w:hAnsi="Arial" w:cs="Arial"/>
          <w:color w:val="000000"/>
          <w:sz w:val="24"/>
          <w:lang w:eastAsia="pl-PL"/>
        </w:rPr>
        <w:t>szpitale</w:t>
      </w:r>
      <w:r w:rsidR="00AD7F55" w:rsidRPr="00530AFF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7073E6">
        <w:rPr>
          <w:rFonts w:ascii="Arial" w:eastAsia="Arial" w:hAnsi="Arial" w:cs="Arial"/>
          <w:color w:val="000000"/>
          <w:sz w:val="24"/>
          <w:lang w:eastAsia="pl-PL"/>
        </w:rPr>
        <w:t xml:space="preserve">utworzenie geriatrii. </w:t>
      </w:r>
      <w:r w:rsidR="00282A23">
        <w:rPr>
          <w:rFonts w:ascii="Arial" w:eastAsia="Arial" w:hAnsi="Arial" w:cs="Arial"/>
          <w:color w:val="000000"/>
          <w:sz w:val="24"/>
          <w:lang w:eastAsia="pl-PL"/>
        </w:rPr>
        <w:t>Powiedziała, że gdyby udało się ten projekt zrealizować, szpital zyskałby ponad 600m</w:t>
      </w:r>
      <w:r w:rsidR="00282A23" w:rsidRPr="00282A23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2</w:t>
      </w:r>
      <w:r w:rsidR="00282A23">
        <w:rPr>
          <w:rFonts w:ascii="Arial" w:eastAsia="Arial" w:hAnsi="Arial" w:cs="Arial"/>
          <w:color w:val="000000"/>
          <w:sz w:val="24"/>
          <w:lang w:eastAsia="pl-PL"/>
        </w:rPr>
        <w:t xml:space="preserve"> zmodernizowanej powierzchni, nowoczesny oddział, ponadto już słyszy zainteresowanie lekarzy pracą w zmodernizowanej geriatrii. Wskazała też, że nawet gdyby szpital nie dostał kontraktu, to </w:t>
      </w:r>
      <w:r w:rsidR="00927D31">
        <w:rPr>
          <w:rFonts w:ascii="Arial" w:eastAsia="Arial" w:hAnsi="Arial" w:cs="Arial"/>
          <w:color w:val="000000"/>
          <w:sz w:val="24"/>
          <w:lang w:eastAsia="pl-PL"/>
        </w:rPr>
        <w:t>ma trzy oddziały zakontraktowane, zachowawcze:</w:t>
      </w:r>
      <w:r w:rsidR="00282A23">
        <w:rPr>
          <w:rFonts w:ascii="Arial" w:eastAsia="Arial" w:hAnsi="Arial" w:cs="Arial"/>
          <w:color w:val="000000"/>
          <w:sz w:val="24"/>
          <w:lang w:eastAsia="pl-PL"/>
        </w:rPr>
        <w:t xml:space="preserve"> oddział internistyczny ogólny, kardiologiczny i </w:t>
      </w:r>
      <w:r w:rsidR="00927D31">
        <w:rPr>
          <w:rFonts w:ascii="Arial" w:eastAsia="Arial" w:hAnsi="Arial" w:cs="Arial"/>
          <w:color w:val="000000"/>
          <w:sz w:val="24"/>
          <w:lang w:eastAsia="pl-PL"/>
        </w:rPr>
        <w:t xml:space="preserve">pulmonologia. Podała, że na pulmonologii jest 90 pacjentów geriatrycznych, na geriatrii wykonywane są procedury internistyczne, pulmonologiczne, rehabilitacyjne, jest możliwość rozliczenia jednostki chorobowej i stawki dobowej. Poinformowała, że pulmonologia wygenerowała stratę na poziomie ponad 1 mln zł, bo jest bardzo nieopłacalna. Zwróciła uwagę na mapę potrzeb zdrowotnych, plany transformacji. </w:t>
      </w:r>
      <w:r w:rsidR="00BF6A80">
        <w:rPr>
          <w:rFonts w:ascii="Arial" w:eastAsia="Arial" w:hAnsi="Arial" w:cs="Arial"/>
          <w:color w:val="000000"/>
          <w:sz w:val="24"/>
          <w:lang w:eastAsia="pl-PL"/>
        </w:rPr>
        <w:t xml:space="preserve">Wyjaśniła, dlaczego planuje się utworzenie 20-łóżkowego oddziału geriatrii – ponieważ do </w:t>
      </w:r>
      <w:r w:rsidR="00BF6A80">
        <w:rPr>
          <w:rFonts w:ascii="Arial" w:eastAsia="Arial" w:hAnsi="Arial" w:cs="Arial"/>
          <w:color w:val="000000"/>
          <w:sz w:val="24"/>
          <w:lang w:eastAsia="pl-PL"/>
        </w:rPr>
        <w:br/>
        <w:t xml:space="preserve">20 łóżek potrzeba 1 etatu geriatry, mówi się o tym, że geriatra będzie mógł być zastąpiony przez internistę lub pulmonologa. Podała, że na terenie województwa łódzkiego jest kilku geriatrów. </w:t>
      </w:r>
    </w:p>
    <w:p w:rsidR="00AD7F55" w:rsidRDefault="00927D31" w:rsidP="00F454F1">
      <w:pPr>
        <w:spacing w:after="0" w:line="360" w:lineRule="auto"/>
        <w:ind w:firstLine="691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27D31">
        <w:rPr>
          <w:rFonts w:ascii="Arial" w:eastAsia="Arial" w:hAnsi="Arial" w:cs="Arial"/>
          <w:color w:val="000000"/>
          <w:sz w:val="24"/>
          <w:lang w:eastAsia="pl-PL"/>
        </w:rPr>
        <w:t>zapytał c</w:t>
      </w:r>
      <w:r w:rsidR="00AD7F55" w:rsidRPr="00927D31">
        <w:rPr>
          <w:rFonts w:ascii="Arial" w:eastAsia="Arial" w:hAnsi="Arial" w:cs="Arial"/>
          <w:color w:val="000000"/>
          <w:sz w:val="24"/>
          <w:lang w:eastAsia="pl-PL"/>
        </w:rPr>
        <w:t xml:space="preserve">zy </w:t>
      </w:r>
      <w:r w:rsidRPr="00927D31">
        <w:rPr>
          <w:rFonts w:ascii="Arial" w:eastAsia="Arial" w:hAnsi="Arial" w:cs="Arial"/>
          <w:color w:val="000000"/>
          <w:sz w:val="24"/>
          <w:lang w:eastAsia="pl-PL"/>
        </w:rPr>
        <w:t xml:space="preserve">na geriatrii </w:t>
      </w:r>
      <w:r w:rsidR="00AD7F55" w:rsidRPr="00927D31">
        <w:rPr>
          <w:rFonts w:ascii="Arial" w:eastAsia="Arial" w:hAnsi="Arial" w:cs="Arial"/>
          <w:color w:val="000000"/>
          <w:sz w:val="24"/>
          <w:lang w:eastAsia="pl-PL"/>
        </w:rPr>
        <w:t xml:space="preserve">jest potrzebny stały </w:t>
      </w:r>
      <w:r w:rsidR="0051613F" w:rsidRPr="00927D31">
        <w:rPr>
          <w:rFonts w:ascii="Arial" w:eastAsia="Arial" w:hAnsi="Arial" w:cs="Arial"/>
          <w:color w:val="000000"/>
          <w:sz w:val="24"/>
          <w:lang w:eastAsia="pl-PL"/>
        </w:rPr>
        <w:t>dyżur.</w:t>
      </w:r>
    </w:p>
    <w:p w:rsidR="00AD7F55" w:rsidRDefault="0051613F" w:rsidP="00F454F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Anna Freus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Pr="0051613F">
        <w:rPr>
          <w:rFonts w:ascii="Arial" w:eastAsia="Arial" w:hAnsi="Arial" w:cs="Arial"/>
          <w:color w:val="000000"/>
          <w:sz w:val="24"/>
          <w:lang w:eastAsia="pl-PL"/>
        </w:rPr>
        <w:t>dpowiedział</w:t>
      </w:r>
      <w:r w:rsidR="00BF6A80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51613F">
        <w:rPr>
          <w:rFonts w:ascii="Arial" w:eastAsia="Arial" w:hAnsi="Arial" w:cs="Arial"/>
          <w:color w:val="000000"/>
          <w:sz w:val="24"/>
          <w:lang w:eastAsia="pl-PL"/>
        </w:rPr>
        <w:t>, że s</w:t>
      </w:r>
      <w:r w:rsidR="00AD7F55" w:rsidRPr="0051613F">
        <w:rPr>
          <w:rFonts w:ascii="Arial" w:eastAsia="Arial" w:hAnsi="Arial" w:cs="Arial"/>
          <w:color w:val="000000"/>
          <w:sz w:val="24"/>
          <w:lang w:eastAsia="pl-PL"/>
        </w:rPr>
        <w:t xml:space="preserve">tały dyżur można łączyć z zachowawczymi oddziałami, z interną, z </w:t>
      </w:r>
      <w:r w:rsidRPr="0051613F">
        <w:rPr>
          <w:rFonts w:ascii="Arial" w:eastAsia="Arial" w:hAnsi="Arial" w:cs="Arial"/>
          <w:color w:val="000000"/>
          <w:sz w:val="24"/>
          <w:lang w:eastAsia="pl-PL"/>
        </w:rPr>
        <w:t>pulmonologią</w:t>
      </w:r>
      <w:r w:rsidR="00AD7F55" w:rsidRPr="0051613F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BF6A80" w:rsidRPr="0051613F" w:rsidRDefault="00BF6A80" w:rsidP="00F454F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F6A80">
        <w:rPr>
          <w:rFonts w:ascii="Arial" w:eastAsia="Arial" w:hAnsi="Arial" w:cs="Arial"/>
          <w:color w:val="000000"/>
          <w:sz w:val="24"/>
          <w:lang w:eastAsia="pl-PL"/>
        </w:rPr>
        <w:t>udzielił głosu radnemu Waldemarowi Borczykowi.</w:t>
      </w:r>
    </w:p>
    <w:p w:rsidR="00685915" w:rsidRDefault="00685915" w:rsidP="00F454F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Borczyk – członek komisji </w:t>
      </w:r>
      <w:r w:rsidR="00BF6A80">
        <w:rPr>
          <w:rFonts w:ascii="Arial" w:eastAsia="Arial" w:hAnsi="Arial" w:cs="Arial"/>
          <w:color w:val="000000"/>
          <w:sz w:val="24"/>
          <w:lang w:eastAsia="pl-PL"/>
        </w:rPr>
        <w:t xml:space="preserve">przypomniał, że </w:t>
      </w:r>
      <w:r w:rsidR="00BF6A80">
        <w:rPr>
          <w:rFonts w:ascii="Arial" w:eastAsia="Arial" w:hAnsi="Arial" w:cs="Arial"/>
          <w:color w:val="000000"/>
          <w:sz w:val="24"/>
          <w:lang w:eastAsia="pl-PL"/>
        </w:rPr>
        <w:br/>
        <w:t>1</w:t>
      </w:r>
      <w:r w:rsidRPr="00685915">
        <w:rPr>
          <w:rFonts w:ascii="Arial" w:eastAsia="Arial" w:hAnsi="Arial" w:cs="Arial"/>
          <w:color w:val="000000"/>
          <w:sz w:val="24"/>
          <w:lang w:eastAsia="pl-PL"/>
        </w:rPr>
        <w:t>9 października 2023 r. został uchwalony program napr</w:t>
      </w:r>
      <w:r w:rsidR="00B36935">
        <w:rPr>
          <w:rFonts w:ascii="Arial" w:eastAsia="Arial" w:hAnsi="Arial" w:cs="Arial"/>
          <w:color w:val="000000"/>
          <w:sz w:val="24"/>
          <w:lang w:eastAsia="pl-PL"/>
        </w:rPr>
        <w:t>awczy dla szpitala na lata 2023-</w:t>
      </w:r>
      <w:r w:rsidRPr="00685915">
        <w:rPr>
          <w:rFonts w:ascii="Arial" w:eastAsia="Arial" w:hAnsi="Arial" w:cs="Arial"/>
          <w:color w:val="000000"/>
          <w:sz w:val="24"/>
          <w:lang w:eastAsia="pl-PL"/>
        </w:rPr>
        <w:t xml:space="preserve">2025 i już po </w:t>
      </w:r>
      <w:r w:rsidR="00BF6A80">
        <w:rPr>
          <w:rFonts w:ascii="Arial" w:eastAsia="Arial" w:hAnsi="Arial" w:cs="Arial"/>
          <w:color w:val="000000"/>
          <w:sz w:val="24"/>
          <w:lang w:eastAsia="pl-PL"/>
        </w:rPr>
        <w:t xml:space="preserve">zakończeniu, </w:t>
      </w:r>
      <w:r w:rsidRPr="00685915">
        <w:rPr>
          <w:rFonts w:ascii="Arial" w:eastAsia="Arial" w:hAnsi="Arial" w:cs="Arial"/>
          <w:color w:val="000000"/>
          <w:sz w:val="24"/>
          <w:lang w:eastAsia="pl-PL"/>
        </w:rPr>
        <w:t>przeanalizowaniu roku 2023</w:t>
      </w:r>
      <w:r w:rsidR="00BF6A80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685915">
        <w:rPr>
          <w:rFonts w:ascii="Arial" w:eastAsia="Arial" w:hAnsi="Arial" w:cs="Arial"/>
          <w:color w:val="000000"/>
          <w:sz w:val="24"/>
          <w:lang w:eastAsia="pl-PL"/>
        </w:rPr>
        <w:t xml:space="preserve"> szpital </w:t>
      </w:r>
      <w:r w:rsidR="00BF6A80">
        <w:rPr>
          <w:rFonts w:ascii="Arial" w:eastAsia="Arial" w:hAnsi="Arial" w:cs="Arial"/>
          <w:color w:val="000000"/>
          <w:sz w:val="24"/>
          <w:lang w:eastAsia="pl-PL"/>
        </w:rPr>
        <w:t xml:space="preserve">przez </w:t>
      </w:r>
      <w:r w:rsidR="00BF6A80">
        <w:rPr>
          <w:rFonts w:ascii="Arial" w:eastAsia="Arial" w:hAnsi="Arial" w:cs="Arial"/>
          <w:color w:val="000000"/>
          <w:sz w:val="24"/>
          <w:lang w:eastAsia="pl-PL"/>
        </w:rPr>
        <w:br/>
        <w:t xml:space="preserve">2 miesiące </w:t>
      </w:r>
      <w:r w:rsidRPr="00685915">
        <w:rPr>
          <w:rFonts w:ascii="Arial" w:eastAsia="Arial" w:hAnsi="Arial" w:cs="Arial"/>
          <w:color w:val="000000"/>
          <w:sz w:val="24"/>
          <w:lang w:eastAsia="pl-PL"/>
        </w:rPr>
        <w:t xml:space="preserve">przyniósł </w:t>
      </w:r>
      <w:r w:rsidR="00BF6A80">
        <w:rPr>
          <w:rFonts w:ascii="Arial" w:eastAsia="Arial" w:hAnsi="Arial" w:cs="Arial"/>
          <w:color w:val="000000"/>
          <w:sz w:val="24"/>
          <w:lang w:eastAsia="pl-PL"/>
        </w:rPr>
        <w:t>ponad 2 mln zł straty</w:t>
      </w:r>
      <w:r w:rsidR="00B36935">
        <w:rPr>
          <w:rFonts w:ascii="Arial" w:eastAsia="Arial" w:hAnsi="Arial" w:cs="Arial"/>
          <w:color w:val="000000"/>
          <w:sz w:val="24"/>
          <w:lang w:eastAsia="pl-PL"/>
        </w:rPr>
        <w:t xml:space="preserve">, stwierdził, że jest to bardzo </w:t>
      </w:r>
      <w:r w:rsidR="00B36935">
        <w:rPr>
          <w:rFonts w:ascii="Arial" w:eastAsia="Arial" w:hAnsi="Arial" w:cs="Arial"/>
          <w:color w:val="000000"/>
          <w:sz w:val="24"/>
          <w:lang w:eastAsia="pl-PL"/>
        </w:rPr>
        <w:lastRenderedPageBreak/>
        <w:t>niebezpieczne</w:t>
      </w:r>
      <w:r w:rsidR="00BF6A80">
        <w:rPr>
          <w:rFonts w:ascii="Arial" w:eastAsia="Arial" w:hAnsi="Arial" w:cs="Arial"/>
          <w:color w:val="000000"/>
          <w:sz w:val="24"/>
          <w:lang w:eastAsia="pl-PL"/>
        </w:rPr>
        <w:t>. Podkreślił, że p</w:t>
      </w:r>
      <w:r w:rsidRPr="00685915">
        <w:rPr>
          <w:rFonts w:ascii="Arial" w:eastAsia="Arial" w:hAnsi="Arial" w:cs="Arial"/>
          <w:color w:val="000000"/>
          <w:sz w:val="24"/>
          <w:lang w:eastAsia="pl-PL"/>
        </w:rPr>
        <w:t xml:space="preserve">rogram na rok 2023 </w:t>
      </w:r>
      <w:r w:rsidR="00BF6A80">
        <w:rPr>
          <w:rFonts w:ascii="Arial" w:eastAsia="Arial" w:hAnsi="Arial" w:cs="Arial"/>
          <w:color w:val="000000"/>
          <w:sz w:val="24"/>
          <w:lang w:eastAsia="pl-PL"/>
        </w:rPr>
        <w:t>m</w:t>
      </w:r>
      <w:r w:rsidRPr="00685915">
        <w:rPr>
          <w:rFonts w:ascii="Arial" w:eastAsia="Arial" w:hAnsi="Arial" w:cs="Arial"/>
          <w:color w:val="000000"/>
          <w:sz w:val="24"/>
          <w:lang w:eastAsia="pl-PL"/>
        </w:rPr>
        <w:t>iał</w:t>
      </w:r>
      <w:r w:rsidR="00BF6A8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685915">
        <w:rPr>
          <w:rFonts w:ascii="Arial" w:eastAsia="Arial" w:hAnsi="Arial" w:cs="Arial"/>
          <w:color w:val="000000"/>
          <w:sz w:val="24"/>
          <w:lang w:eastAsia="pl-PL"/>
        </w:rPr>
        <w:t xml:space="preserve">być tak skonstruowany żeby </w:t>
      </w:r>
      <w:r w:rsidR="00BF6A80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 w:rsidRPr="00685915">
        <w:rPr>
          <w:rFonts w:ascii="Arial" w:eastAsia="Arial" w:hAnsi="Arial" w:cs="Arial"/>
          <w:color w:val="000000"/>
          <w:sz w:val="24"/>
          <w:lang w:eastAsia="pl-PL"/>
        </w:rPr>
        <w:t xml:space="preserve">przynosił </w:t>
      </w:r>
      <w:r w:rsidR="00BF6A80">
        <w:rPr>
          <w:rFonts w:ascii="Arial" w:eastAsia="Arial" w:hAnsi="Arial" w:cs="Arial"/>
          <w:color w:val="000000"/>
          <w:sz w:val="24"/>
          <w:lang w:eastAsia="pl-PL"/>
        </w:rPr>
        <w:t xml:space="preserve">strat. </w:t>
      </w:r>
      <w:r w:rsidR="00B36935">
        <w:rPr>
          <w:rFonts w:ascii="Arial" w:eastAsia="Arial" w:hAnsi="Arial" w:cs="Arial"/>
          <w:color w:val="000000"/>
          <w:sz w:val="24"/>
          <w:lang w:eastAsia="pl-PL"/>
        </w:rPr>
        <w:t xml:space="preserve">Stwierdził, że dobrze się stało, że jest opracowany </w:t>
      </w:r>
      <w:r w:rsidRPr="00685915">
        <w:rPr>
          <w:rFonts w:ascii="Arial" w:eastAsia="Arial" w:hAnsi="Arial" w:cs="Arial"/>
          <w:color w:val="000000"/>
          <w:sz w:val="24"/>
          <w:lang w:eastAsia="pl-PL"/>
        </w:rPr>
        <w:t>drugi</w:t>
      </w:r>
      <w:r w:rsidR="00B36935">
        <w:rPr>
          <w:rFonts w:ascii="Arial" w:eastAsia="Arial" w:hAnsi="Arial" w:cs="Arial"/>
          <w:color w:val="000000"/>
          <w:sz w:val="24"/>
          <w:lang w:eastAsia="pl-PL"/>
        </w:rPr>
        <w:t xml:space="preserve"> program naprawczy na lata 2024</w:t>
      </w:r>
      <w:r w:rsidRPr="00685915">
        <w:rPr>
          <w:rFonts w:ascii="Arial" w:eastAsia="Arial" w:hAnsi="Arial" w:cs="Arial"/>
          <w:color w:val="000000"/>
          <w:sz w:val="24"/>
          <w:lang w:eastAsia="pl-PL"/>
        </w:rPr>
        <w:t xml:space="preserve">-2026. </w:t>
      </w:r>
      <w:r w:rsidR="00B36935">
        <w:rPr>
          <w:rFonts w:ascii="Arial" w:eastAsia="Arial" w:hAnsi="Arial" w:cs="Arial"/>
          <w:color w:val="000000"/>
          <w:sz w:val="24"/>
          <w:lang w:eastAsia="pl-PL"/>
        </w:rPr>
        <w:t>Zapytał czy podnosząc rękę za przyjęciem tego programu, może mieć pewność, że szpital nie wygeneruje straty.</w:t>
      </w:r>
    </w:p>
    <w:p w:rsidR="00685915" w:rsidRDefault="00B36935" w:rsidP="00F454F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Anna Freus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wyjaśniła, że p</w:t>
      </w:r>
      <w:r w:rsidR="00685915">
        <w:rPr>
          <w:rFonts w:ascii="Arial" w:eastAsia="Arial" w:hAnsi="Arial" w:cs="Arial"/>
          <w:color w:val="000000"/>
          <w:sz w:val="24"/>
          <w:lang w:eastAsia="pl-PL"/>
        </w:rPr>
        <w:t xml:space="preserve">rogram naprawczy sam w sobie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ani </w:t>
      </w:r>
      <w:r w:rsidR="00685915">
        <w:rPr>
          <w:rFonts w:ascii="Arial" w:eastAsia="Arial" w:hAnsi="Arial" w:cs="Arial"/>
          <w:color w:val="000000"/>
          <w:sz w:val="24"/>
          <w:lang w:eastAsia="pl-PL"/>
        </w:rPr>
        <w:t>nie przyniesie zysku ani straty, zawiera on pewne założenie, kierunki działań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85915">
        <w:rPr>
          <w:rFonts w:ascii="Arial" w:eastAsia="Arial" w:hAnsi="Arial" w:cs="Arial"/>
          <w:color w:val="000000"/>
          <w:sz w:val="24"/>
          <w:lang w:eastAsia="pl-PL"/>
        </w:rPr>
        <w:t xml:space="preserve"> z którymi można się zgadzać bądź nie,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można </w:t>
      </w:r>
      <w:r w:rsidR="00685915">
        <w:rPr>
          <w:rFonts w:ascii="Arial" w:eastAsia="Arial" w:hAnsi="Arial" w:cs="Arial"/>
          <w:color w:val="000000"/>
          <w:sz w:val="24"/>
          <w:lang w:eastAsia="pl-PL"/>
        </w:rPr>
        <w:t>wytknąć błędne de</w:t>
      </w:r>
      <w:r>
        <w:rPr>
          <w:rFonts w:ascii="Arial" w:eastAsia="Arial" w:hAnsi="Arial" w:cs="Arial"/>
          <w:color w:val="000000"/>
          <w:sz w:val="24"/>
          <w:lang w:eastAsia="pl-PL"/>
        </w:rPr>
        <w:t>cyzje</w:t>
      </w:r>
      <w:r w:rsidR="00685915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przedstawić argumenty </w:t>
      </w:r>
      <w:r w:rsidR="00685915">
        <w:rPr>
          <w:rFonts w:ascii="Arial" w:eastAsia="Arial" w:hAnsi="Arial" w:cs="Arial"/>
          <w:color w:val="000000"/>
          <w:sz w:val="24"/>
          <w:lang w:eastAsia="pl-PL"/>
        </w:rPr>
        <w:t xml:space="preserve">itd. </w:t>
      </w:r>
      <w:r>
        <w:rPr>
          <w:rFonts w:ascii="Arial" w:eastAsia="Arial" w:hAnsi="Arial" w:cs="Arial"/>
          <w:color w:val="000000"/>
          <w:sz w:val="24"/>
          <w:lang w:eastAsia="pl-PL"/>
        </w:rPr>
        <w:t>Wskazał</w:t>
      </w:r>
      <w:r w:rsidR="00F80EF1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>, że szpital</w:t>
      </w:r>
      <w:r w:rsidR="00685915">
        <w:rPr>
          <w:rFonts w:ascii="Arial" w:eastAsia="Arial" w:hAnsi="Arial" w:cs="Arial"/>
          <w:color w:val="000000"/>
          <w:sz w:val="24"/>
          <w:lang w:eastAsia="pl-PL"/>
        </w:rPr>
        <w:t xml:space="preserve"> poniósł stratę, choćby dlatego że 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>NFZ nie zapłacił w 100</w:t>
      </w:r>
      <w:r w:rsidR="00F80EF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 xml:space="preserve">% za </w:t>
      </w:r>
      <w:r>
        <w:rPr>
          <w:rFonts w:ascii="Arial" w:eastAsia="Arial" w:hAnsi="Arial" w:cs="Arial"/>
          <w:color w:val="000000"/>
          <w:sz w:val="24"/>
          <w:lang w:eastAsia="pl-PL"/>
        </w:rPr>
        <w:t>robotę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>, która została wykonana i za koszty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które zostały poniesione. </w:t>
      </w:r>
    </w:p>
    <w:p w:rsidR="00CD511A" w:rsidRDefault="00B36935" w:rsidP="00F454F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Borczyk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przerywając stwierdził, że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 xml:space="preserve"> tego w programi</w:t>
      </w:r>
      <w:r>
        <w:rPr>
          <w:rFonts w:ascii="Arial" w:eastAsia="Arial" w:hAnsi="Arial" w:cs="Arial"/>
          <w:color w:val="000000"/>
          <w:sz w:val="24"/>
          <w:lang w:eastAsia="pl-PL"/>
        </w:rPr>
        <w:t>e n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>aprawczym nie ma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D511A" w:rsidRDefault="00B36935" w:rsidP="00F454F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Anna Freus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oświadczyła, że w</w:t>
      </w:r>
      <w:r w:rsidR="00FE2D38">
        <w:rPr>
          <w:rFonts w:ascii="Arial" w:eastAsia="Arial" w:hAnsi="Arial" w:cs="Arial"/>
          <w:color w:val="000000"/>
          <w:sz w:val="24"/>
          <w:lang w:eastAsia="pl-PL"/>
        </w:rPr>
        <w:t xml:space="preserve">szystko w 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 xml:space="preserve">programie naprawczym jest, </w:t>
      </w:r>
      <w:r w:rsidR="00FE2D38">
        <w:rPr>
          <w:rFonts w:ascii="Arial" w:eastAsia="Arial" w:hAnsi="Arial" w:cs="Arial"/>
          <w:color w:val="000000"/>
          <w:sz w:val="24"/>
          <w:lang w:eastAsia="pl-PL"/>
        </w:rPr>
        <w:t xml:space="preserve">są określone 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>silne</w:t>
      </w:r>
      <w:r w:rsidR="00FE2D38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 xml:space="preserve"> słabe strony, szanse i zagrożenia. </w:t>
      </w:r>
      <w:r w:rsidR="00FE2D38">
        <w:rPr>
          <w:rFonts w:ascii="Arial" w:eastAsia="Arial" w:hAnsi="Arial" w:cs="Arial"/>
          <w:color w:val="000000"/>
          <w:sz w:val="24"/>
          <w:lang w:eastAsia="pl-PL"/>
        </w:rPr>
        <w:t xml:space="preserve">Podkreśliła, że program naprawczy musi żyć i on będzie żył, 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 xml:space="preserve">dlatego że </w:t>
      </w:r>
      <w:r w:rsidR="00FE2D38">
        <w:rPr>
          <w:rFonts w:ascii="Arial" w:eastAsia="Arial" w:hAnsi="Arial" w:cs="Arial"/>
          <w:color w:val="000000"/>
          <w:sz w:val="24"/>
          <w:lang w:eastAsia="pl-PL"/>
        </w:rPr>
        <w:t>szpital żyje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E2D38">
        <w:rPr>
          <w:rFonts w:ascii="Arial" w:eastAsia="Arial" w:hAnsi="Arial" w:cs="Arial"/>
          <w:color w:val="000000"/>
          <w:sz w:val="24"/>
          <w:lang w:eastAsia="pl-PL"/>
        </w:rPr>
        <w:br/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>w warunkach zewnętrznych</w:t>
      </w:r>
      <w:r w:rsidR="00FE2D3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 xml:space="preserve"> na któr</w:t>
      </w:r>
      <w:r w:rsidR="00FE2D38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 xml:space="preserve"> ma niemalże </w:t>
      </w:r>
      <w:r w:rsidR="00FE2D38">
        <w:rPr>
          <w:rFonts w:ascii="Arial" w:eastAsia="Arial" w:hAnsi="Arial" w:cs="Arial"/>
          <w:color w:val="000000"/>
          <w:sz w:val="24"/>
          <w:lang w:eastAsia="pl-PL"/>
        </w:rPr>
        <w:t>żaden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E2D38">
        <w:rPr>
          <w:rFonts w:ascii="Arial" w:eastAsia="Arial" w:hAnsi="Arial" w:cs="Arial"/>
          <w:color w:val="000000"/>
          <w:sz w:val="24"/>
          <w:lang w:eastAsia="pl-PL"/>
        </w:rPr>
        <w:t>wpływ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 xml:space="preserve">, na środowisko wewnętrzne też w pewnych elementach </w:t>
      </w:r>
      <w:r w:rsidR="00FE2D38">
        <w:rPr>
          <w:rFonts w:ascii="Arial" w:eastAsia="Arial" w:hAnsi="Arial" w:cs="Arial"/>
          <w:color w:val="000000"/>
          <w:sz w:val="24"/>
          <w:lang w:eastAsia="pl-PL"/>
        </w:rPr>
        <w:t xml:space="preserve">ma wpływ 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 xml:space="preserve">ograniczony, utrudniony. </w:t>
      </w:r>
      <w:r w:rsidR="000F21BA">
        <w:rPr>
          <w:rFonts w:ascii="Arial" w:eastAsia="Arial" w:hAnsi="Arial" w:cs="Arial"/>
          <w:color w:val="000000"/>
          <w:sz w:val="24"/>
          <w:lang w:eastAsia="pl-PL"/>
        </w:rPr>
        <w:t xml:space="preserve">Jako przykład podała </w:t>
      </w:r>
      <w:r w:rsidR="00FE2D38">
        <w:rPr>
          <w:rFonts w:ascii="Arial" w:eastAsia="Arial" w:hAnsi="Arial" w:cs="Arial"/>
          <w:color w:val="000000"/>
          <w:sz w:val="24"/>
          <w:lang w:eastAsia="pl-PL"/>
        </w:rPr>
        <w:t>kwestię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 xml:space="preserve"> wynagrodze</w:t>
      </w:r>
      <w:r w:rsidR="000F21BA">
        <w:rPr>
          <w:rFonts w:ascii="Arial" w:eastAsia="Arial" w:hAnsi="Arial" w:cs="Arial"/>
          <w:color w:val="000000"/>
          <w:sz w:val="24"/>
          <w:lang w:eastAsia="pl-PL"/>
        </w:rPr>
        <w:t>ń</w:t>
      </w:r>
      <w:r w:rsidR="000D6212">
        <w:rPr>
          <w:rFonts w:ascii="Arial" w:eastAsia="Arial" w:hAnsi="Arial" w:cs="Arial"/>
          <w:color w:val="000000"/>
          <w:sz w:val="24"/>
          <w:lang w:eastAsia="pl-PL"/>
        </w:rPr>
        <w:t xml:space="preserve"> pracowników.</w:t>
      </w:r>
    </w:p>
    <w:p w:rsidR="00CD511A" w:rsidRDefault="000F21BA" w:rsidP="00F454F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F21B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Borczyk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zapytał c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 xml:space="preserve">zy jest w ogóle sens </w:t>
      </w:r>
      <w:r w:rsidR="006562D2">
        <w:rPr>
          <w:rFonts w:ascii="Arial" w:eastAsia="Arial" w:hAnsi="Arial" w:cs="Arial"/>
          <w:color w:val="000000"/>
          <w:sz w:val="24"/>
          <w:lang w:eastAsia="pl-PL"/>
        </w:rPr>
        <w:t xml:space="preserve">opracowywania 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 xml:space="preserve">programu </w:t>
      </w:r>
      <w:r>
        <w:rPr>
          <w:rFonts w:ascii="Arial" w:eastAsia="Arial" w:hAnsi="Arial" w:cs="Arial"/>
          <w:color w:val="000000"/>
          <w:sz w:val="24"/>
          <w:lang w:eastAsia="pl-PL"/>
        </w:rPr>
        <w:t>naprawczego szpitala.</w:t>
      </w:r>
    </w:p>
    <w:p w:rsidR="00CD511A" w:rsidRDefault="000F21BA" w:rsidP="00F454F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F21BA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</w:t>
      </w:r>
      <w:r w:rsidR="00CD511A" w:rsidRPr="000F21BA">
        <w:rPr>
          <w:rFonts w:ascii="Arial" w:eastAsia="Arial" w:hAnsi="Arial" w:cs="Arial"/>
          <w:b/>
          <w:color w:val="000000"/>
          <w:sz w:val="24"/>
          <w:lang w:eastAsia="pl-PL"/>
        </w:rPr>
        <w:t>Świat</w:t>
      </w:r>
      <w:r w:rsidRPr="000F21BA">
        <w:rPr>
          <w:rFonts w:ascii="Arial" w:eastAsia="Arial" w:hAnsi="Arial" w:cs="Arial"/>
          <w:b/>
          <w:color w:val="000000"/>
          <w:sz w:val="24"/>
          <w:lang w:eastAsia="pl-PL"/>
        </w:rPr>
        <w:t>al</w:t>
      </w:r>
      <w:r w:rsidR="00CD511A" w:rsidRPr="000F21BA">
        <w:rPr>
          <w:rFonts w:ascii="Arial" w:eastAsia="Arial" w:hAnsi="Arial" w:cs="Arial"/>
          <w:b/>
          <w:color w:val="000000"/>
          <w:sz w:val="24"/>
          <w:lang w:eastAsia="pl-PL"/>
        </w:rPr>
        <w:t>ska –</w:t>
      </w:r>
      <w:r w:rsidRPr="000F21B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kierownik Oddziału Zdrowia i Spraw Społecznych w/m </w:t>
      </w:r>
      <w:r>
        <w:rPr>
          <w:rFonts w:ascii="Arial" w:eastAsia="Arial" w:hAnsi="Arial" w:cs="Arial"/>
          <w:color w:val="000000"/>
          <w:sz w:val="24"/>
          <w:lang w:eastAsia="pl-PL"/>
        </w:rPr>
        <w:t>zakomunikowała, że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 xml:space="preserve"> to jest obowiązek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D511A" w:rsidRDefault="000F21BA" w:rsidP="00F454F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F21BA">
        <w:rPr>
          <w:rFonts w:ascii="Arial" w:eastAsia="Arial" w:hAnsi="Arial" w:cs="Arial"/>
          <w:b/>
          <w:color w:val="000000"/>
          <w:sz w:val="24"/>
          <w:lang w:eastAsia="pl-PL"/>
        </w:rPr>
        <w:t>Pani Anna Freus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>e ona widzi w tym sen</w:t>
      </w:r>
      <w:r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 xml:space="preserve"> ogromny. </w:t>
      </w:r>
      <w:r>
        <w:rPr>
          <w:rFonts w:ascii="Arial" w:eastAsia="Arial" w:hAnsi="Arial" w:cs="Arial"/>
          <w:color w:val="000000"/>
          <w:sz w:val="24"/>
          <w:lang w:eastAsia="pl-PL"/>
        </w:rPr>
        <w:t>Oświadczyła, że n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>ie potrafiłab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elastycznie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 xml:space="preserve"> zachować się do sytuacji</w:t>
      </w:r>
      <w:r w:rsidR="00FE2D3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 xml:space="preserve"> gdyby sama nie ślęczała nad tym programem</w:t>
      </w:r>
      <w:r>
        <w:rPr>
          <w:rFonts w:ascii="Arial" w:eastAsia="Arial" w:hAnsi="Arial" w:cs="Arial"/>
          <w:color w:val="000000"/>
          <w:sz w:val="24"/>
          <w:lang w:eastAsia="pl-PL"/>
        </w:rPr>
        <w:t>, ponieważ ż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 xml:space="preserve">eby sporządzić taki program </w:t>
      </w:r>
      <w:r>
        <w:rPr>
          <w:rFonts w:ascii="Arial" w:eastAsia="Arial" w:hAnsi="Arial" w:cs="Arial"/>
          <w:color w:val="000000"/>
          <w:sz w:val="24"/>
          <w:lang w:eastAsia="pl-PL"/>
        </w:rPr>
        <w:t>musi</w:t>
      </w:r>
      <w:r w:rsidR="00FE2D38">
        <w:rPr>
          <w:rFonts w:ascii="Arial" w:eastAsia="Arial" w:hAnsi="Arial" w:cs="Arial"/>
          <w:color w:val="000000"/>
          <w:sz w:val="24"/>
          <w:lang w:eastAsia="pl-PL"/>
        </w:rPr>
        <w:t>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D511A">
        <w:rPr>
          <w:rFonts w:ascii="Arial" w:eastAsia="Arial" w:hAnsi="Arial" w:cs="Arial"/>
          <w:color w:val="000000"/>
          <w:sz w:val="24"/>
          <w:lang w:eastAsia="pl-PL"/>
        </w:rPr>
        <w:t>przeanalizować</w:t>
      </w:r>
      <w:r w:rsidR="00006D50">
        <w:rPr>
          <w:rFonts w:ascii="Arial" w:eastAsia="Arial" w:hAnsi="Arial" w:cs="Arial"/>
          <w:color w:val="000000"/>
          <w:sz w:val="24"/>
          <w:lang w:eastAsia="pl-PL"/>
        </w:rPr>
        <w:t xml:space="preserve"> stan obecny</w:t>
      </w:r>
      <w:r w:rsidR="00FE2D38">
        <w:rPr>
          <w:rFonts w:ascii="Arial" w:eastAsia="Arial" w:hAnsi="Arial" w:cs="Arial"/>
          <w:color w:val="000000"/>
          <w:sz w:val="24"/>
          <w:lang w:eastAsia="pl-PL"/>
        </w:rPr>
        <w:t xml:space="preserve"> szpitala</w:t>
      </w:r>
      <w:r w:rsidR="00006D50">
        <w:rPr>
          <w:rFonts w:ascii="Arial" w:eastAsia="Arial" w:hAnsi="Arial" w:cs="Arial"/>
          <w:color w:val="000000"/>
          <w:sz w:val="24"/>
          <w:lang w:eastAsia="pl-PL"/>
        </w:rPr>
        <w:t>, jakie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006D50">
        <w:rPr>
          <w:rFonts w:ascii="Arial" w:eastAsia="Arial" w:hAnsi="Arial" w:cs="Arial"/>
          <w:color w:val="000000"/>
          <w:sz w:val="24"/>
          <w:lang w:eastAsia="pl-PL"/>
        </w:rPr>
        <w:t xml:space="preserve"> szanse, jakie są </w:t>
      </w:r>
      <w:r>
        <w:rPr>
          <w:rFonts w:ascii="Arial" w:eastAsia="Arial" w:hAnsi="Arial" w:cs="Arial"/>
          <w:color w:val="000000"/>
          <w:sz w:val="24"/>
          <w:lang w:eastAsia="pl-PL"/>
        </w:rPr>
        <w:t>sytuacje</w:t>
      </w:r>
      <w:r w:rsidR="00006D50">
        <w:rPr>
          <w:rFonts w:ascii="Arial" w:eastAsia="Arial" w:hAnsi="Arial" w:cs="Arial"/>
          <w:color w:val="000000"/>
          <w:sz w:val="24"/>
          <w:lang w:eastAsia="pl-PL"/>
        </w:rPr>
        <w:t xml:space="preserve"> w poszczególnych oddziałach</w:t>
      </w:r>
      <w:r w:rsidR="00FE2D38">
        <w:rPr>
          <w:rFonts w:ascii="Arial" w:eastAsia="Arial" w:hAnsi="Arial" w:cs="Arial"/>
          <w:color w:val="000000"/>
          <w:sz w:val="24"/>
          <w:lang w:eastAsia="pl-PL"/>
        </w:rPr>
        <w:t>, wgryźć się w rzeczy, które jej się nie podobają</w:t>
      </w:r>
      <w:r w:rsidR="00006D5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Podkreśla, ż</w:t>
      </w:r>
      <w:r w:rsidR="00006D50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bardzo </w:t>
      </w:r>
      <w:r w:rsidR="00006D50">
        <w:rPr>
          <w:rFonts w:ascii="Arial" w:eastAsia="Arial" w:hAnsi="Arial" w:cs="Arial"/>
          <w:color w:val="000000"/>
          <w:sz w:val="24"/>
          <w:lang w:eastAsia="pl-PL"/>
        </w:rPr>
        <w:t xml:space="preserve">wiele rzeczy udało się zrealizować. </w:t>
      </w:r>
      <w:r>
        <w:rPr>
          <w:rFonts w:ascii="Arial" w:eastAsia="Arial" w:hAnsi="Arial" w:cs="Arial"/>
          <w:color w:val="000000"/>
          <w:sz w:val="24"/>
          <w:lang w:eastAsia="pl-PL"/>
        </w:rPr>
        <w:t>Odwołała się do sprawozdań z programu naprawczego</w:t>
      </w:r>
      <w:r w:rsidR="00FE2D38">
        <w:rPr>
          <w:rFonts w:ascii="Arial" w:eastAsia="Arial" w:hAnsi="Arial" w:cs="Arial"/>
          <w:color w:val="000000"/>
          <w:sz w:val="24"/>
          <w:lang w:eastAsia="pl-PL"/>
        </w:rPr>
        <w:t>, podała przykłady</w:t>
      </w:r>
      <w:r w:rsidR="000D6212">
        <w:rPr>
          <w:rFonts w:ascii="Arial" w:eastAsia="Arial" w:hAnsi="Arial" w:cs="Arial"/>
          <w:color w:val="000000"/>
          <w:sz w:val="24"/>
          <w:lang w:eastAsia="pl-PL"/>
        </w:rPr>
        <w:t xml:space="preserve"> wdrożonych działań.</w:t>
      </w:r>
    </w:p>
    <w:p w:rsidR="00006D50" w:rsidRDefault="005F0CDC" w:rsidP="00F454F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F21B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Borczyk – członek komisji </w:t>
      </w:r>
      <w:r w:rsidR="00FE2D38">
        <w:rPr>
          <w:rFonts w:ascii="Arial" w:eastAsia="Arial" w:hAnsi="Arial" w:cs="Arial"/>
          <w:color w:val="000000"/>
          <w:sz w:val="24"/>
          <w:lang w:eastAsia="pl-PL"/>
        </w:rPr>
        <w:t>powiedzia</w:t>
      </w:r>
      <w:r>
        <w:rPr>
          <w:rFonts w:ascii="Arial" w:eastAsia="Arial" w:hAnsi="Arial" w:cs="Arial"/>
          <w:color w:val="000000"/>
          <w:sz w:val="24"/>
          <w:lang w:eastAsia="pl-PL"/>
        </w:rPr>
        <w:t>ł,</w:t>
      </w:r>
      <w:r w:rsidR="00006D5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że</w:t>
      </w:r>
      <w:r w:rsidR="00006D5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D6212">
        <w:rPr>
          <w:rFonts w:ascii="Arial" w:eastAsia="Arial" w:hAnsi="Arial" w:cs="Arial"/>
          <w:color w:val="000000"/>
          <w:sz w:val="24"/>
          <w:lang w:eastAsia="pl-PL"/>
        </w:rPr>
        <w:t xml:space="preserve">jego </w:t>
      </w:r>
      <w:r w:rsidR="00006D50">
        <w:rPr>
          <w:rFonts w:ascii="Arial" w:eastAsia="Arial" w:hAnsi="Arial" w:cs="Arial"/>
          <w:color w:val="000000"/>
          <w:sz w:val="24"/>
          <w:lang w:eastAsia="pl-PL"/>
        </w:rPr>
        <w:t xml:space="preserve">przeraziła </w:t>
      </w:r>
      <w:r w:rsidR="00FE2D38">
        <w:rPr>
          <w:rFonts w:ascii="Arial" w:eastAsia="Arial" w:hAnsi="Arial" w:cs="Arial"/>
          <w:color w:val="000000"/>
          <w:sz w:val="24"/>
          <w:lang w:eastAsia="pl-PL"/>
        </w:rPr>
        <w:t>kwota 2 mln</w:t>
      </w:r>
      <w:r w:rsidR="00006D50">
        <w:rPr>
          <w:rFonts w:ascii="Arial" w:eastAsia="Arial" w:hAnsi="Arial" w:cs="Arial"/>
          <w:color w:val="000000"/>
          <w:sz w:val="24"/>
          <w:lang w:eastAsia="pl-PL"/>
        </w:rPr>
        <w:t xml:space="preserve"> zł za 2 miesiące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06D50" w:rsidRPr="00F454F1" w:rsidRDefault="005F0CDC" w:rsidP="00F454F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F21BA">
        <w:rPr>
          <w:rFonts w:ascii="Arial" w:eastAsia="Arial" w:hAnsi="Arial" w:cs="Arial"/>
          <w:b/>
          <w:color w:val="000000"/>
          <w:sz w:val="24"/>
          <w:lang w:eastAsia="pl-PL"/>
        </w:rPr>
        <w:t>Pani Anna Freus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0F21BA">
        <w:rPr>
          <w:rFonts w:ascii="Arial" w:eastAsia="Arial" w:hAnsi="Arial" w:cs="Arial"/>
          <w:color w:val="000000"/>
          <w:sz w:val="24"/>
          <w:lang w:eastAsia="pl-PL"/>
        </w:rPr>
        <w:t>oprosiła radnego</w:t>
      </w:r>
      <w:r w:rsidR="000D621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F21B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0D6212">
        <w:rPr>
          <w:rFonts w:ascii="Arial" w:eastAsia="Arial" w:hAnsi="Arial" w:cs="Arial"/>
          <w:color w:val="000000"/>
          <w:sz w:val="24"/>
          <w:lang w:eastAsia="pl-PL"/>
        </w:rPr>
        <w:t xml:space="preserve">aby wyjaśnił o </w:t>
      </w:r>
      <w:r>
        <w:rPr>
          <w:rFonts w:ascii="Arial" w:eastAsia="Arial" w:hAnsi="Arial" w:cs="Arial"/>
          <w:color w:val="000000"/>
          <w:sz w:val="24"/>
          <w:lang w:eastAsia="pl-PL"/>
        </w:rPr>
        <w:t>jaki</w:t>
      </w:r>
      <w:r w:rsidR="000D6212">
        <w:rPr>
          <w:rFonts w:ascii="Arial" w:eastAsia="Arial" w:hAnsi="Arial" w:cs="Arial"/>
          <w:color w:val="000000"/>
          <w:sz w:val="24"/>
          <w:lang w:eastAsia="pl-PL"/>
        </w:rPr>
        <w:t>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2 mln zł za</w:t>
      </w:r>
      <w:r w:rsidR="00006D50">
        <w:rPr>
          <w:rFonts w:ascii="Arial" w:eastAsia="Arial" w:hAnsi="Arial" w:cs="Arial"/>
          <w:color w:val="000000"/>
          <w:sz w:val="24"/>
          <w:lang w:eastAsia="pl-PL"/>
        </w:rPr>
        <w:t xml:space="preserve"> 2 miesiące</w:t>
      </w:r>
      <w:r w:rsidR="000D6212">
        <w:rPr>
          <w:rFonts w:ascii="Arial" w:eastAsia="Arial" w:hAnsi="Arial" w:cs="Arial"/>
          <w:color w:val="000000"/>
          <w:sz w:val="24"/>
          <w:lang w:eastAsia="pl-PL"/>
        </w:rPr>
        <w:t xml:space="preserve"> mówi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F0CDC" w:rsidRDefault="004B7C16" w:rsidP="00CF3780">
      <w:pPr>
        <w:spacing w:after="0" w:line="360" w:lineRule="auto"/>
        <w:ind w:left="11" w:firstLine="68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</w:t>
      </w:r>
      <w:r w:rsidR="005F0CDC">
        <w:rPr>
          <w:rFonts w:ascii="Arial" w:eastAsia="Arial" w:hAnsi="Arial" w:cs="Arial"/>
          <w:b/>
          <w:color w:val="000000"/>
          <w:sz w:val="24"/>
          <w:lang w:eastAsia="pl-PL"/>
        </w:rPr>
        <w:t>Waldemar Borczyk – członek komisji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F0CDC" w:rsidRPr="005F0CDC">
        <w:rPr>
          <w:rFonts w:ascii="Arial" w:eastAsia="Arial" w:hAnsi="Arial" w:cs="Arial"/>
          <w:color w:val="000000"/>
          <w:sz w:val="24"/>
          <w:lang w:eastAsia="pl-PL"/>
        </w:rPr>
        <w:t>wyjaśnił, że program naprawczy na rok 2023 był uchwalony 19 października 2023 r., a ze sprawozdania wynika, że st</w:t>
      </w:r>
      <w:r w:rsidR="000D6212">
        <w:rPr>
          <w:rFonts w:ascii="Arial" w:eastAsia="Arial" w:hAnsi="Arial" w:cs="Arial"/>
          <w:color w:val="000000"/>
          <w:sz w:val="24"/>
          <w:lang w:eastAsia="pl-PL"/>
        </w:rPr>
        <w:t>rata za rok 2023 wyniosła 2 mln</w:t>
      </w:r>
      <w:r w:rsidR="005F0CDC" w:rsidRPr="005F0CDC">
        <w:rPr>
          <w:rFonts w:ascii="Arial" w:eastAsia="Arial" w:hAnsi="Arial" w:cs="Arial"/>
          <w:color w:val="000000"/>
          <w:sz w:val="24"/>
          <w:lang w:eastAsia="pl-PL"/>
        </w:rPr>
        <w:t xml:space="preserve"> zł.</w:t>
      </w:r>
      <w:r w:rsidR="005F0CDC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5F0CDC" w:rsidRDefault="005F0CDC" w:rsidP="00CF3780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F21BA">
        <w:rPr>
          <w:rFonts w:ascii="Arial" w:eastAsia="Arial" w:hAnsi="Arial" w:cs="Arial"/>
          <w:b/>
          <w:color w:val="000000"/>
          <w:sz w:val="24"/>
          <w:lang w:eastAsia="pl-PL"/>
        </w:rPr>
        <w:t>Pani Anna Freus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F0CDC">
        <w:rPr>
          <w:rFonts w:ascii="Arial" w:eastAsia="Arial" w:hAnsi="Arial" w:cs="Arial"/>
          <w:color w:val="000000"/>
          <w:sz w:val="24"/>
          <w:lang w:eastAsia="pl-PL"/>
        </w:rPr>
        <w:t xml:space="preserve">podkreśliła, że to jest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0D6212">
        <w:rPr>
          <w:rFonts w:ascii="Arial" w:eastAsia="Arial" w:hAnsi="Arial" w:cs="Arial"/>
          <w:color w:val="000000"/>
          <w:sz w:val="24"/>
          <w:lang w:eastAsia="pl-PL"/>
        </w:rPr>
        <w:t>2 mln</w:t>
      </w:r>
      <w:r w:rsidRPr="005F0CDC">
        <w:rPr>
          <w:rFonts w:ascii="Arial" w:eastAsia="Arial" w:hAnsi="Arial" w:cs="Arial"/>
          <w:color w:val="000000"/>
          <w:sz w:val="24"/>
          <w:lang w:eastAsia="pl-PL"/>
        </w:rPr>
        <w:t xml:space="preserve"> zł przez cały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rok</w:t>
      </w:r>
      <w:r w:rsidRPr="005F0CDC">
        <w:rPr>
          <w:rFonts w:ascii="Arial" w:eastAsia="Arial" w:hAnsi="Arial" w:cs="Arial"/>
          <w:color w:val="000000"/>
          <w:sz w:val="24"/>
          <w:lang w:eastAsia="pl-PL"/>
        </w:rPr>
        <w:t>. Zwróciła uwagę na przychod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5F0CDC">
        <w:rPr>
          <w:rFonts w:ascii="Arial" w:eastAsia="Arial" w:hAnsi="Arial" w:cs="Arial"/>
          <w:color w:val="000000"/>
          <w:sz w:val="24"/>
          <w:lang w:eastAsia="pl-PL"/>
        </w:rPr>
        <w:t>, wzrost kosztów</w:t>
      </w:r>
      <w:r w:rsidR="000D6212">
        <w:rPr>
          <w:rFonts w:ascii="Arial" w:eastAsia="Arial" w:hAnsi="Arial" w:cs="Arial"/>
          <w:color w:val="000000"/>
          <w:sz w:val="24"/>
          <w:lang w:eastAsia="pl-PL"/>
        </w:rPr>
        <w:t>. Podała,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Pr="005F0CDC">
        <w:rPr>
          <w:rFonts w:ascii="Arial" w:eastAsia="Arial" w:hAnsi="Arial" w:cs="Arial"/>
          <w:color w:val="000000"/>
          <w:sz w:val="24"/>
          <w:lang w:eastAsia="pl-PL"/>
        </w:rPr>
        <w:t>dsetki o</w:t>
      </w:r>
      <w:r w:rsidR="000D6212">
        <w:rPr>
          <w:rFonts w:ascii="Arial" w:eastAsia="Arial" w:hAnsi="Arial" w:cs="Arial"/>
          <w:color w:val="000000"/>
          <w:sz w:val="24"/>
          <w:lang w:eastAsia="pl-PL"/>
        </w:rPr>
        <w:t>d</w:t>
      </w:r>
      <w:r w:rsidRPr="005F0CDC">
        <w:rPr>
          <w:rFonts w:ascii="Arial" w:eastAsia="Arial" w:hAnsi="Arial" w:cs="Arial"/>
          <w:color w:val="000000"/>
          <w:sz w:val="24"/>
          <w:lang w:eastAsia="pl-PL"/>
        </w:rPr>
        <w:t xml:space="preserve"> kredytów wzrosł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0D6212">
        <w:rPr>
          <w:rFonts w:ascii="Arial" w:eastAsia="Arial" w:hAnsi="Arial" w:cs="Arial"/>
          <w:color w:val="000000"/>
          <w:sz w:val="24"/>
          <w:lang w:eastAsia="pl-PL"/>
        </w:rPr>
        <w:t xml:space="preserve"> o ponad 1 mln</w:t>
      </w:r>
      <w:r w:rsidRPr="005F0CDC">
        <w:rPr>
          <w:rFonts w:ascii="Arial" w:eastAsia="Arial" w:hAnsi="Arial" w:cs="Arial"/>
          <w:color w:val="000000"/>
          <w:sz w:val="24"/>
          <w:lang w:eastAsia="pl-PL"/>
        </w:rPr>
        <w:t xml:space="preserve"> zł. </w:t>
      </w:r>
      <w:r w:rsidR="000D6212">
        <w:rPr>
          <w:rFonts w:ascii="Arial" w:eastAsia="Arial" w:hAnsi="Arial" w:cs="Arial"/>
          <w:color w:val="000000"/>
          <w:sz w:val="24"/>
          <w:lang w:eastAsia="pl-PL"/>
        </w:rPr>
        <w:t>Oświadczył</w:t>
      </w:r>
      <w:r w:rsidRPr="005F0CDC">
        <w:rPr>
          <w:rFonts w:ascii="Arial" w:eastAsia="Arial" w:hAnsi="Arial" w:cs="Arial"/>
          <w:color w:val="000000"/>
          <w:sz w:val="24"/>
          <w:lang w:eastAsia="pl-PL"/>
        </w:rPr>
        <w:t>a, że gdyby szpital nie miał kredytów, zbilansowałby się.</w:t>
      </w:r>
    </w:p>
    <w:p w:rsidR="005F0CDC" w:rsidRDefault="005F0CDC" w:rsidP="00CF3780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Waldemar Borczyk – członek komisji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D6212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pierwszy program naprawczy był </w:t>
      </w:r>
      <w:r w:rsidR="00F80EF1">
        <w:rPr>
          <w:rFonts w:ascii="Arial" w:eastAsia="Arial" w:hAnsi="Arial" w:cs="Arial"/>
          <w:color w:val="000000"/>
          <w:sz w:val="24"/>
          <w:lang w:eastAsia="pl-PL"/>
        </w:rPr>
        <w:t>sporządzony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tylko i wyłącznie po to żeby skonsolidować kredyty, on miał być priorytetem dobrego funkcjonowania.</w:t>
      </w:r>
      <w:r w:rsidR="00796B4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D6212">
        <w:rPr>
          <w:rFonts w:ascii="Arial" w:eastAsia="Arial" w:hAnsi="Arial" w:cs="Arial"/>
          <w:color w:val="000000"/>
          <w:sz w:val="24"/>
          <w:lang w:eastAsia="pl-PL"/>
        </w:rPr>
        <w:t>Gdyby b</w:t>
      </w:r>
      <w:r w:rsidR="00796B40">
        <w:rPr>
          <w:rFonts w:ascii="Arial" w:eastAsia="Arial" w:hAnsi="Arial" w:cs="Arial"/>
          <w:color w:val="000000"/>
          <w:sz w:val="24"/>
          <w:lang w:eastAsia="pl-PL"/>
        </w:rPr>
        <w:t xml:space="preserve">ank </w:t>
      </w:r>
      <w:r w:rsidR="000D6212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 w:rsidR="00796B40">
        <w:rPr>
          <w:rFonts w:ascii="Arial" w:eastAsia="Arial" w:hAnsi="Arial" w:cs="Arial"/>
          <w:color w:val="000000"/>
          <w:sz w:val="24"/>
          <w:lang w:eastAsia="pl-PL"/>
        </w:rPr>
        <w:t>skonsolidował kredyt</w:t>
      </w:r>
      <w:r w:rsidR="000D6212">
        <w:rPr>
          <w:rFonts w:ascii="Arial" w:eastAsia="Arial" w:hAnsi="Arial" w:cs="Arial"/>
          <w:color w:val="000000"/>
          <w:sz w:val="24"/>
          <w:lang w:eastAsia="pl-PL"/>
        </w:rPr>
        <w:t xml:space="preserve">ów, nie byłoby nic, a teraz szpital generuje straty. </w:t>
      </w:r>
      <w:r w:rsidR="00796B40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1074DF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96B40">
        <w:rPr>
          <w:rFonts w:ascii="Arial" w:eastAsia="Arial" w:hAnsi="Arial" w:cs="Arial"/>
          <w:color w:val="000000"/>
          <w:sz w:val="24"/>
          <w:lang w:eastAsia="pl-PL"/>
        </w:rPr>
        <w:t xml:space="preserve"> kto pokryję </w:t>
      </w:r>
      <w:r w:rsidR="001074DF">
        <w:rPr>
          <w:rFonts w:ascii="Arial" w:eastAsia="Arial" w:hAnsi="Arial" w:cs="Arial"/>
          <w:color w:val="000000"/>
          <w:sz w:val="24"/>
          <w:lang w:eastAsia="pl-PL"/>
        </w:rPr>
        <w:t>stratę szpitala</w:t>
      </w:r>
      <w:r w:rsidR="00796B4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9060EF">
        <w:rPr>
          <w:rFonts w:ascii="Arial" w:eastAsia="Arial" w:hAnsi="Arial" w:cs="Arial"/>
          <w:color w:val="000000"/>
          <w:sz w:val="24"/>
          <w:lang w:eastAsia="pl-PL"/>
        </w:rPr>
        <w:t>Zaznaczył</w:t>
      </w:r>
      <w:r w:rsidR="00796B40">
        <w:rPr>
          <w:rFonts w:ascii="Arial" w:eastAsia="Arial" w:hAnsi="Arial" w:cs="Arial"/>
          <w:color w:val="000000"/>
          <w:sz w:val="24"/>
          <w:lang w:eastAsia="pl-PL"/>
        </w:rPr>
        <w:t>, że w pow</w:t>
      </w:r>
      <w:r w:rsidR="001074DF">
        <w:rPr>
          <w:rFonts w:ascii="Arial" w:eastAsia="Arial" w:hAnsi="Arial" w:cs="Arial"/>
          <w:color w:val="000000"/>
          <w:sz w:val="24"/>
          <w:lang w:eastAsia="pl-PL"/>
        </w:rPr>
        <w:t>iecie jest nie tylko szpital, są</w:t>
      </w:r>
      <w:r w:rsidR="00796B40">
        <w:rPr>
          <w:rFonts w:ascii="Arial" w:eastAsia="Arial" w:hAnsi="Arial" w:cs="Arial"/>
          <w:color w:val="000000"/>
          <w:sz w:val="24"/>
          <w:lang w:eastAsia="pl-PL"/>
        </w:rPr>
        <w:t xml:space="preserve"> szkoły bursy, bibliotekę, DPS, drogi. </w:t>
      </w:r>
    </w:p>
    <w:p w:rsidR="00796B40" w:rsidRDefault="009060EF" w:rsidP="00CF3780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F21BA">
        <w:rPr>
          <w:rFonts w:ascii="Arial" w:eastAsia="Arial" w:hAnsi="Arial" w:cs="Arial"/>
          <w:b/>
          <w:color w:val="000000"/>
          <w:sz w:val="24"/>
          <w:lang w:eastAsia="pl-PL"/>
        </w:rPr>
        <w:t>Pani Anna Freus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przypomniała, że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w roku</w:t>
      </w:r>
      <w:r w:rsidR="00796B40" w:rsidRPr="00796B40">
        <w:rPr>
          <w:rFonts w:ascii="Arial" w:eastAsia="Arial" w:hAnsi="Arial" w:cs="Arial"/>
          <w:color w:val="000000"/>
          <w:sz w:val="24"/>
          <w:lang w:eastAsia="pl-PL"/>
        </w:rPr>
        <w:t xml:space="preserve"> 2023 szpital z własnych środków wydatkował 3,5 mln zł na inwestycje żeby je pomyślnie zakończyć (SOR, rezonans magnetyczny)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796B40" w:rsidRPr="00796B4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Podała, że </w:t>
      </w:r>
      <w:r w:rsidR="00796B40" w:rsidRPr="00796B40">
        <w:rPr>
          <w:rFonts w:ascii="Arial" w:eastAsia="Arial" w:hAnsi="Arial" w:cs="Arial"/>
          <w:color w:val="000000"/>
          <w:sz w:val="24"/>
          <w:lang w:eastAsia="pl-PL"/>
        </w:rPr>
        <w:t xml:space="preserve">w tym momencie rezonans magnetyczny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pracuje i </w:t>
      </w:r>
      <w:r w:rsidR="00796B40" w:rsidRPr="00796B40">
        <w:rPr>
          <w:rFonts w:ascii="Arial" w:eastAsia="Arial" w:hAnsi="Arial" w:cs="Arial"/>
          <w:color w:val="000000"/>
          <w:sz w:val="24"/>
          <w:lang w:eastAsia="pl-PL"/>
        </w:rPr>
        <w:t xml:space="preserve">generuje przychody.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Zwróciła uwagę na długo utrzymujący się wysoki stan WIBOR-u. </w:t>
      </w:r>
    </w:p>
    <w:p w:rsidR="00796B40" w:rsidRDefault="009060EF" w:rsidP="00CF3780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796B40">
        <w:rPr>
          <w:rFonts w:ascii="Arial" w:eastAsia="Arial" w:hAnsi="Arial" w:cs="Arial"/>
          <w:color w:val="000000"/>
          <w:sz w:val="24"/>
          <w:lang w:eastAsia="pl-PL"/>
        </w:rPr>
        <w:t>apytał ile generuje zysku rezonans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96B40" w:rsidRDefault="009060EF" w:rsidP="00CF3780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F21BA">
        <w:rPr>
          <w:rFonts w:ascii="Arial" w:eastAsia="Arial" w:hAnsi="Arial" w:cs="Arial"/>
          <w:b/>
          <w:color w:val="000000"/>
          <w:sz w:val="24"/>
          <w:lang w:eastAsia="pl-PL"/>
        </w:rPr>
        <w:t>Pani Anna Freus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C0097">
        <w:rPr>
          <w:rFonts w:ascii="Arial" w:eastAsia="Arial" w:hAnsi="Arial" w:cs="Arial"/>
          <w:color w:val="000000"/>
          <w:sz w:val="24"/>
          <w:lang w:eastAsia="pl-PL"/>
        </w:rPr>
        <w:t>powiedziała, że p</w:t>
      </w:r>
      <w:r w:rsidR="00796B40">
        <w:rPr>
          <w:rFonts w:ascii="Arial" w:eastAsia="Arial" w:hAnsi="Arial" w:cs="Arial"/>
          <w:color w:val="000000"/>
          <w:sz w:val="24"/>
          <w:lang w:eastAsia="pl-PL"/>
        </w:rPr>
        <w:t>rzychody rezonansu s</w:t>
      </w:r>
      <w:r w:rsidR="008C0097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796B40">
        <w:rPr>
          <w:rFonts w:ascii="Arial" w:eastAsia="Arial" w:hAnsi="Arial" w:cs="Arial"/>
          <w:color w:val="000000"/>
          <w:sz w:val="24"/>
          <w:lang w:eastAsia="pl-PL"/>
        </w:rPr>
        <w:t xml:space="preserve"> pokazane w </w:t>
      </w:r>
      <w:r w:rsidR="008C0097">
        <w:rPr>
          <w:rFonts w:ascii="Arial" w:eastAsia="Arial" w:hAnsi="Arial" w:cs="Arial"/>
          <w:color w:val="000000"/>
          <w:sz w:val="24"/>
          <w:lang w:eastAsia="pl-PL"/>
        </w:rPr>
        <w:t>przedłożonym materiale, miesięcznie wykonywanych jest</w:t>
      </w:r>
      <w:r w:rsidR="00796B40">
        <w:rPr>
          <w:rFonts w:ascii="Arial" w:eastAsia="Arial" w:hAnsi="Arial" w:cs="Arial"/>
          <w:color w:val="000000"/>
          <w:sz w:val="24"/>
          <w:lang w:eastAsia="pl-PL"/>
        </w:rPr>
        <w:t xml:space="preserve"> 200 badań</w:t>
      </w:r>
      <w:r w:rsidR="008C0097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796B4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C0097">
        <w:rPr>
          <w:rFonts w:ascii="Arial" w:eastAsia="Arial" w:hAnsi="Arial" w:cs="Arial"/>
          <w:color w:val="000000"/>
          <w:sz w:val="24"/>
          <w:lang w:eastAsia="pl-PL"/>
        </w:rPr>
        <w:t>Podała, że</w:t>
      </w:r>
      <w:r w:rsidR="00796B40">
        <w:rPr>
          <w:rFonts w:ascii="Arial" w:eastAsia="Arial" w:hAnsi="Arial" w:cs="Arial"/>
          <w:color w:val="000000"/>
          <w:sz w:val="24"/>
          <w:lang w:eastAsia="pl-PL"/>
        </w:rPr>
        <w:t xml:space="preserve"> za połowę roku </w:t>
      </w:r>
      <w:r w:rsidR="008C0097">
        <w:rPr>
          <w:rFonts w:ascii="Arial" w:eastAsia="Arial" w:hAnsi="Arial" w:cs="Arial"/>
          <w:color w:val="000000"/>
          <w:sz w:val="24"/>
          <w:lang w:eastAsia="pl-PL"/>
        </w:rPr>
        <w:t xml:space="preserve">przychód wyniósł 598 tys. zł. </w:t>
      </w:r>
    </w:p>
    <w:p w:rsidR="00796B40" w:rsidRPr="00200D09" w:rsidRDefault="00796B40" w:rsidP="00CF3780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036B3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200D09" w:rsidRPr="00200D09">
        <w:rPr>
          <w:rFonts w:ascii="Arial" w:eastAsia="Arial" w:hAnsi="Arial" w:cs="Arial"/>
          <w:color w:val="000000"/>
          <w:sz w:val="24"/>
          <w:lang w:eastAsia="pl-PL"/>
        </w:rPr>
        <w:t>odnosząc się do</w:t>
      </w:r>
      <w:r w:rsidR="00200D0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36B3D" w:rsidRPr="00200D09">
        <w:rPr>
          <w:rFonts w:ascii="Arial" w:eastAsia="Arial" w:hAnsi="Arial" w:cs="Arial"/>
          <w:color w:val="000000"/>
          <w:sz w:val="24"/>
          <w:lang w:eastAsia="pl-PL"/>
        </w:rPr>
        <w:t>radiologii</w:t>
      </w:r>
      <w:r w:rsidR="00200D09">
        <w:rPr>
          <w:rFonts w:ascii="Arial" w:eastAsia="Arial" w:hAnsi="Arial" w:cs="Arial"/>
          <w:color w:val="000000"/>
          <w:sz w:val="24"/>
          <w:lang w:eastAsia="pl-PL"/>
        </w:rPr>
        <w:t>, zapytał</w:t>
      </w:r>
      <w:r w:rsidR="00036B3D" w:rsidRPr="00200D09">
        <w:rPr>
          <w:rFonts w:ascii="Arial" w:eastAsia="Arial" w:hAnsi="Arial" w:cs="Arial"/>
          <w:color w:val="000000"/>
          <w:sz w:val="24"/>
          <w:lang w:eastAsia="pl-PL"/>
        </w:rPr>
        <w:t xml:space="preserve"> jaki jest udział płatnych </w:t>
      </w:r>
      <w:r w:rsidR="00200D09">
        <w:rPr>
          <w:rFonts w:ascii="Arial" w:eastAsia="Arial" w:hAnsi="Arial" w:cs="Arial"/>
          <w:color w:val="000000"/>
          <w:sz w:val="24"/>
          <w:lang w:eastAsia="pl-PL"/>
        </w:rPr>
        <w:t xml:space="preserve">badań </w:t>
      </w:r>
      <w:r w:rsidR="00036B3D" w:rsidRPr="00200D09">
        <w:rPr>
          <w:rFonts w:ascii="Arial" w:eastAsia="Arial" w:hAnsi="Arial" w:cs="Arial"/>
          <w:color w:val="000000"/>
          <w:sz w:val="24"/>
          <w:lang w:eastAsia="pl-PL"/>
        </w:rPr>
        <w:t xml:space="preserve">pracowniczych jeżeli chodzi </w:t>
      </w:r>
      <w:r w:rsidR="00200D09">
        <w:rPr>
          <w:rFonts w:ascii="Arial" w:eastAsia="Arial" w:hAnsi="Arial" w:cs="Arial"/>
          <w:color w:val="000000"/>
          <w:sz w:val="24"/>
          <w:lang w:eastAsia="pl-PL"/>
        </w:rPr>
        <w:br/>
      </w:r>
      <w:r w:rsidR="00036B3D" w:rsidRPr="00200D09">
        <w:rPr>
          <w:rFonts w:ascii="Arial" w:eastAsia="Arial" w:hAnsi="Arial" w:cs="Arial"/>
          <w:color w:val="000000"/>
          <w:sz w:val="24"/>
          <w:lang w:eastAsia="pl-PL"/>
        </w:rPr>
        <w:t xml:space="preserve">o zdjęcia. </w:t>
      </w:r>
      <w:r w:rsidR="00200D09">
        <w:rPr>
          <w:rFonts w:ascii="Arial" w:eastAsia="Arial" w:hAnsi="Arial" w:cs="Arial"/>
          <w:color w:val="000000"/>
          <w:sz w:val="24"/>
          <w:lang w:eastAsia="pl-PL"/>
        </w:rPr>
        <w:t>Przypomniał, że był taki moment za jednego z poprzedników, że z</w:t>
      </w:r>
      <w:r w:rsidR="00036B3D" w:rsidRPr="00200D09">
        <w:rPr>
          <w:rFonts w:ascii="Arial" w:eastAsia="Arial" w:hAnsi="Arial" w:cs="Arial"/>
          <w:color w:val="000000"/>
          <w:sz w:val="24"/>
          <w:lang w:eastAsia="pl-PL"/>
        </w:rPr>
        <w:t>nacznie obniżon</w:t>
      </w:r>
      <w:r w:rsidR="00200D09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036B3D" w:rsidRPr="00200D09">
        <w:rPr>
          <w:rFonts w:ascii="Arial" w:eastAsia="Arial" w:hAnsi="Arial" w:cs="Arial"/>
          <w:color w:val="000000"/>
          <w:sz w:val="24"/>
          <w:lang w:eastAsia="pl-PL"/>
        </w:rPr>
        <w:t xml:space="preserve"> koszty badania radiologicznego do badań pracowniczych</w:t>
      </w:r>
      <w:r w:rsidR="00200D0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36B3D" w:rsidRPr="00200D0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00D09">
        <w:rPr>
          <w:rFonts w:ascii="Arial" w:eastAsia="Arial" w:hAnsi="Arial" w:cs="Arial"/>
          <w:color w:val="000000"/>
          <w:sz w:val="24"/>
          <w:lang w:eastAsia="pl-PL"/>
        </w:rPr>
        <w:t>co</w:t>
      </w:r>
      <w:r w:rsidR="00036B3D" w:rsidRPr="00200D09">
        <w:rPr>
          <w:rFonts w:ascii="Arial" w:eastAsia="Arial" w:hAnsi="Arial" w:cs="Arial"/>
          <w:color w:val="000000"/>
          <w:sz w:val="24"/>
          <w:lang w:eastAsia="pl-PL"/>
        </w:rPr>
        <w:t xml:space="preserve"> zwiększyło znacznie dochody. Później tego troszeczkę zaniechano</w:t>
      </w:r>
      <w:r w:rsidR="00200D09">
        <w:rPr>
          <w:rFonts w:ascii="Arial" w:eastAsia="Arial" w:hAnsi="Arial" w:cs="Arial"/>
          <w:color w:val="000000"/>
          <w:sz w:val="24"/>
          <w:lang w:eastAsia="pl-PL"/>
        </w:rPr>
        <w:t>. Zapytał</w:t>
      </w:r>
      <w:r w:rsidR="00036B3D" w:rsidRPr="00200D09">
        <w:rPr>
          <w:rFonts w:ascii="Arial" w:eastAsia="Arial" w:hAnsi="Arial" w:cs="Arial"/>
          <w:color w:val="000000"/>
          <w:sz w:val="24"/>
          <w:lang w:eastAsia="pl-PL"/>
        </w:rPr>
        <w:t xml:space="preserve"> jak </w:t>
      </w:r>
      <w:r w:rsidR="00200D09">
        <w:rPr>
          <w:rFonts w:ascii="Arial" w:eastAsia="Arial" w:hAnsi="Arial" w:cs="Arial"/>
          <w:color w:val="000000"/>
          <w:sz w:val="24"/>
          <w:lang w:eastAsia="pl-PL"/>
        </w:rPr>
        <w:t xml:space="preserve">wygląda sprawa </w:t>
      </w:r>
      <w:r w:rsidR="00036B3D" w:rsidRPr="00200D09">
        <w:rPr>
          <w:rFonts w:ascii="Arial" w:eastAsia="Arial" w:hAnsi="Arial" w:cs="Arial"/>
          <w:color w:val="000000"/>
          <w:sz w:val="24"/>
          <w:lang w:eastAsia="pl-PL"/>
        </w:rPr>
        <w:t>na dzień dzisiejszy</w:t>
      </w:r>
      <w:r w:rsidR="00200D0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36B3D" w:rsidRPr="00796B40" w:rsidRDefault="00200D09" w:rsidP="00CF3780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F21BA">
        <w:rPr>
          <w:rFonts w:ascii="Arial" w:eastAsia="Arial" w:hAnsi="Arial" w:cs="Arial"/>
          <w:b/>
          <w:color w:val="000000"/>
          <w:sz w:val="24"/>
          <w:lang w:eastAsia="pl-PL"/>
        </w:rPr>
        <w:t>Pani Anna Freus – dyrektor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00D09">
        <w:rPr>
          <w:rFonts w:ascii="Arial" w:eastAsia="Arial" w:hAnsi="Arial" w:cs="Arial"/>
          <w:color w:val="000000"/>
          <w:sz w:val="24"/>
          <w:lang w:eastAsia="pl-PL"/>
        </w:rPr>
        <w:t>odpowiedziała, że n</w:t>
      </w:r>
      <w:r w:rsidR="00036B3D" w:rsidRPr="00200D09">
        <w:rPr>
          <w:rFonts w:ascii="Arial" w:eastAsia="Arial" w:hAnsi="Arial" w:cs="Arial"/>
          <w:color w:val="000000"/>
          <w:sz w:val="24"/>
          <w:lang w:eastAsia="pl-PL"/>
        </w:rPr>
        <w:t xml:space="preserve">ie ma </w:t>
      </w:r>
      <w:r w:rsidR="00BB7713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tej chwili danych</w:t>
      </w:r>
      <w:r w:rsidR="00036B3D" w:rsidRPr="00200D0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00D09">
        <w:rPr>
          <w:rFonts w:ascii="Arial" w:eastAsia="Arial" w:hAnsi="Arial" w:cs="Arial"/>
          <w:color w:val="000000"/>
          <w:sz w:val="24"/>
          <w:lang w:eastAsia="pl-PL"/>
        </w:rPr>
        <w:t>na ten temat</w:t>
      </w:r>
      <w:r w:rsidR="00036B3D" w:rsidRPr="00200D09">
        <w:rPr>
          <w:rFonts w:ascii="Arial" w:eastAsia="Arial" w:hAnsi="Arial" w:cs="Arial"/>
          <w:color w:val="000000"/>
          <w:sz w:val="24"/>
          <w:lang w:eastAsia="pl-PL"/>
        </w:rPr>
        <w:t>, ale wie o czym sytuacja.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00D09">
        <w:rPr>
          <w:rFonts w:ascii="Arial" w:eastAsia="Arial" w:hAnsi="Arial" w:cs="Arial"/>
          <w:color w:val="000000"/>
          <w:sz w:val="24"/>
          <w:lang w:eastAsia="pl-PL"/>
        </w:rPr>
        <w:t>rozmawiała</w:t>
      </w:r>
      <w:r w:rsidR="00036B3D" w:rsidRPr="00200D09">
        <w:rPr>
          <w:rFonts w:ascii="Arial" w:eastAsia="Arial" w:hAnsi="Arial" w:cs="Arial"/>
          <w:color w:val="000000"/>
          <w:sz w:val="24"/>
          <w:lang w:eastAsia="pl-PL"/>
        </w:rPr>
        <w:t xml:space="preserve"> z kierownikiem tego </w:t>
      </w:r>
      <w:r w:rsidRPr="00200D09">
        <w:rPr>
          <w:rFonts w:ascii="Arial" w:eastAsia="Arial" w:hAnsi="Arial" w:cs="Arial"/>
          <w:color w:val="000000"/>
          <w:sz w:val="24"/>
          <w:lang w:eastAsia="pl-PL"/>
        </w:rPr>
        <w:t>POZ-tu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tym zakresie,</w:t>
      </w:r>
      <w:r w:rsidR="00036B3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BB7713" w:rsidRPr="00BB7713">
        <w:rPr>
          <w:rFonts w:ascii="Arial" w:eastAsia="Arial" w:hAnsi="Arial" w:cs="Arial"/>
          <w:color w:val="000000"/>
          <w:sz w:val="24"/>
          <w:lang w:eastAsia="pl-PL"/>
        </w:rPr>
        <w:t xml:space="preserve">generalnie kierownik na </w:t>
      </w:r>
      <w:r w:rsidR="00036B3D" w:rsidRPr="00BB7713">
        <w:rPr>
          <w:rFonts w:ascii="Arial" w:eastAsia="Arial" w:hAnsi="Arial" w:cs="Arial"/>
          <w:color w:val="000000"/>
          <w:sz w:val="24"/>
          <w:lang w:eastAsia="pl-PL"/>
        </w:rPr>
        <w:t xml:space="preserve">badania okresowe </w:t>
      </w:r>
      <w:r w:rsidR="00BB7713" w:rsidRPr="00BB7713">
        <w:rPr>
          <w:rFonts w:ascii="Arial" w:eastAsia="Arial" w:hAnsi="Arial" w:cs="Arial"/>
          <w:color w:val="000000"/>
          <w:sz w:val="24"/>
          <w:lang w:eastAsia="pl-PL"/>
        </w:rPr>
        <w:t>kieruje do SP ZOZ.</w:t>
      </w:r>
      <w:r w:rsidR="00BB7713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796B40" w:rsidRDefault="00BB7713" w:rsidP="00CF3780">
      <w:pPr>
        <w:spacing w:after="0" w:line="360" w:lineRule="auto"/>
        <w:ind w:left="11" w:firstLine="68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Waldemar Borczyk – członek komisji </w:t>
      </w:r>
      <w:r w:rsidRPr="00BB7713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036B3D" w:rsidRPr="00BB7713">
        <w:rPr>
          <w:rFonts w:ascii="Arial" w:eastAsia="Arial" w:hAnsi="Arial" w:cs="Arial"/>
          <w:color w:val="000000"/>
          <w:sz w:val="24"/>
          <w:lang w:eastAsia="pl-PL"/>
        </w:rPr>
        <w:t>owiedział, że w dniu wczorajszym</w:t>
      </w:r>
      <w:r w:rsidRPr="00BB7713">
        <w:rPr>
          <w:rFonts w:ascii="Arial" w:eastAsia="Arial" w:hAnsi="Arial" w:cs="Arial"/>
          <w:color w:val="000000"/>
          <w:sz w:val="24"/>
          <w:lang w:eastAsia="pl-PL"/>
        </w:rPr>
        <w:t xml:space="preserve"> w mediach publicznych </w:t>
      </w:r>
      <w:r w:rsidR="000111CB">
        <w:rPr>
          <w:rFonts w:ascii="Arial" w:eastAsia="Arial" w:hAnsi="Arial" w:cs="Arial"/>
          <w:color w:val="000000"/>
          <w:sz w:val="24"/>
          <w:lang w:eastAsia="pl-PL"/>
        </w:rPr>
        <w:t>usłyszał informację</w:t>
      </w:r>
      <w:r w:rsidRPr="00BB7713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036B3D" w:rsidRPr="00BB7713">
        <w:rPr>
          <w:rFonts w:ascii="Arial" w:eastAsia="Arial" w:hAnsi="Arial" w:cs="Arial"/>
          <w:color w:val="000000"/>
          <w:sz w:val="24"/>
          <w:lang w:eastAsia="pl-PL"/>
        </w:rPr>
        <w:t xml:space="preserve">e w województwie łódzkim </w:t>
      </w:r>
      <w:r w:rsidRPr="00BB7713">
        <w:rPr>
          <w:rFonts w:ascii="Arial" w:eastAsia="Arial" w:hAnsi="Arial" w:cs="Arial"/>
          <w:color w:val="000000"/>
          <w:sz w:val="24"/>
          <w:lang w:eastAsia="pl-PL"/>
        </w:rPr>
        <w:t xml:space="preserve">zostanie zlikwidowanych </w:t>
      </w:r>
      <w:r w:rsidR="00036B3D" w:rsidRPr="00BB7713">
        <w:rPr>
          <w:rFonts w:ascii="Arial" w:eastAsia="Arial" w:hAnsi="Arial" w:cs="Arial"/>
          <w:color w:val="000000"/>
          <w:sz w:val="24"/>
          <w:lang w:eastAsia="pl-PL"/>
        </w:rPr>
        <w:t xml:space="preserve">ponad 20 oddziałów </w:t>
      </w:r>
      <w:r w:rsidRPr="00BB7713">
        <w:rPr>
          <w:rFonts w:ascii="Arial" w:eastAsia="Arial" w:hAnsi="Arial" w:cs="Arial"/>
          <w:color w:val="000000"/>
          <w:sz w:val="24"/>
          <w:lang w:eastAsia="pl-PL"/>
        </w:rPr>
        <w:t xml:space="preserve">położniczo-ginekologicznych. Zapytał </w:t>
      </w:r>
      <w:r w:rsidR="00036B3D" w:rsidRPr="00BB7713">
        <w:rPr>
          <w:rFonts w:ascii="Arial" w:eastAsia="Arial" w:hAnsi="Arial" w:cs="Arial"/>
          <w:color w:val="000000"/>
          <w:sz w:val="24"/>
          <w:lang w:eastAsia="pl-PL"/>
        </w:rPr>
        <w:t>czy wieluńsk</w:t>
      </w:r>
      <w:r w:rsidR="000111CB">
        <w:rPr>
          <w:rFonts w:ascii="Arial" w:eastAsia="Arial" w:hAnsi="Arial" w:cs="Arial"/>
          <w:color w:val="000000"/>
          <w:sz w:val="24"/>
          <w:lang w:eastAsia="pl-PL"/>
        </w:rPr>
        <w:t xml:space="preserve">i oddział </w:t>
      </w:r>
      <w:r w:rsidRPr="00BB7713">
        <w:rPr>
          <w:rFonts w:ascii="Arial" w:eastAsia="Arial" w:hAnsi="Arial" w:cs="Arial"/>
          <w:color w:val="000000"/>
          <w:sz w:val="24"/>
          <w:lang w:eastAsia="pl-PL"/>
        </w:rPr>
        <w:t>też jest na liście zagrożonych.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0111CB" w:rsidRDefault="00BB7713" w:rsidP="00CF3780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F21BA">
        <w:rPr>
          <w:rFonts w:ascii="Arial" w:eastAsia="Arial" w:hAnsi="Arial" w:cs="Arial"/>
          <w:b/>
          <w:color w:val="000000"/>
          <w:sz w:val="24"/>
          <w:lang w:eastAsia="pl-PL"/>
        </w:rPr>
        <w:t>Pani Anna Freus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podała</w:t>
      </w:r>
      <w:r w:rsidR="00036B3D" w:rsidRPr="00BB7713">
        <w:rPr>
          <w:rFonts w:ascii="Arial" w:eastAsia="Arial" w:hAnsi="Arial" w:cs="Arial"/>
          <w:color w:val="000000"/>
          <w:sz w:val="24"/>
          <w:lang w:eastAsia="pl-PL"/>
        </w:rPr>
        <w:t>, że na liście 1/3 oddziałów położniczo-</w:t>
      </w:r>
      <w:r w:rsidRPr="00BB7713">
        <w:rPr>
          <w:rFonts w:ascii="Arial" w:eastAsia="Arial" w:hAnsi="Arial" w:cs="Arial"/>
          <w:color w:val="000000"/>
          <w:sz w:val="24"/>
          <w:lang w:eastAsia="pl-PL"/>
        </w:rPr>
        <w:t>ginekologicznych</w:t>
      </w:r>
      <w:r w:rsidR="00036B3D" w:rsidRPr="00BB7713">
        <w:rPr>
          <w:rFonts w:ascii="Arial" w:eastAsia="Arial" w:hAnsi="Arial" w:cs="Arial"/>
          <w:color w:val="000000"/>
          <w:sz w:val="24"/>
          <w:lang w:eastAsia="pl-PL"/>
        </w:rPr>
        <w:t xml:space="preserve"> została </w:t>
      </w:r>
      <w:r w:rsidR="00EA480C" w:rsidRPr="00BB7713">
        <w:rPr>
          <w:rFonts w:ascii="Arial" w:eastAsia="Arial" w:hAnsi="Arial" w:cs="Arial"/>
          <w:color w:val="000000"/>
          <w:sz w:val="24"/>
          <w:lang w:eastAsia="pl-PL"/>
        </w:rPr>
        <w:t>wskazana do wykreślenia, czyli nie znalazła się na mapie porodówek, którą opracowało Ministerstwo Zdrowia.</w:t>
      </w:r>
      <w:r w:rsidR="00EA480C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111CB">
        <w:rPr>
          <w:rFonts w:ascii="Arial" w:eastAsia="Arial" w:hAnsi="Arial" w:cs="Arial"/>
          <w:color w:val="000000"/>
          <w:sz w:val="24"/>
          <w:lang w:eastAsia="pl-PL"/>
        </w:rPr>
        <w:t>Poinformowała, że wieluński oddział, spełniając podstawowe kryterium, tj. powyżej 400 porodów roczne, został wskazan</w:t>
      </w:r>
      <w:r w:rsidR="000111CB" w:rsidRPr="000111CB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0111CB">
        <w:rPr>
          <w:rFonts w:ascii="Arial" w:eastAsia="Arial" w:hAnsi="Arial" w:cs="Arial"/>
          <w:color w:val="000000"/>
          <w:sz w:val="24"/>
          <w:lang w:eastAsia="pl-PL"/>
        </w:rPr>
        <w:t xml:space="preserve"> na mapie </w:t>
      </w:r>
      <w:r w:rsidR="000111CB" w:rsidRPr="000111CB">
        <w:rPr>
          <w:rFonts w:ascii="Arial" w:eastAsia="Arial" w:hAnsi="Arial" w:cs="Arial"/>
          <w:color w:val="000000"/>
          <w:sz w:val="24"/>
          <w:lang w:eastAsia="pl-PL"/>
        </w:rPr>
        <w:t xml:space="preserve">porodówek. Wyraziła nadzieję, że planowana inwestycja dotycząca przebudowy i modernizacji tego oddziału dojdzie do skutku, zostanie sprawnie przeprowadzona i zmieni obraz obecnej sytuacji. </w:t>
      </w:r>
    </w:p>
    <w:p w:rsidR="00EA480C" w:rsidRDefault="000111CB" w:rsidP="00CF3780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Marek Kieler – członek komisji </w:t>
      </w:r>
      <w:r w:rsidRPr="000111CB">
        <w:rPr>
          <w:rFonts w:ascii="Arial" w:eastAsia="Arial" w:hAnsi="Arial" w:cs="Arial"/>
          <w:color w:val="000000"/>
          <w:sz w:val="24"/>
          <w:lang w:eastAsia="pl-PL"/>
        </w:rPr>
        <w:t>zwracając się do radnego Borczyka dopowiedział, że program naprawczy należy przyjąć, bo on wyznacza cele, do których trzeba dążyć, aby poprawić sytuację ekonomiczną szpitala. Następnie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EA480C" w:rsidRPr="000111CB">
        <w:rPr>
          <w:rFonts w:ascii="Arial" w:eastAsia="Arial" w:hAnsi="Arial" w:cs="Arial"/>
          <w:color w:val="000000"/>
          <w:sz w:val="24"/>
          <w:lang w:eastAsia="pl-PL"/>
        </w:rPr>
        <w:t xml:space="preserve">głosił potrzebę zorganizowania debaty na temat szpitala </w:t>
      </w:r>
      <w:r w:rsidR="00DF0ECC">
        <w:rPr>
          <w:rFonts w:ascii="Arial" w:eastAsia="Arial" w:hAnsi="Arial" w:cs="Arial"/>
          <w:color w:val="000000"/>
          <w:sz w:val="24"/>
          <w:lang w:eastAsia="pl-PL"/>
        </w:rPr>
        <w:t xml:space="preserve">dotyczącą tego, co jako podmiot tworzący możemy zrobić dla szpitala, a co jest od nas niezależne. </w:t>
      </w:r>
    </w:p>
    <w:p w:rsidR="004B7C16" w:rsidRDefault="00612C51" w:rsidP="00B8642A">
      <w:pPr>
        <w:spacing w:after="480" w:line="360" w:lineRule="auto"/>
        <w:ind w:left="11" w:firstLine="68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EA480C">
        <w:rPr>
          <w:rFonts w:ascii="Arial" w:eastAsia="Arial" w:hAnsi="Arial" w:cs="Arial"/>
          <w:color w:val="000000"/>
          <w:sz w:val="24"/>
          <w:lang w:eastAsia="pl-PL"/>
        </w:rPr>
        <w:t xml:space="preserve">apytał czy </w:t>
      </w:r>
      <w:r w:rsidR="00DF0ECC">
        <w:rPr>
          <w:rFonts w:ascii="Arial" w:eastAsia="Arial" w:hAnsi="Arial" w:cs="Arial"/>
          <w:color w:val="000000"/>
          <w:sz w:val="24"/>
          <w:lang w:eastAsia="pl-PL"/>
        </w:rPr>
        <w:t>w tym punkcie ktoś chciałby jeszcze zabrać głos</w:t>
      </w:r>
      <w:r w:rsidR="00EA480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612C51"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="00EA480C" w:rsidRPr="00612C51">
        <w:rPr>
          <w:rFonts w:ascii="Arial" w:eastAsia="Arial" w:hAnsi="Arial" w:cs="Arial"/>
          <w:i/>
          <w:color w:val="000000"/>
          <w:sz w:val="24"/>
          <w:lang w:eastAsia="pl-PL"/>
        </w:rPr>
        <w:t>ikt się nie zgłosił.</w:t>
      </w:r>
      <w:r w:rsidR="00EA480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C3E3F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4B7C16" w:rsidRPr="00D91FC4">
        <w:rPr>
          <w:rFonts w:ascii="Arial" w:eastAsia="Arial" w:hAnsi="Arial" w:cs="Arial"/>
          <w:color w:val="000000"/>
          <w:sz w:val="24"/>
          <w:lang w:eastAsia="pl-PL"/>
        </w:rPr>
        <w:t xml:space="preserve">apytał, kto jest „za” </w:t>
      </w:r>
      <w:r w:rsidR="002C3E3F">
        <w:rPr>
          <w:rFonts w:ascii="Arial" w:eastAsia="Arial" w:hAnsi="Arial" w:cs="Arial"/>
          <w:color w:val="000000"/>
          <w:sz w:val="24"/>
          <w:lang w:eastAsia="pl-PL"/>
        </w:rPr>
        <w:t xml:space="preserve">pozytywnym </w:t>
      </w:r>
      <w:r>
        <w:rPr>
          <w:rFonts w:ascii="Arial" w:eastAsia="Arial" w:hAnsi="Arial" w:cs="Arial"/>
          <w:color w:val="000000"/>
          <w:sz w:val="24"/>
          <w:lang w:eastAsia="pl-PL"/>
        </w:rPr>
        <w:t>zaopiniowaniem</w:t>
      </w:r>
      <w:r w:rsidR="002C3E3F">
        <w:rPr>
          <w:rFonts w:ascii="Arial" w:eastAsia="Arial" w:hAnsi="Arial" w:cs="Arial"/>
          <w:color w:val="000000"/>
          <w:sz w:val="24"/>
          <w:lang w:eastAsia="pl-PL"/>
        </w:rPr>
        <w:t xml:space="preserve"> projektu uchwały w przedmiotowej sprawie. </w:t>
      </w:r>
    </w:p>
    <w:p w:rsidR="004B7C16" w:rsidRDefault="004B7C16" w:rsidP="00DF0ECC">
      <w:pPr>
        <w:spacing w:after="64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Komisja Budżetu, Zdrowia i Gospodarki Rady Powiatu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w Wieluniu jednogłośnie </w:t>
      </w:r>
      <w:r w:rsidR="00D2239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ami „za” </w:t>
      </w:r>
      <w:r w:rsidR="00D2239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pozytywnie</w:t>
      </w:r>
      <w:r w:rsidR="00D2239A" w:rsidRPr="002C3E3F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D2239A" w:rsidRPr="002C3E3F">
        <w:rPr>
          <w:rFonts w:ascii="Arial" w:eastAsia="Times New Roman" w:hAnsi="Arial" w:cs="Arial"/>
          <w:i/>
          <w:sz w:val="24"/>
          <w:szCs w:val="24"/>
          <w:lang w:eastAsia="pl-PL"/>
        </w:rPr>
        <w:t>zaopiniowała projekt uchwały Rady Powiatu w Wieluniu w sprawie zatwierdzenia „Programu naprawczego Samodzielnego Publicznego Zakładu Opieki Zdrowotnej w Wieluniu na lata 2024-2026</w:t>
      </w:r>
      <w:r w:rsidR="00D2239A" w:rsidRPr="002C3E3F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D2239A"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(głosowało </w:t>
      </w:r>
      <w:r w:rsidR="002C3E3F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="00D2239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członków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komisji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). </w:t>
      </w:r>
    </w:p>
    <w:p w:rsidR="00F32A51" w:rsidRDefault="00F32A51" w:rsidP="00DF0ECC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Salę obrad opuścił radny Łukasz Dybka. Komisja obraduje w 6-osobowym składzie. </w:t>
      </w:r>
    </w:p>
    <w:p w:rsidR="002C3E3F" w:rsidRDefault="002C3E3F" w:rsidP="00F32A51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C3E3F">
        <w:rPr>
          <w:rFonts w:ascii="Arial" w:eastAsia="Times New Roman" w:hAnsi="Arial" w:cs="Arial"/>
          <w:sz w:val="24"/>
          <w:szCs w:val="24"/>
          <w:lang w:eastAsia="pl-PL"/>
        </w:rPr>
        <w:t>ogłosił 15 minut przerwy.</w:t>
      </w:r>
    </w:p>
    <w:p w:rsidR="00F32A51" w:rsidRDefault="004B7C16" w:rsidP="00F32A51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15E11">
        <w:rPr>
          <w:rFonts w:ascii="Arial" w:hAnsi="Arial" w:cs="Arial"/>
          <w:b/>
          <w:sz w:val="24"/>
          <w:szCs w:val="24"/>
        </w:rPr>
        <w:lastRenderedPageBreak/>
        <w:t xml:space="preserve">Pkt </w:t>
      </w:r>
      <w:r w:rsidR="00F32A51">
        <w:rPr>
          <w:rFonts w:ascii="Arial" w:hAnsi="Arial" w:cs="Arial"/>
          <w:b/>
          <w:sz w:val="24"/>
          <w:szCs w:val="24"/>
        </w:rPr>
        <w:t>9</w:t>
      </w:r>
    </w:p>
    <w:p w:rsidR="00F32A51" w:rsidRDefault="00F32A51" w:rsidP="00F32A51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2A51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wyrażenia zgody na dokonanie darowizny na rzecz Gminy Konopnica nieruchomości stanowiącej własność Powiatu Wieluńskiego.</w:t>
      </w:r>
    </w:p>
    <w:p w:rsidR="00F32A51" w:rsidRDefault="00F32A51" w:rsidP="00F32A5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32A51">
        <w:rPr>
          <w:rFonts w:ascii="Arial" w:eastAsia="Times New Roman" w:hAnsi="Arial" w:cs="Arial"/>
          <w:sz w:val="24"/>
          <w:szCs w:val="24"/>
          <w:lang w:eastAsia="pl-PL"/>
        </w:rPr>
        <w:t xml:space="preserve">wznowił obrady </w:t>
      </w:r>
      <w:r w:rsidR="008D0A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32A51">
        <w:rPr>
          <w:rFonts w:ascii="Arial" w:eastAsia="Times New Roman" w:hAnsi="Arial" w:cs="Arial"/>
          <w:sz w:val="24"/>
          <w:szCs w:val="24"/>
          <w:lang w:eastAsia="pl-PL"/>
        </w:rPr>
        <w:t>po przerwie. Powitał panią Justynę Kałuziak</w:t>
      </w:r>
      <w:r w:rsidR="00612C51">
        <w:rPr>
          <w:rFonts w:ascii="Arial" w:eastAsia="Times New Roman" w:hAnsi="Arial" w:cs="Arial"/>
          <w:sz w:val="24"/>
          <w:szCs w:val="24"/>
          <w:lang w:eastAsia="pl-PL"/>
        </w:rPr>
        <w:t xml:space="preserve"> i poprosił o omówienie </w:t>
      </w:r>
      <w:r w:rsidR="008D0AC7">
        <w:rPr>
          <w:rFonts w:ascii="Arial" w:eastAsia="Times New Roman" w:hAnsi="Arial" w:cs="Arial"/>
          <w:sz w:val="24"/>
          <w:szCs w:val="24"/>
          <w:lang w:eastAsia="pl-PL"/>
        </w:rPr>
        <w:t>projektu uchwały w ww. sprawie</w:t>
      </w:r>
      <w:r w:rsidR="00612C5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12C51" w:rsidRDefault="00612C51" w:rsidP="00F32A5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omówiła przedmiotową sprawę. </w:t>
      </w:r>
    </w:p>
    <w:p w:rsidR="00612C51" w:rsidRDefault="00612C51" w:rsidP="008D0AC7">
      <w:pPr>
        <w:spacing w:after="48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12C51">
        <w:rPr>
          <w:rFonts w:ascii="Arial" w:eastAsia="Times New Roman" w:hAnsi="Arial" w:cs="Arial"/>
          <w:sz w:val="24"/>
          <w:szCs w:val="24"/>
          <w:lang w:eastAsia="pl-PL"/>
        </w:rPr>
        <w:t>wobec braku pytań poddał pod głosowanie projekt uchwały w sprawie wyrażenia zgody na dokonanie darowizny na rzecz Gminy Konopnica nieruchomości stanowiącej własność Powiatu Wieluńskiego.</w:t>
      </w:r>
    </w:p>
    <w:p w:rsidR="00612C51" w:rsidRPr="00612C51" w:rsidRDefault="00612C51" w:rsidP="00612C51">
      <w:pPr>
        <w:spacing w:after="84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612C5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jednogłośnie 6 głosami „za” pozytywnie </w:t>
      </w:r>
      <w:r w:rsidRPr="00612C51">
        <w:rPr>
          <w:rFonts w:ascii="Arial" w:eastAsia="Times New Roman" w:hAnsi="Arial" w:cs="Arial"/>
          <w:i/>
          <w:sz w:val="24"/>
          <w:szCs w:val="24"/>
          <w:lang w:eastAsia="pl-PL" w:bidi="pl-PL"/>
        </w:rPr>
        <w:t xml:space="preserve">zaopiniowała projekt </w:t>
      </w:r>
      <w:r w:rsidRPr="00612C51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 wyrażenia zgody na dokonanie darowizny na rzecz Gminy Konopnica nieruchomości stanowiącej własność Powiatu Wieluńskiego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F32A51" w:rsidRPr="00F32A51" w:rsidRDefault="00F32A51" w:rsidP="00F32A5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2A51">
        <w:rPr>
          <w:rFonts w:ascii="Arial" w:eastAsia="Times New Roman" w:hAnsi="Arial" w:cs="Arial"/>
          <w:b/>
          <w:sz w:val="24"/>
          <w:szCs w:val="24"/>
          <w:lang w:eastAsia="pl-PL"/>
        </w:rPr>
        <w:t>Pkt 10</w:t>
      </w:r>
    </w:p>
    <w:p w:rsidR="00F32A51" w:rsidRPr="00F32A51" w:rsidRDefault="00F32A51" w:rsidP="008D0AC7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2A51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wyrażenia zgody na dokonanie darowizny na rzecz Gminy Mokrsko nieruchomości stanowiącej własność Powiatu Wieluńskiego.</w:t>
      </w:r>
    </w:p>
    <w:p w:rsidR="008D0AC7" w:rsidRDefault="008D0AC7" w:rsidP="008D0AC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udzielił głosu pani naczelnik.</w:t>
      </w:r>
    </w:p>
    <w:p w:rsidR="008D0AC7" w:rsidRDefault="008D0AC7" w:rsidP="008D0AC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omówiła przedmiotową sprawę. </w:t>
      </w:r>
    </w:p>
    <w:p w:rsidR="008D0AC7" w:rsidRDefault="008D0AC7" w:rsidP="008D0AC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0AC7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uzupełniająco poinformował, że przedmiotową działkę trzeba zniwelować, ponieważ ona jest w zagłębieniu. </w:t>
      </w:r>
    </w:p>
    <w:p w:rsidR="008D0AC7" w:rsidRDefault="008D0AC7" w:rsidP="008D0AC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0A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Borczyk – członek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zapytał czy wójt</w:t>
      </w:r>
      <w:r w:rsidR="00C152DF">
        <w:rPr>
          <w:rFonts w:ascii="Arial" w:eastAsia="Times New Roman" w:hAnsi="Arial" w:cs="Arial"/>
          <w:sz w:val="24"/>
          <w:szCs w:val="24"/>
          <w:lang w:eastAsia="pl-PL"/>
        </w:rPr>
        <w:t>owi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nie </w:t>
      </w:r>
      <w:r w:rsidR="00C152DF">
        <w:rPr>
          <w:rFonts w:ascii="Arial" w:eastAsia="Times New Roman" w:hAnsi="Arial" w:cs="Arial"/>
          <w:sz w:val="24"/>
          <w:szCs w:val="24"/>
          <w:lang w:eastAsia="pl-PL"/>
        </w:rPr>
        <w:t xml:space="preserve">została </w:t>
      </w:r>
      <w:r>
        <w:rPr>
          <w:rFonts w:ascii="Arial" w:eastAsia="Times New Roman" w:hAnsi="Arial" w:cs="Arial"/>
          <w:sz w:val="24"/>
          <w:szCs w:val="24"/>
          <w:lang w:eastAsia="pl-PL"/>
        </w:rPr>
        <w:t>zaproponowan</w:t>
      </w:r>
      <w:r w:rsidR="00C152DF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sprzedaży działki.</w:t>
      </w:r>
    </w:p>
    <w:p w:rsidR="008D0AC7" w:rsidRDefault="008D0AC7" w:rsidP="008D0AC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odpowiedziała, że Zarząd Powiatu nie proponował sprzedaży, na ten moment rozpatrywany jest wniosek o darowiznę</w:t>
      </w:r>
      <w:r w:rsidRPr="008D0A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złożony przez wójta. Powiedziała, że z punktu widzenia powiatu ma to ekonomiczne uzasadnienie.</w:t>
      </w:r>
    </w:p>
    <w:p w:rsidR="008D0AC7" w:rsidRDefault="002C583B" w:rsidP="008D0AC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C583B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8D0AC7">
        <w:rPr>
          <w:rFonts w:ascii="Arial" w:eastAsia="Times New Roman" w:hAnsi="Arial" w:cs="Arial"/>
          <w:sz w:val="24"/>
          <w:szCs w:val="24"/>
          <w:lang w:eastAsia="pl-PL"/>
        </w:rPr>
        <w:t>apyta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ł </w:t>
      </w:r>
      <w:r w:rsidR="008D0AC7">
        <w:rPr>
          <w:rFonts w:ascii="Arial" w:eastAsia="Times New Roman" w:hAnsi="Arial" w:cs="Arial"/>
          <w:sz w:val="24"/>
          <w:szCs w:val="24"/>
          <w:lang w:eastAsia="pl-PL"/>
        </w:rPr>
        <w:t xml:space="preserve">czy </w:t>
      </w:r>
      <w:r>
        <w:rPr>
          <w:rFonts w:ascii="Arial" w:eastAsia="Times New Roman" w:hAnsi="Arial" w:cs="Arial"/>
          <w:sz w:val="24"/>
          <w:szCs w:val="24"/>
          <w:lang w:eastAsia="pl-PL"/>
        </w:rPr>
        <w:t>ktoś</w:t>
      </w:r>
      <w:r w:rsidR="008D0AC7">
        <w:rPr>
          <w:rFonts w:ascii="Arial" w:eastAsia="Times New Roman" w:hAnsi="Arial" w:cs="Arial"/>
          <w:sz w:val="24"/>
          <w:szCs w:val="24"/>
          <w:lang w:eastAsia="pl-PL"/>
        </w:rPr>
        <w:t xml:space="preserve"> prowadz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ił </w:t>
      </w:r>
      <w:r w:rsidR="008D0AC7">
        <w:rPr>
          <w:rFonts w:ascii="Arial" w:eastAsia="Times New Roman" w:hAnsi="Arial" w:cs="Arial"/>
          <w:sz w:val="24"/>
          <w:szCs w:val="24"/>
          <w:lang w:eastAsia="pl-PL"/>
        </w:rPr>
        <w:t>symulacj</w:t>
      </w:r>
      <w:r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8D0A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8D0AC7">
        <w:rPr>
          <w:rFonts w:ascii="Arial" w:eastAsia="Times New Roman" w:hAnsi="Arial" w:cs="Arial"/>
          <w:sz w:val="24"/>
          <w:szCs w:val="24"/>
          <w:lang w:eastAsia="pl-PL"/>
        </w:rPr>
        <w:t xml:space="preserve"> ile wzrosną ceny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tych </w:t>
      </w:r>
      <w:r w:rsidR="008D0AC7">
        <w:rPr>
          <w:rFonts w:ascii="Arial" w:eastAsia="Times New Roman" w:hAnsi="Arial" w:cs="Arial"/>
          <w:sz w:val="24"/>
          <w:szCs w:val="24"/>
          <w:lang w:eastAsia="pl-PL"/>
        </w:rPr>
        <w:t>działek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D0AC7">
        <w:rPr>
          <w:rFonts w:ascii="Arial" w:eastAsia="Times New Roman" w:hAnsi="Arial" w:cs="Arial"/>
          <w:sz w:val="24"/>
          <w:szCs w:val="24"/>
          <w:lang w:eastAsia="pl-PL"/>
        </w:rPr>
        <w:t xml:space="preserve"> które jeszcze nie zostały sprzedane. </w:t>
      </w:r>
      <w:r>
        <w:rPr>
          <w:rFonts w:ascii="Arial" w:eastAsia="Times New Roman" w:hAnsi="Arial" w:cs="Arial"/>
          <w:sz w:val="24"/>
          <w:szCs w:val="24"/>
          <w:lang w:eastAsia="pl-PL"/>
        </w:rPr>
        <w:t>Wskazał, że w piśmie wójt pisze o wzroście atrakcyjności tych działek.</w:t>
      </w:r>
    </w:p>
    <w:p w:rsidR="002C583B" w:rsidRDefault="002C583B" w:rsidP="008D0AC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C583B">
        <w:rPr>
          <w:rFonts w:ascii="Arial" w:eastAsia="Times New Roman" w:hAnsi="Arial" w:cs="Arial"/>
          <w:sz w:val="24"/>
          <w:szCs w:val="24"/>
          <w:lang w:eastAsia="pl-PL"/>
        </w:rPr>
        <w:t xml:space="preserve">powiedziała, że </w:t>
      </w:r>
      <w:r w:rsidR="00C152DF">
        <w:rPr>
          <w:rFonts w:ascii="Arial" w:eastAsia="Times New Roman" w:hAnsi="Arial" w:cs="Arial"/>
          <w:sz w:val="24"/>
          <w:szCs w:val="24"/>
          <w:lang w:eastAsia="pl-PL"/>
        </w:rPr>
        <w:t xml:space="preserve">taka symulacja nie była prowadzona, </w:t>
      </w:r>
      <w:r w:rsidRPr="002C583B">
        <w:rPr>
          <w:rFonts w:ascii="Arial" w:eastAsia="Times New Roman" w:hAnsi="Arial" w:cs="Arial"/>
          <w:sz w:val="24"/>
          <w:szCs w:val="24"/>
          <w:lang w:eastAsia="pl-PL"/>
        </w:rPr>
        <w:t>nieruchomości powiatu są wycenione</w:t>
      </w:r>
      <w:r w:rsidR="00D505C2">
        <w:rPr>
          <w:rFonts w:ascii="Arial" w:eastAsia="Times New Roman" w:hAnsi="Arial" w:cs="Arial"/>
          <w:sz w:val="24"/>
          <w:szCs w:val="24"/>
          <w:lang w:eastAsia="pl-PL"/>
        </w:rPr>
        <w:t xml:space="preserve"> i może podać wartość, jaka była podczas ostatniej wyceny</w:t>
      </w:r>
      <w:r w:rsidRPr="002C583B">
        <w:rPr>
          <w:rFonts w:ascii="Arial" w:eastAsia="Times New Roman" w:hAnsi="Arial" w:cs="Arial"/>
          <w:sz w:val="24"/>
          <w:szCs w:val="24"/>
          <w:lang w:eastAsia="pl-PL"/>
        </w:rPr>
        <w:t>. Wyjaśniła, że cenę określa rzeczoznawca majątkowy za każdym razem</w:t>
      </w:r>
      <w:r w:rsidR="00C152D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C583B">
        <w:rPr>
          <w:rFonts w:ascii="Arial" w:eastAsia="Times New Roman" w:hAnsi="Arial" w:cs="Arial"/>
          <w:sz w:val="24"/>
          <w:szCs w:val="24"/>
          <w:lang w:eastAsia="pl-PL"/>
        </w:rPr>
        <w:t xml:space="preserve"> kiedy powiat przystępuje do procedury sprzedaży.</w:t>
      </w:r>
    </w:p>
    <w:p w:rsidR="002C583B" w:rsidRPr="002C583B" w:rsidRDefault="002C583B" w:rsidP="008D0AC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</w:t>
      </w: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członek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2C583B">
        <w:rPr>
          <w:rFonts w:ascii="Arial" w:eastAsia="Times New Roman" w:hAnsi="Arial" w:cs="Arial"/>
          <w:sz w:val="24"/>
          <w:szCs w:val="24"/>
          <w:lang w:eastAsia="pl-PL"/>
        </w:rPr>
        <w:t>apytał czy trwa procedura sprzedaży.</w:t>
      </w:r>
    </w:p>
    <w:p w:rsidR="002C583B" w:rsidRDefault="002C583B" w:rsidP="008D0AC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2C583B">
        <w:rPr>
          <w:rFonts w:ascii="Arial" w:eastAsia="Times New Roman" w:hAnsi="Arial" w:cs="Arial"/>
          <w:sz w:val="24"/>
          <w:szCs w:val="24"/>
          <w:lang w:eastAsia="pl-PL"/>
        </w:rPr>
        <w:t>dpowiedziała, że nie</w:t>
      </w:r>
      <w:r>
        <w:rPr>
          <w:rFonts w:ascii="Arial" w:eastAsia="Times New Roman" w:hAnsi="Arial" w:cs="Arial"/>
          <w:sz w:val="24"/>
          <w:szCs w:val="24"/>
          <w:lang w:eastAsia="pl-PL"/>
        </w:rPr>
        <w:t>. Wskazała,</w:t>
      </w:r>
      <w:r w:rsidR="003D245F">
        <w:rPr>
          <w:rFonts w:ascii="Arial" w:eastAsia="Times New Roman" w:hAnsi="Arial" w:cs="Arial"/>
          <w:sz w:val="24"/>
          <w:szCs w:val="24"/>
          <w:lang w:eastAsia="pl-PL"/>
        </w:rPr>
        <w:t xml:space="preserve"> że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procedura jest uruchamiana</w:t>
      </w:r>
      <w:r w:rsidR="00D505C2">
        <w:rPr>
          <w:rFonts w:ascii="Arial" w:eastAsia="Times New Roman" w:hAnsi="Arial" w:cs="Arial"/>
          <w:sz w:val="24"/>
          <w:szCs w:val="24"/>
          <w:lang w:eastAsia="pl-PL"/>
        </w:rPr>
        <w:t xml:space="preserve"> w momencie, kiedy</w:t>
      </w:r>
      <w:r w:rsidRPr="002C583B">
        <w:rPr>
          <w:rFonts w:ascii="Arial" w:eastAsia="Times New Roman" w:hAnsi="Arial" w:cs="Arial"/>
          <w:sz w:val="24"/>
          <w:szCs w:val="24"/>
          <w:lang w:eastAsia="pl-PL"/>
        </w:rPr>
        <w:t xml:space="preserve"> pojawia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się </w:t>
      </w:r>
      <w:r w:rsidRPr="002C583B">
        <w:rPr>
          <w:rFonts w:ascii="Arial" w:eastAsia="Times New Roman" w:hAnsi="Arial" w:cs="Arial"/>
          <w:sz w:val="24"/>
          <w:szCs w:val="24"/>
          <w:lang w:eastAsia="pl-PL"/>
        </w:rPr>
        <w:t>zainteresowanie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2C583B">
        <w:rPr>
          <w:rFonts w:ascii="Arial" w:eastAsia="Times New Roman" w:hAnsi="Arial" w:cs="Arial"/>
          <w:sz w:val="24"/>
          <w:szCs w:val="24"/>
          <w:lang w:eastAsia="pl-PL"/>
        </w:rPr>
        <w:t xml:space="preserve"> Omówiła procedurę sprzedaży, zwróciła uwagę na koszty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tym związane.</w:t>
      </w:r>
      <w:r w:rsidRPr="002C58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2C583B" w:rsidRDefault="002C583B" w:rsidP="002C583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0A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Borczyk – członek komisji </w:t>
      </w:r>
      <w:r w:rsidR="00D505C2"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r w:rsidR="00606A6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505C2">
        <w:rPr>
          <w:rFonts w:ascii="Arial" w:eastAsia="Times New Roman" w:hAnsi="Arial" w:cs="Arial"/>
          <w:sz w:val="24"/>
          <w:szCs w:val="24"/>
          <w:lang w:eastAsia="pl-PL"/>
        </w:rPr>
        <w:t xml:space="preserve"> jakie jest stanowisko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Zarząd Powiatu </w:t>
      </w:r>
      <w:r w:rsidR="00D505C2">
        <w:rPr>
          <w:rFonts w:ascii="Arial" w:eastAsia="Times New Roman" w:hAnsi="Arial" w:cs="Arial"/>
          <w:sz w:val="24"/>
          <w:szCs w:val="24"/>
          <w:lang w:eastAsia="pl-PL"/>
        </w:rPr>
        <w:t>w sprawie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86552" w:rsidRDefault="003D245F" w:rsidP="002C583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563B2">
        <w:rPr>
          <w:rFonts w:ascii="Arial" w:eastAsia="Times New Roman" w:hAnsi="Arial" w:cs="Arial"/>
          <w:sz w:val="24"/>
          <w:szCs w:val="24"/>
          <w:lang w:eastAsia="pl-PL"/>
        </w:rPr>
        <w:t>zwróciła uwagę</w:t>
      </w:r>
      <w:r w:rsidR="00117AF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563B2">
        <w:rPr>
          <w:rFonts w:ascii="Arial" w:eastAsia="Times New Roman" w:hAnsi="Arial" w:cs="Arial"/>
          <w:sz w:val="24"/>
          <w:szCs w:val="24"/>
          <w:lang w:eastAsia="pl-PL"/>
        </w:rPr>
        <w:t xml:space="preserve"> że</w:t>
      </w:r>
      <w:r w:rsidR="00117AFB">
        <w:rPr>
          <w:rFonts w:ascii="Arial" w:eastAsia="Times New Roman" w:hAnsi="Arial" w:cs="Arial"/>
          <w:sz w:val="24"/>
          <w:szCs w:val="24"/>
          <w:lang w:eastAsia="pl-PL"/>
        </w:rPr>
        <w:t xml:space="preserve"> w kompetencji </w:t>
      </w:r>
      <w:r w:rsidR="002563B2">
        <w:rPr>
          <w:rFonts w:ascii="Arial" w:eastAsia="Times New Roman" w:hAnsi="Arial" w:cs="Arial"/>
          <w:sz w:val="24"/>
          <w:szCs w:val="24"/>
          <w:lang w:eastAsia="pl-PL"/>
        </w:rPr>
        <w:t xml:space="preserve">Rady Powiatu </w:t>
      </w:r>
      <w:r w:rsidR="00117AFB">
        <w:rPr>
          <w:rFonts w:ascii="Arial" w:eastAsia="Times New Roman" w:hAnsi="Arial" w:cs="Arial"/>
          <w:sz w:val="24"/>
          <w:szCs w:val="24"/>
          <w:lang w:eastAsia="pl-PL"/>
        </w:rPr>
        <w:t>jest zadecydowanie o tym czy darowizna będzie dokonana</w:t>
      </w:r>
      <w:r w:rsidR="002563B2">
        <w:rPr>
          <w:rFonts w:ascii="Arial" w:eastAsia="Times New Roman" w:hAnsi="Arial" w:cs="Arial"/>
          <w:sz w:val="24"/>
          <w:szCs w:val="24"/>
          <w:lang w:eastAsia="pl-PL"/>
        </w:rPr>
        <w:t>, więc</w:t>
      </w:r>
      <w:r w:rsidR="002563B2" w:rsidRPr="00D505C2">
        <w:rPr>
          <w:rFonts w:ascii="Arial" w:eastAsia="Times New Roman" w:hAnsi="Arial" w:cs="Arial"/>
          <w:sz w:val="24"/>
          <w:szCs w:val="24"/>
          <w:lang w:eastAsia="pl-PL"/>
        </w:rPr>
        <w:t xml:space="preserve"> Zarząd Powiatu</w:t>
      </w:r>
      <w:r w:rsidR="002563B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563B2">
        <w:rPr>
          <w:rFonts w:ascii="Arial" w:eastAsia="Times New Roman" w:hAnsi="Arial" w:cs="Arial"/>
          <w:sz w:val="24"/>
          <w:szCs w:val="24"/>
          <w:lang w:eastAsia="pl-PL"/>
        </w:rPr>
        <w:t xml:space="preserve">podjął decyzję o przedłożeniu Radzie Powiatu projektu uchwały </w:t>
      </w:r>
      <w:r w:rsidR="002563B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przedmiotowej sprawie. Wskazała, że utwardzenie drogi dojazdowej </w:t>
      </w:r>
      <w:r w:rsidR="002D3C2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563B2">
        <w:rPr>
          <w:rFonts w:ascii="Arial" w:eastAsia="Times New Roman" w:hAnsi="Arial" w:cs="Arial"/>
          <w:sz w:val="24"/>
          <w:szCs w:val="24"/>
          <w:lang w:eastAsia="pl-PL"/>
        </w:rPr>
        <w:t xml:space="preserve">i umieszczenie w jej gruncie wodociągu, do czego 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 xml:space="preserve">wójt </w:t>
      </w:r>
      <w:r w:rsidR="002563B2">
        <w:rPr>
          <w:rFonts w:ascii="Arial" w:eastAsia="Times New Roman" w:hAnsi="Arial" w:cs="Arial"/>
          <w:sz w:val="24"/>
          <w:szCs w:val="24"/>
          <w:lang w:eastAsia="pl-PL"/>
        </w:rPr>
        <w:t>si</w:t>
      </w:r>
      <w:r w:rsidR="002D3C21">
        <w:rPr>
          <w:rFonts w:ascii="Arial" w:eastAsia="Times New Roman" w:hAnsi="Arial" w:cs="Arial"/>
          <w:sz w:val="24"/>
          <w:szCs w:val="24"/>
          <w:lang w:eastAsia="pl-PL"/>
        </w:rPr>
        <w:t xml:space="preserve">ę 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>zobowiązuje</w:t>
      </w:r>
      <w:r w:rsidR="002D3C2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 xml:space="preserve"> byłoby korzystne dla przyszłych nabywców</w:t>
      </w:r>
      <w:r w:rsidR="002D3C21">
        <w:rPr>
          <w:rFonts w:ascii="Arial" w:eastAsia="Times New Roman" w:hAnsi="Arial" w:cs="Arial"/>
          <w:sz w:val="24"/>
          <w:szCs w:val="24"/>
          <w:lang w:eastAsia="pl-PL"/>
        </w:rPr>
        <w:t xml:space="preserve"> działek znajdujących się w bezpośrednim sąsiedztwie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86552" w:rsidRDefault="002D3C21" w:rsidP="002C583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0A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Borczyk – członek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zapytał, 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 xml:space="preserve">kto </w:t>
      </w:r>
      <w:r>
        <w:rPr>
          <w:rFonts w:ascii="Arial" w:eastAsia="Times New Roman" w:hAnsi="Arial" w:cs="Arial"/>
          <w:sz w:val="24"/>
          <w:szCs w:val="24"/>
          <w:lang w:eastAsia="pl-PL"/>
        </w:rPr>
        <w:t>wystąpił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 xml:space="preserve"> do Rady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86552" w:rsidRDefault="002D3C21" w:rsidP="002C583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>o</w:t>
      </w:r>
      <w:r>
        <w:rPr>
          <w:rFonts w:ascii="Arial" w:eastAsia="Times New Roman" w:hAnsi="Arial" w:cs="Arial"/>
          <w:sz w:val="24"/>
          <w:szCs w:val="24"/>
          <w:lang w:eastAsia="pl-PL"/>
        </w:rPr>
        <w:t>informowała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 xml:space="preserve">, że inicjatorem 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sprawy jest wójt, który zł</w:t>
      </w:r>
      <w:r>
        <w:rPr>
          <w:rFonts w:ascii="Arial" w:eastAsia="Times New Roman" w:hAnsi="Arial" w:cs="Arial"/>
          <w:sz w:val="24"/>
          <w:szCs w:val="24"/>
          <w:lang w:eastAsia="pl-PL"/>
        </w:rPr>
        <w:t>ożył wniosek do Zarządu Powiatu, z kolei Zarząd Powiatu zgodn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 xml:space="preserve"> z procedurą przekazał sprawę </w:t>
      </w:r>
      <w:r>
        <w:rPr>
          <w:rFonts w:ascii="Arial" w:eastAsia="Times New Roman" w:hAnsi="Arial" w:cs="Arial"/>
          <w:sz w:val="24"/>
          <w:szCs w:val="24"/>
          <w:lang w:eastAsia="pl-PL"/>
        </w:rPr>
        <w:t>do Rady Powiatu.</w:t>
      </w:r>
    </w:p>
    <w:p w:rsidR="00A86552" w:rsidRDefault="002D3C21" w:rsidP="002C583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0A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Borczyk – członek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powiedział, że należy rozumieć, ż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 xml:space="preserve">e Zarząd Powiatu pozytywnie </w:t>
      </w:r>
      <w:r>
        <w:rPr>
          <w:rFonts w:ascii="Arial" w:eastAsia="Times New Roman" w:hAnsi="Arial" w:cs="Arial"/>
          <w:sz w:val="24"/>
          <w:szCs w:val="24"/>
          <w:lang w:eastAsia="pl-PL"/>
        </w:rPr>
        <w:t>zaopiniował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 xml:space="preserve"> wniosek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D245F" w:rsidRDefault="002D3C21" w:rsidP="000A3F6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oświadczył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>, ż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 xml:space="preserve">e tak.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Podała, </w:t>
      </w:r>
      <w:r w:rsidR="000A3F62">
        <w:rPr>
          <w:rFonts w:ascii="Arial" w:eastAsia="Times New Roman" w:hAnsi="Arial" w:cs="Arial"/>
          <w:sz w:val="24"/>
          <w:szCs w:val="24"/>
          <w:lang w:eastAsia="pl-PL"/>
        </w:rPr>
        <w:t>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 xml:space="preserve">Zarząd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decyzję 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>uzasadnia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znaczeniem 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>ekonomiczn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ym, bo utwardzenie gruntu, doprowadzenie wodociągu może zwiększyć 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>wartość działek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D245F" w:rsidRDefault="003D245F" w:rsidP="002C583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3F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Piotr </w:t>
      </w:r>
      <w:r w:rsidR="000D6212" w:rsidRPr="000A3F62">
        <w:rPr>
          <w:rFonts w:ascii="Arial" w:eastAsia="Times New Roman" w:hAnsi="Arial" w:cs="Arial"/>
          <w:b/>
          <w:sz w:val="24"/>
          <w:szCs w:val="24"/>
          <w:lang w:eastAsia="pl-PL"/>
        </w:rPr>
        <w:t>Kędzia</w:t>
      </w:r>
      <w:r w:rsidRPr="000A3F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 xml:space="preserve">powiedział, </w:t>
      </w:r>
      <w:r>
        <w:rPr>
          <w:rFonts w:ascii="Arial" w:eastAsia="Times New Roman" w:hAnsi="Arial" w:cs="Arial"/>
          <w:sz w:val="24"/>
          <w:szCs w:val="24"/>
          <w:lang w:eastAsia="pl-PL"/>
        </w:rPr>
        <w:t>że</w:t>
      </w:r>
      <w:r w:rsidR="000A3F62">
        <w:rPr>
          <w:rFonts w:ascii="Arial" w:eastAsia="Times New Roman" w:hAnsi="Arial" w:cs="Arial"/>
          <w:sz w:val="24"/>
          <w:szCs w:val="24"/>
          <w:lang w:eastAsia="pl-PL"/>
        </w:rPr>
        <w:t xml:space="preserve"> powiat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biznesu na tej działce nie zrobi.</w:t>
      </w:r>
    </w:p>
    <w:p w:rsidR="003D245F" w:rsidRDefault="000A3F62" w:rsidP="002C583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przekazała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>, ż</w:t>
      </w:r>
      <w:r w:rsidR="003D245F">
        <w:rPr>
          <w:rFonts w:ascii="Arial" w:eastAsia="Times New Roman" w:hAnsi="Arial" w:cs="Arial"/>
          <w:sz w:val="24"/>
          <w:szCs w:val="24"/>
          <w:lang w:eastAsia="pl-PL"/>
        </w:rPr>
        <w:t xml:space="preserve">e nieruchomość ta wyceniona była na 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 xml:space="preserve">kwotę </w:t>
      </w:r>
      <w:r w:rsidR="003D245F">
        <w:rPr>
          <w:rFonts w:ascii="Arial" w:eastAsia="Times New Roman" w:hAnsi="Arial" w:cs="Arial"/>
          <w:sz w:val="24"/>
          <w:szCs w:val="24"/>
          <w:lang w:eastAsia="pl-PL"/>
        </w:rPr>
        <w:t xml:space="preserve">19.400 zł. </w:t>
      </w:r>
    </w:p>
    <w:p w:rsidR="003D245F" w:rsidRDefault="000A3F62" w:rsidP="002C583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 Piotr Kędzia – członek komisji</w:t>
      </w:r>
      <w:r w:rsidR="00A8655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A3F62">
        <w:rPr>
          <w:rFonts w:ascii="Arial" w:eastAsia="Times New Roman" w:hAnsi="Arial" w:cs="Arial"/>
          <w:sz w:val="24"/>
          <w:szCs w:val="24"/>
          <w:lang w:eastAsia="pl-PL"/>
        </w:rPr>
        <w:t xml:space="preserve">powiedział dalej, że Wójt Gminy Mokrsko również na darowanej działce biznesu nie zrobi. </w:t>
      </w:r>
      <w:r w:rsidR="003D245F">
        <w:rPr>
          <w:rFonts w:ascii="Arial" w:eastAsia="Times New Roman" w:hAnsi="Arial" w:cs="Arial"/>
          <w:sz w:val="24"/>
          <w:szCs w:val="24"/>
          <w:lang w:eastAsia="pl-PL"/>
        </w:rPr>
        <w:t xml:space="preserve">Zwrócił uwagę na </w:t>
      </w:r>
      <w:r w:rsidR="00A86552">
        <w:rPr>
          <w:rFonts w:ascii="Arial" w:eastAsia="Times New Roman" w:hAnsi="Arial" w:cs="Arial"/>
          <w:sz w:val="24"/>
          <w:szCs w:val="24"/>
          <w:lang w:eastAsia="pl-PL"/>
        </w:rPr>
        <w:t xml:space="preserve">zapis </w:t>
      </w:r>
      <w:r w:rsidRPr="000A3F62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eastAsia="pl-PL"/>
        </w:rPr>
        <w:t>3 uchwały, który stanowi, ż</w:t>
      </w:r>
      <w:r w:rsidR="001F7281">
        <w:rPr>
          <w:rFonts w:ascii="Arial" w:eastAsia="Times New Roman" w:hAnsi="Arial" w:cs="Arial"/>
          <w:sz w:val="24"/>
          <w:szCs w:val="24"/>
          <w:lang w:eastAsia="pl-PL"/>
        </w:rPr>
        <w:t xml:space="preserve">e w umowie darowizny określa się cel, na który </w:t>
      </w:r>
      <w:r>
        <w:rPr>
          <w:rFonts w:ascii="Arial" w:eastAsia="Times New Roman" w:hAnsi="Arial" w:cs="Arial"/>
          <w:sz w:val="24"/>
          <w:szCs w:val="24"/>
          <w:lang w:eastAsia="pl-PL"/>
        </w:rPr>
        <w:t>nieruchomość</w:t>
      </w:r>
      <w:r w:rsidR="001F7281">
        <w:rPr>
          <w:rFonts w:ascii="Arial" w:eastAsia="Times New Roman" w:hAnsi="Arial" w:cs="Arial"/>
          <w:sz w:val="24"/>
          <w:szCs w:val="24"/>
          <w:lang w:eastAsia="pl-PL"/>
        </w:rPr>
        <w:t xml:space="preserve"> jest darowana i w przypadku niewykorzystania nieruchomości na ten cel darowizna podlega odwołaniu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1F72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73BD2" w:rsidRDefault="00473BD2" w:rsidP="002C583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3BD2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dodał, że założenie wodociągu będzie gminę kosztować około 150 tys. zł. </w:t>
      </w:r>
    </w:p>
    <w:p w:rsidR="00362C3E" w:rsidRDefault="000A3F62" w:rsidP="002D6BB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3F62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zgłosił,</w:t>
      </w:r>
      <w:r w:rsidR="001F72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że</w:t>
      </w:r>
      <w:r w:rsidR="001F7281">
        <w:rPr>
          <w:rFonts w:ascii="Arial" w:eastAsia="Times New Roman" w:hAnsi="Arial" w:cs="Arial"/>
          <w:sz w:val="24"/>
          <w:szCs w:val="24"/>
          <w:lang w:eastAsia="pl-PL"/>
        </w:rPr>
        <w:t xml:space="preserve">by </w:t>
      </w:r>
      <w:r w:rsidR="00CA0BE7">
        <w:rPr>
          <w:rFonts w:ascii="Arial" w:eastAsia="Times New Roman" w:hAnsi="Arial" w:cs="Arial"/>
          <w:sz w:val="24"/>
          <w:szCs w:val="24"/>
          <w:lang w:eastAsia="pl-PL"/>
        </w:rPr>
        <w:t xml:space="preserve">w przypadku sprzedaży sąsiednich działek uwzględnić potencjalny wzrost </w:t>
      </w:r>
      <w:r w:rsidR="005A2B98">
        <w:rPr>
          <w:rFonts w:ascii="Arial" w:eastAsia="Times New Roman" w:hAnsi="Arial" w:cs="Arial"/>
          <w:sz w:val="24"/>
          <w:szCs w:val="24"/>
          <w:lang w:eastAsia="pl-PL"/>
        </w:rPr>
        <w:t xml:space="preserve">ich </w:t>
      </w:r>
      <w:r w:rsidR="00CA0BE7">
        <w:rPr>
          <w:rFonts w:ascii="Arial" w:eastAsia="Times New Roman" w:hAnsi="Arial" w:cs="Arial"/>
          <w:sz w:val="24"/>
          <w:szCs w:val="24"/>
          <w:lang w:eastAsia="pl-PL"/>
        </w:rPr>
        <w:t>cen</w:t>
      </w:r>
      <w:r w:rsidR="005A2B98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CA0BE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A2B98">
        <w:rPr>
          <w:rFonts w:ascii="Arial" w:eastAsia="Times New Roman" w:hAnsi="Arial" w:cs="Arial"/>
          <w:sz w:val="24"/>
          <w:szCs w:val="24"/>
          <w:lang w:eastAsia="pl-PL"/>
        </w:rPr>
        <w:br/>
        <w:t>z uwagi na infrastrukturę, która ma powstać, do wykonania, której zobowi</w:t>
      </w:r>
      <w:r w:rsidR="00827642">
        <w:rPr>
          <w:rFonts w:ascii="Arial" w:eastAsia="Times New Roman" w:hAnsi="Arial" w:cs="Arial"/>
          <w:sz w:val="24"/>
          <w:szCs w:val="24"/>
          <w:lang w:eastAsia="pl-PL"/>
        </w:rPr>
        <w:t>ązał</w:t>
      </w:r>
      <w:r w:rsidR="005A2B98">
        <w:rPr>
          <w:rFonts w:ascii="Arial" w:eastAsia="Times New Roman" w:hAnsi="Arial" w:cs="Arial"/>
          <w:sz w:val="24"/>
          <w:szCs w:val="24"/>
          <w:lang w:eastAsia="pl-PL"/>
        </w:rPr>
        <w:t xml:space="preserve"> się </w:t>
      </w:r>
      <w:r w:rsidR="00827642">
        <w:rPr>
          <w:rFonts w:ascii="Arial" w:eastAsia="Times New Roman" w:hAnsi="Arial" w:cs="Arial"/>
          <w:sz w:val="24"/>
          <w:szCs w:val="24"/>
          <w:lang w:eastAsia="pl-PL"/>
        </w:rPr>
        <w:t>wójt.</w:t>
      </w:r>
      <w:r w:rsidR="005A2B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F0879" w:rsidRPr="002C583B" w:rsidRDefault="00362C3E" w:rsidP="002C583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6A6B">
        <w:rPr>
          <w:rFonts w:ascii="Arial" w:eastAsia="Times New Roman" w:hAnsi="Arial" w:cs="Arial"/>
          <w:b/>
          <w:sz w:val="24"/>
          <w:szCs w:val="24"/>
          <w:lang w:eastAsia="pl-PL"/>
        </w:rPr>
        <w:t>Radny Piotr Kędzia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2D5F">
        <w:rPr>
          <w:rFonts w:ascii="Arial" w:eastAsia="Times New Roman" w:hAnsi="Arial" w:cs="Arial"/>
          <w:sz w:val="24"/>
          <w:szCs w:val="24"/>
          <w:lang w:eastAsia="pl-PL"/>
        </w:rPr>
        <w:t>zakomunikował,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że zapisał sugestię radnego Ceglarskiego i przedstawi j</w:t>
      </w:r>
      <w:r w:rsidR="00606A6B">
        <w:rPr>
          <w:rFonts w:ascii="Arial" w:eastAsia="Times New Roman" w:hAnsi="Arial" w:cs="Arial"/>
          <w:sz w:val="24"/>
          <w:szCs w:val="24"/>
          <w:lang w:eastAsia="pl-PL"/>
        </w:rPr>
        <w:t>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Zarządzie Powiatu</w:t>
      </w:r>
      <w:r w:rsidR="00606A6B">
        <w:rPr>
          <w:rFonts w:ascii="Arial" w:eastAsia="Times New Roman" w:hAnsi="Arial" w:cs="Arial"/>
          <w:sz w:val="24"/>
          <w:szCs w:val="24"/>
          <w:lang w:eastAsia="pl-PL"/>
        </w:rPr>
        <w:t>, aby takie procedury przed ewentualną sprzedażą zachować</w:t>
      </w:r>
      <w:r w:rsidR="00B52D5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D6BB2">
        <w:rPr>
          <w:rFonts w:ascii="Arial" w:eastAsia="Times New Roman" w:hAnsi="Arial" w:cs="Arial"/>
          <w:sz w:val="24"/>
          <w:szCs w:val="24"/>
          <w:lang w:eastAsia="pl-PL"/>
        </w:rPr>
        <w:t xml:space="preserve">tzn. </w:t>
      </w:r>
      <w:r w:rsidR="00AF0879">
        <w:rPr>
          <w:rFonts w:ascii="Arial" w:eastAsia="Times New Roman" w:hAnsi="Arial" w:cs="Arial"/>
          <w:sz w:val="24"/>
          <w:szCs w:val="24"/>
          <w:lang w:eastAsia="pl-PL"/>
        </w:rPr>
        <w:t>aby uwzględnić potencjalny wzrost cen dział</w:t>
      </w:r>
      <w:r w:rsidR="00B52D5F">
        <w:rPr>
          <w:rFonts w:ascii="Arial" w:eastAsia="Times New Roman" w:hAnsi="Arial" w:cs="Arial"/>
          <w:sz w:val="24"/>
          <w:szCs w:val="24"/>
          <w:lang w:eastAsia="pl-PL"/>
        </w:rPr>
        <w:t>ek.</w:t>
      </w:r>
    </w:p>
    <w:p w:rsidR="00AF0879" w:rsidRDefault="008D0AC7" w:rsidP="00AF0879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12C51">
        <w:rPr>
          <w:rFonts w:ascii="Arial" w:eastAsia="Times New Roman" w:hAnsi="Arial" w:cs="Arial"/>
          <w:sz w:val="24"/>
          <w:szCs w:val="24"/>
          <w:lang w:eastAsia="pl-PL"/>
        </w:rPr>
        <w:t xml:space="preserve">wobec braku </w:t>
      </w:r>
      <w:r w:rsidR="00AF0879">
        <w:rPr>
          <w:rFonts w:ascii="Arial" w:eastAsia="Times New Roman" w:hAnsi="Arial" w:cs="Arial"/>
          <w:sz w:val="24"/>
          <w:szCs w:val="24"/>
          <w:lang w:eastAsia="pl-PL"/>
        </w:rPr>
        <w:t>innych głosów zarządził głosowanie. Zapytał</w:t>
      </w:r>
      <w:r w:rsidR="008F478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F0879">
        <w:rPr>
          <w:rFonts w:ascii="Arial" w:eastAsia="Times New Roman" w:hAnsi="Arial" w:cs="Arial"/>
          <w:sz w:val="24"/>
          <w:szCs w:val="24"/>
          <w:lang w:eastAsia="pl-PL"/>
        </w:rPr>
        <w:t xml:space="preserve"> kto jest „za” pozytywnym zaopiniowaniem projektu uchwały </w:t>
      </w:r>
      <w:r w:rsidRPr="00612C51">
        <w:rPr>
          <w:rFonts w:ascii="Arial" w:eastAsia="Times New Roman" w:hAnsi="Arial" w:cs="Arial"/>
          <w:sz w:val="24"/>
          <w:szCs w:val="24"/>
          <w:lang w:eastAsia="pl-PL"/>
        </w:rPr>
        <w:t xml:space="preserve">w sprawie </w:t>
      </w:r>
      <w:r w:rsidR="00AF0879" w:rsidRPr="00FC25F8">
        <w:rPr>
          <w:rFonts w:ascii="Arial" w:eastAsia="Times New Roman" w:hAnsi="Arial" w:cs="Arial"/>
          <w:sz w:val="24"/>
          <w:szCs w:val="24"/>
          <w:lang w:eastAsia="pl-PL"/>
        </w:rPr>
        <w:t xml:space="preserve">wyrażenia zgody na dokonanie darowizny na rzecz Gminy </w:t>
      </w:r>
      <w:r w:rsidR="00AF0879">
        <w:rPr>
          <w:rFonts w:ascii="Arial" w:eastAsia="Times New Roman" w:hAnsi="Arial" w:cs="Arial"/>
          <w:sz w:val="24"/>
          <w:szCs w:val="24"/>
          <w:lang w:eastAsia="pl-PL"/>
        </w:rPr>
        <w:t>Mokrsko</w:t>
      </w:r>
      <w:r w:rsidR="00AF0879" w:rsidRPr="00FC25F8">
        <w:rPr>
          <w:rFonts w:ascii="Arial" w:eastAsia="Times New Roman" w:hAnsi="Arial" w:cs="Arial"/>
          <w:sz w:val="24"/>
          <w:szCs w:val="24"/>
          <w:lang w:eastAsia="pl-PL"/>
        </w:rPr>
        <w:t xml:space="preserve"> nieruchomości stanowiące</w:t>
      </w:r>
      <w:r w:rsidR="00AF0879">
        <w:rPr>
          <w:rFonts w:ascii="Arial" w:eastAsia="Times New Roman" w:hAnsi="Arial" w:cs="Arial"/>
          <w:sz w:val="24"/>
          <w:szCs w:val="24"/>
          <w:lang w:eastAsia="pl-PL"/>
        </w:rPr>
        <w:t>j własność Powiatu Wieluńskiego.</w:t>
      </w:r>
    </w:p>
    <w:p w:rsidR="00B41AEF" w:rsidRPr="00AF0879" w:rsidRDefault="00AF0879" w:rsidP="00827642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F0879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 xml:space="preserve">Komisja Budżetu, Zdrowia i Gospodarki jednogłośnie 6 głosami „za” pozytywnie </w:t>
      </w:r>
      <w:r w:rsidRPr="00AF0879">
        <w:rPr>
          <w:rFonts w:ascii="Arial" w:eastAsia="Times New Roman" w:hAnsi="Arial" w:cs="Arial"/>
          <w:i/>
          <w:sz w:val="24"/>
          <w:szCs w:val="24"/>
          <w:lang w:eastAsia="pl-PL" w:bidi="pl-PL"/>
        </w:rPr>
        <w:t xml:space="preserve">zaopiniowała projekt </w:t>
      </w:r>
      <w:r w:rsidRPr="00AF0879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 wyrażenia zgody na dokonanie darowizny na rzecz Gminy Mokrsko nieruchomości stanowiącej własność Powiatu Wieluńskiego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F32A51" w:rsidRPr="00F32A51" w:rsidRDefault="00F32A51" w:rsidP="00F32A5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2A51">
        <w:rPr>
          <w:rFonts w:ascii="Arial" w:eastAsia="Times New Roman" w:hAnsi="Arial" w:cs="Arial"/>
          <w:b/>
          <w:sz w:val="24"/>
          <w:szCs w:val="24"/>
          <w:lang w:eastAsia="pl-PL"/>
        </w:rPr>
        <w:t>Pkt 11</w:t>
      </w:r>
    </w:p>
    <w:p w:rsidR="00F32A51" w:rsidRPr="00F32A51" w:rsidRDefault="00F32A51" w:rsidP="008F4781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2A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zmieniającej uchwałę w sprawie ustalenia szczegółowych warunków korzystania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F32A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nieruchomości stanowiących własność Powiatu Wieluńskiego oddanych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F32A51">
        <w:rPr>
          <w:rFonts w:ascii="Arial" w:eastAsia="Times New Roman" w:hAnsi="Arial" w:cs="Arial"/>
          <w:b/>
          <w:sz w:val="24"/>
          <w:szCs w:val="24"/>
          <w:lang w:eastAsia="pl-PL"/>
        </w:rPr>
        <w:t>w trwały zarząd powiatowym jednostkom organizacyjnym.</w:t>
      </w:r>
    </w:p>
    <w:p w:rsidR="008F4781" w:rsidRDefault="008F4781" w:rsidP="008F47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udzielił głosu pani naczelnik</w:t>
      </w:r>
      <w:r w:rsidR="00473BD2">
        <w:rPr>
          <w:rFonts w:ascii="Arial" w:eastAsia="Times New Roman" w:hAnsi="Arial" w:cs="Arial"/>
          <w:sz w:val="24"/>
          <w:szCs w:val="24"/>
          <w:lang w:eastAsia="pl-PL"/>
        </w:rPr>
        <w:t>, poprosił o omówienie projektu ww. uchwały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F4781" w:rsidRDefault="008F4781" w:rsidP="008F47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73BD2">
        <w:rPr>
          <w:rFonts w:ascii="Arial" w:eastAsia="Times New Roman" w:hAnsi="Arial" w:cs="Arial"/>
          <w:sz w:val="24"/>
          <w:szCs w:val="24"/>
          <w:lang w:eastAsia="pl-PL"/>
        </w:rPr>
        <w:t xml:space="preserve">wskazała, że zmiana </w:t>
      </w:r>
      <w:r w:rsidR="00BC1FDC">
        <w:rPr>
          <w:rFonts w:ascii="Arial" w:eastAsia="Times New Roman" w:hAnsi="Arial" w:cs="Arial"/>
          <w:sz w:val="24"/>
          <w:szCs w:val="24"/>
          <w:lang w:eastAsia="pl-PL"/>
        </w:rPr>
        <w:t>dotyczy</w:t>
      </w:r>
      <w:r w:rsidR="00473BD2">
        <w:rPr>
          <w:rFonts w:ascii="Arial" w:eastAsia="Times New Roman" w:hAnsi="Arial" w:cs="Arial"/>
          <w:sz w:val="24"/>
          <w:szCs w:val="24"/>
          <w:lang w:eastAsia="pl-PL"/>
        </w:rPr>
        <w:t xml:space="preserve"> dodani</w:t>
      </w:r>
      <w:r w:rsidR="00BC1FDC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473BD2">
        <w:rPr>
          <w:rFonts w:ascii="Arial" w:eastAsia="Times New Roman" w:hAnsi="Arial" w:cs="Arial"/>
          <w:sz w:val="24"/>
          <w:szCs w:val="24"/>
          <w:lang w:eastAsia="pl-PL"/>
        </w:rPr>
        <w:t xml:space="preserve"> w załączniku do uchwały w </w:t>
      </w:r>
      <w:r w:rsidR="00473BD2" w:rsidRPr="00827642">
        <w:rPr>
          <w:rStyle w:val="hgkelc"/>
          <w:rFonts w:ascii="Arial" w:hAnsi="Arial" w:cs="Arial"/>
          <w:bCs/>
          <w:sz w:val="24"/>
          <w:szCs w:val="24"/>
        </w:rPr>
        <w:t>§</w:t>
      </w:r>
      <w:r w:rsidR="00473BD2" w:rsidRPr="00827642">
        <w:rPr>
          <w:rStyle w:val="hgkelc"/>
          <w:rFonts w:ascii="Arial" w:hAnsi="Arial" w:cs="Arial"/>
          <w:sz w:val="24"/>
          <w:szCs w:val="24"/>
        </w:rPr>
        <w:t xml:space="preserve"> </w:t>
      </w:r>
      <w:r w:rsidR="00473BD2" w:rsidRPr="00827642">
        <w:rPr>
          <w:rFonts w:ascii="Arial" w:hAnsi="Arial" w:cs="Arial"/>
          <w:sz w:val="24"/>
          <w:szCs w:val="24"/>
        </w:rPr>
        <w:t>3</w:t>
      </w:r>
      <w:r w:rsidR="00473BD2" w:rsidRPr="00473B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73BD2">
        <w:rPr>
          <w:rFonts w:ascii="Arial" w:eastAsia="Times New Roman" w:hAnsi="Arial" w:cs="Arial"/>
          <w:sz w:val="24"/>
          <w:szCs w:val="24"/>
          <w:lang w:eastAsia="pl-PL"/>
        </w:rPr>
        <w:t xml:space="preserve">punktu 1a stanowiącego, że </w:t>
      </w:r>
      <w:r w:rsidR="00473BD2" w:rsidRPr="00473BD2">
        <w:rPr>
          <w:rFonts w:ascii="Arial" w:eastAsia="Times New Roman" w:hAnsi="Arial" w:cs="Arial"/>
          <w:i/>
          <w:sz w:val="24"/>
          <w:szCs w:val="24"/>
          <w:lang w:eastAsia="pl-PL"/>
        </w:rPr>
        <w:t>„Jednostka organizacyjna może oddawać część nieruchomości oddanej w trwały zarząd w najem za pośrednictwem operatora zewnętrznego</w:t>
      </w:r>
      <w:r w:rsidR="00473BD2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BC1FDC">
        <w:rPr>
          <w:rFonts w:ascii="Arial" w:eastAsia="Times New Roman" w:hAnsi="Arial" w:cs="Arial"/>
          <w:sz w:val="24"/>
          <w:szCs w:val="24"/>
          <w:lang w:eastAsia="pl-PL"/>
        </w:rPr>
        <w:t>. O</w:t>
      </w:r>
      <w:r w:rsidR="00473BD2">
        <w:rPr>
          <w:rFonts w:ascii="Arial" w:eastAsia="Times New Roman" w:hAnsi="Arial" w:cs="Arial"/>
          <w:sz w:val="24"/>
          <w:szCs w:val="24"/>
          <w:lang w:eastAsia="pl-PL"/>
        </w:rPr>
        <w:t>mówiła przedmiotową sprawę.</w:t>
      </w:r>
    </w:p>
    <w:p w:rsidR="008F4781" w:rsidRDefault="008F4781" w:rsidP="008F47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7642">
        <w:rPr>
          <w:rFonts w:ascii="Arial" w:eastAsia="Times New Roman" w:hAnsi="Arial" w:cs="Arial"/>
          <w:b/>
          <w:sz w:val="24"/>
          <w:szCs w:val="24"/>
          <w:lang w:eastAsia="pl-PL"/>
        </w:rPr>
        <w:t>Radny Piotr Kędzia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zapytał, </w:t>
      </w:r>
      <w:r w:rsidR="00BC1FDC">
        <w:rPr>
          <w:rFonts w:ascii="Arial" w:eastAsia="Times New Roman" w:hAnsi="Arial" w:cs="Arial"/>
          <w:sz w:val="24"/>
          <w:szCs w:val="24"/>
          <w:lang w:eastAsia="pl-PL"/>
        </w:rPr>
        <w:t>czy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aplikacja obsługuje też płatności elektroniczne.</w:t>
      </w:r>
    </w:p>
    <w:p w:rsidR="008F4781" w:rsidRDefault="00473BD2" w:rsidP="008F47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="008F4781">
        <w:rPr>
          <w:rFonts w:ascii="Arial" w:eastAsia="Times New Roman" w:hAnsi="Arial" w:cs="Arial"/>
          <w:sz w:val="24"/>
          <w:szCs w:val="24"/>
          <w:lang w:eastAsia="pl-PL"/>
        </w:rPr>
        <w:t xml:space="preserve">dpowiedziała, że aplikacja obsługuje </w:t>
      </w:r>
      <w:r w:rsidR="00BC1FDC">
        <w:rPr>
          <w:rFonts w:ascii="Arial" w:eastAsia="Times New Roman" w:hAnsi="Arial" w:cs="Arial"/>
          <w:sz w:val="24"/>
          <w:szCs w:val="24"/>
          <w:lang w:eastAsia="pl-PL"/>
        </w:rPr>
        <w:t>płatność</w:t>
      </w:r>
      <w:r w:rsidR="008F4781">
        <w:rPr>
          <w:rFonts w:ascii="Arial" w:eastAsia="Times New Roman" w:hAnsi="Arial" w:cs="Arial"/>
          <w:sz w:val="24"/>
          <w:szCs w:val="24"/>
          <w:lang w:eastAsia="pl-PL"/>
        </w:rPr>
        <w:t xml:space="preserve"> elektroniczną, </w:t>
      </w:r>
      <w:r w:rsidR="00BC1FDC">
        <w:rPr>
          <w:rFonts w:ascii="Arial" w:eastAsia="Times New Roman" w:hAnsi="Arial" w:cs="Arial"/>
          <w:sz w:val="24"/>
          <w:szCs w:val="24"/>
          <w:lang w:eastAsia="pl-PL"/>
        </w:rPr>
        <w:t>aplikacja</w:t>
      </w:r>
      <w:r w:rsidR="008F4781">
        <w:rPr>
          <w:rFonts w:ascii="Arial" w:eastAsia="Times New Roman" w:hAnsi="Arial" w:cs="Arial"/>
          <w:sz w:val="24"/>
          <w:szCs w:val="24"/>
          <w:lang w:eastAsia="pl-PL"/>
        </w:rPr>
        <w:t xml:space="preserve"> zbiera środki przez </w:t>
      </w:r>
      <w:r w:rsidR="00BC1FDC">
        <w:rPr>
          <w:rFonts w:ascii="Arial" w:eastAsia="Times New Roman" w:hAnsi="Arial" w:cs="Arial"/>
          <w:sz w:val="24"/>
          <w:szCs w:val="24"/>
          <w:lang w:eastAsia="pl-PL"/>
        </w:rPr>
        <w:t>miesiąc</w:t>
      </w:r>
      <w:r w:rsidR="008F4781">
        <w:rPr>
          <w:rFonts w:ascii="Arial" w:eastAsia="Times New Roman" w:hAnsi="Arial" w:cs="Arial"/>
          <w:sz w:val="24"/>
          <w:szCs w:val="24"/>
          <w:lang w:eastAsia="pl-PL"/>
        </w:rPr>
        <w:t xml:space="preserve"> i na początek miesiąca przekazuje rozliczenie na konto placówki.</w:t>
      </w:r>
    </w:p>
    <w:p w:rsidR="008F4781" w:rsidRPr="00824D36" w:rsidRDefault="008F4781" w:rsidP="008F47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C1FDC" w:rsidRPr="00BC1FDC">
        <w:rPr>
          <w:rFonts w:ascii="Arial" w:eastAsia="Times New Roman" w:hAnsi="Arial" w:cs="Arial"/>
          <w:sz w:val="24"/>
          <w:szCs w:val="24"/>
          <w:lang w:eastAsia="pl-PL"/>
        </w:rPr>
        <w:t>zapytał jak została rozwiązana kwestia zabezpieczenia obiektów przed zniszczeniem</w:t>
      </w:r>
      <w:r w:rsidR="00BC1FD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bo </w:t>
      </w:r>
      <w:r w:rsidR="00BC1FDC" w:rsidRPr="00824D36">
        <w:rPr>
          <w:rFonts w:ascii="Arial" w:eastAsia="Times New Roman" w:hAnsi="Arial" w:cs="Arial"/>
          <w:sz w:val="24"/>
          <w:szCs w:val="24"/>
          <w:lang w:eastAsia="pl-PL"/>
        </w:rPr>
        <w:t>aplikacja</w:t>
      </w:r>
      <w:r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tego nie sprawdzi.</w:t>
      </w:r>
    </w:p>
    <w:p w:rsidR="00580FE5" w:rsidRDefault="00BC1FDC" w:rsidP="008F47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C1FDC">
        <w:rPr>
          <w:rFonts w:ascii="Arial" w:eastAsia="Times New Roman" w:hAnsi="Arial" w:cs="Arial"/>
          <w:sz w:val="24"/>
          <w:szCs w:val="24"/>
          <w:lang w:eastAsia="pl-PL"/>
        </w:rPr>
        <w:t xml:space="preserve">przyznała, </w:t>
      </w:r>
      <w:r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BC1FDC">
        <w:rPr>
          <w:rFonts w:ascii="Arial" w:eastAsia="Times New Roman" w:hAnsi="Arial" w:cs="Arial"/>
          <w:sz w:val="24"/>
          <w:szCs w:val="24"/>
          <w:lang w:eastAsia="pl-PL"/>
        </w:rPr>
        <w:t>e aplikacja tego nie sprawdzi.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Poinformowała, ż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Pr="00824D36">
        <w:rPr>
          <w:rFonts w:ascii="Arial" w:eastAsia="Times New Roman" w:hAnsi="Arial" w:cs="Arial"/>
          <w:sz w:val="24"/>
          <w:szCs w:val="24"/>
          <w:lang w:eastAsia="pl-PL"/>
        </w:rPr>
        <w:t>dyrektorzy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placówek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s</w:t>
      </w:r>
      <w:r>
        <w:rPr>
          <w:rFonts w:ascii="Arial" w:eastAsia="Times New Roman" w:hAnsi="Arial" w:cs="Arial"/>
          <w:sz w:val="24"/>
          <w:szCs w:val="24"/>
          <w:lang w:eastAsia="pl-PL"/>
        </w:rPr>
        <w:t>ą tym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pomysłem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formułą zachwyceni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nie wie </w:t>
      </w:r>
      <w:r w:rsidR="00580FE5">
        <w:rPr>
          <w:rFonts w:ascii="Arial" w:eastAsia="Times New Roman" w:hAnsi="Arial" w:cs="Arial"/>
          <w:sz w:val="24"/>
          <w:szCs w:val="24"/>
          <w:lang w:eastAsia="pl-PL"/>
        </w:rPr>
        <w:t xml:space="preserve">jednak 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na ilu obiektach jest </w:t>
      </w:r>
      <w:r w:rsidRPr="00824D36">
        <w:rPr>
          <w:rFonts w:ascii="Arial" w:eastAsia="Times New Roman" w:hAnsi="Arial" w:cs="Arial"/>
          <w:sz w:val="24"/>
          <w:szCs w:val="24"/>
          <w:lang w:eastAsia="pl-PL"/>
        </w:rPr>
        <w:t>monitoring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80FE5">
        <w:rPr>
          <w:rFonts w:ascii="Arial" w:eastAsia="Times New Roman" w:hAnsi="Arial" w:cs="Arial"/>
          <w:sz w:val="24"/>
          <w:szCs w:val="24"/>
          <w:lang w:eastAsia="pl-PL"/>
        </w:rPr>
        <w:t>ale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to wszystko można dostosować. </w:t>
      </w:r>
      <w:r>
        <w:rPr>
          <w:rFonts w:ascii="Arial" w:eastAsia="Times New Roman" w:hAnsi="Arial" w:cs="Arial"/>
          <w:sz w:val="24"/>
          <w:szCs w:val="24"/>
          <w:lang w:eastAsia="pl-PL"/>
        </w:rPr>
        <w:t>Podała, że a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plikacja umożliwia nie tylko otwarcie bramy wyjściowej do obiektu, </w:t>
      </w:r>
      <w:r>
        <w:rPr>
          <w:rFonts w:ascii="Arial" w:eastAsia="Times New Roman" w:hAnsi="Arial" w:cs="Arial"/>
          <w:sz w:val="24"/>
          <w:szCs w:val="24"/>
          <w:lang w:eastAsia="pl-PL"/>
        </w:rPr>
        <w:t>ale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także załączenie oświetlenia.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Stwierdziła, że k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westie bezpieczeństwa 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leżałyby po stronie dyrektorów,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obiekty muszą być kontrolowane. </w:t>
      </w:r>
      <w:r w:rsidR="00580FE5">
        <w:rPr>
          <w:rFonts w:ascii="Arial" w:eastAsia="Times New Roman" w:hAnsi="Arial" w:cs="Arial"/>
          <w:sz w:val="24"/>
          <w:szCs w:val="24"/>
          <w:lang w:eastAsia="pl-PL"/>
        </w:rPr>
        <w:t xml:space="preserve">Poinformowała, że jest to kwestia, której tak bardzo </w:t>
      </w:r>
      <w:r w:rsidR="00F631F3">
        <w:rPr>
          <w:rFonts w:ascii="Arial" w:eastAsia="Times New Roman" w:hAnsi="Arial" w:cs="Arial"/>
          <w:sz w:val="24"/>
          <w:szCs w:val="24"/>
          <w:lang w:eastAsia="pl-PL"/>
        </w:rPr>
        <w:t xml:space="preserve">na etapie rozeznania rynku </w:t>
      </w:r>
      <w:r w:rsidR="00580FE5">
        <w:rPr>
          <w:rFonts w:ascii="Arial" w:eastAsia="Times New Roman" w:hAnsi="Arial" w:cs="Arial"/>
          <w:sz w:val="24"/>
          <w:szCs w:val="24"/>
          <w:lang w:eastAsia="pl-PL"/>
        </w:rPr>
        <w:t>nie sprawdzali.</w:t>
      </w:r>
    </w:p>
    <w:p w:rsidR="008F4781" w:rsidRPr="00824D36" w:rsidRDefault="00580FE5" w:rsidP="008F47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0FE5">
        <w:rPr>
          <w:rFonts w:ascii="Arial" w:eastAsia="Times New Roman" w:hAnsi="Arial" w:cs="Arial"/>
          <w:b/>
          <w:sz w:val="24"/>
          <w:szCs w:val="24"/>
          <w:lang w:eastAsia="pl-PL"/>
        </w:rPr>
        <w:t>Radna Joanna Kałdońska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zapytała czy w aplikacji nie ma </w:t>
      </w:r>
      <w:r w:rsidR="00F631F3">
        <w:rPr>
          <w:rFonts w:ascii="Arial" w:eastAsia="Times New Roman" w:hAnsi="Arial" w:cs="Arial"/>
          <w:sz w:val="24"/>
          <w:szCs w:val="24"/>
          <w:lang w:eastAsia="pl-PL"/>
        </w:rPr>
        <w:t xml:space="preserve">umowy, 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zapisów </w:t>
      </w:r>
      <w:r w:rsidRPr="00824D36">
        <w:rPr>
          <w:rFonts w:ascii="Arial" w:eastAsia="Times New Roman" w:hAnsi="Arial" w:cs="Arial"/>
          <w:sz w:val="24"/>
          <w:szCs w:val="24"/>
          <w:lang w:eastAsia="pl-PL"/>
        </w:rPr>
        <w:t>dotyczących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631F3">
        <w:rPr>
          <w:rFonts w:ascii="Arial" w:eastAsia="Times New Roman" w:hAnsi="Arial" w:cs="Arial"/>
          <w:sz w:val="24"/>
          <w:szCs w:val="24"/>
          <w:lang w:eastAsia="pl-PL"/>
        </w:rPr>
        <w:t xml:space="preserve">odpowiedzialności za 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>zniszczeni</w:t>
      </w:r>
      <w:r w:rsidR="00F631F3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mienia</w:t>
      </w:r>
      <w:r w:rsidR="00F631F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F4781" w:rsidRPr="00824D36" w:rsidRDefault="00F631F3" w:rsidP="008F47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powiedziała, że u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mowa nie jest podpisana z podmiotem,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trwa 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>etap rozeznania rynku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wi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ęc 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>wszystkie uwagi radnych s</w:t>
      </w:r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cenne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zostaną wzięte pod uwagę. </w:t>
      </w:r>
    </w:p>
    <w:p w:rsidR="008F4781" w:rsidRPr="00824D36" w:rsidRDefault="00D62B22" w:rsidP="008F47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2B22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 w:rsidR="00216951"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e widzi </w:t>
      </w:r>
      <w:r w:rsidR="00216951">
        <w:rPr>
          <w:rFonts w:ascii="Arial" w:eastAsia="Times New Roman" w:hAnsi="Arial" w:cs="Arial"/>
          <w:sz w:val="24"/>
          <w:szCs w:val="24"/>
          <w:lang w:eastAsia="pl-PL"/>
        </w:rPr>
        <w:t xml:space="preserve">w tym 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>pewne zagrożenie dla organizacji pozarządowych, szczególnie dla klubów sportowych, k</w:t>
      </w:r>
      <w:r w:rsidR="00216951">
        <w:rPr>
          <w:rFonts w:ascii="Arial" w:eastAsia="Times New Roman" w:hAnsi="Arial" w:cs="Arial"/>
          <w:sz w:val="24"/>
          <w:szCs w:val="24"/>
          <w:lang w:eastAsia="pl-PL"/>
        </w:rPr>
        <w:t xml:space="preserve">tóre 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chcąc korzystać z obiektów. </w:t>
      </w:r>
      <w:r w:rsidR="00216951">
        <w:rPr>
          <w:rFonts w:ascii="Arial" w:eastAsia="Times New Roman" w:hAnsi="Arial" w:cs="Arial"/>
          <w:sz w:val="24"/>
          <w:szCs w:val="24"/>
          <w:lang w:eastAsia="pl-PL"/>
        </w:rPr>
        <w:t xml:space="preserve">Poruszył kwestię dotyczącą rozliczeń, wskazał, że kluby mają dofinansowanie z urzędów gmin, z różnych instytucji na wynajem sali. </w:t>
      </w:r>
    </w:p>
    <w:p w:rsidR="008F4781" w:rsidRPr="00824D36" w:rsidRDefault="00216951" w:rsidP="008F47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wyjaśniła, że podmioty, o których wspomniał radny Kieler, nadal będą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mogły zawrze</w:t>
      </w:r>
      <w:r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tradycyjną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papierową umowę </w:t>
      </w:r>
      <w:r w:rsidR="00D507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F4781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z danym dyrektorem jednostki. Dyrektor, jako administrator 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aplikacji będzie mógł </w:t>
      </w:r>
      <w:r w:rsidRPr="00824D36">
        <w:rPr>
          <w:rFonts w:ascii="Arial" w:eastAsia="Times New Roman" w:hAnsi="Arial" w:cs="Arial"/>
          <w:sz w:val="24"/>
          <w:szCs w:val="24"/>
          <w:lang w:eastAsia="pl-PL"/>
        </w:rPr>
        <w:t>zablokować</w:t>
      </w:r>
      <w:r w:rsidR="00D50775">
        <w:rPr>
          <w:rFonts w:ascii="Arial" w:eastAsia="Times New Roman" w:hAnsi="Arial" w:cs="Arial"/>
          <w:sz w:val="24"/>
          <w:szCs w:val="24"/>
          <w:lang w:eastAsia="pl-PL"/>
        </w:rPr>
        <w:t xml:space="preserve"> godziny, które są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na stałe zarezerwowane przez </w:t>
      </w:r>
      <w:r w:rsidR="00D50775" w:rsidRPr="00824D36">
        <w:rPr>
          <w:rFonts w:ascii="Arial" w:eastAsia="Times New Roman" w:hAnsi="Arial" w:cs="Arial"/>
          <w:sz w:val="24"/>
          <w:szCs w:val="24"/>
          <w:lang w:eastAsia="pl-PL"/>
        </w:rPr>
        <w:t>długoterminowe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umowy, kiedy sam potrzebuje bois</w:t>
      </w:r>
      <w:r w:rsidR="00D50775">
        <w:rPr>
          <w:rFonts w:ascii="Arial" w:eastAsia="Times New Roman" w:hAnsi="Arial" w:cs="Arial"/>
          <w:sz w:val="24"/>
          <w:szCs w:val="24"/>
          <w:lang w:eastAsia="pl-PL"/>
        </w:rPr>
        <w:t>k i obiektów sportowych, więc d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>o dyspozycji osób z zewnątrz pojawią się t</w:t>
      </w:r>
      <w:r w:rsidR="00D50775">
        <w:rPr>
          <w:rFonts w:ascii="Arial" w:eastAsia="Times New Roman" w:hAnsi="Arial" w:cs="Arial"/>
          <w:sz w:val="24"/>
          <w:szCs w:val="24"/>
          <w:lang w:eastAsia="pl-PL"/>
        </w:rPr>
        <w:t>ylko wolne godziny, które nie są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objęte </w:t>
      </w:r>
      <w:r w:rsidR="00D50775">
        <w:rPr>
          <w:rFonts w:ascii="Arial" w:eastAsia="Times New Roman" w:hAnsi="Arial" w:cs="Arial"/>
          <w:sz w:val="24"/>
          <w:szCs w:val="24"/>
          <w:lang w:eastAsia="pl-PL"/>
        </w:rPr>
        <w:t xml:space="preserve">ani 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>stałymi rezerwacjami</w:t>
      </w:r>
      <w:r w:rsidR="00D50775">
        <w:rPr>
          <w:rFonts w:ascii="Arial" w:eastAsia="Times New Roman" w:hAnsi="Arial" w:cs="Arial"/>
          <w:sz w:val="24"/>
          <w:szCs w:val="24"/>
          <w:lang w:eastAsia="pl-PL"/>
        </w:rPr>
        <w:t xml:space="preserve"> ani potrzebami szkoły, które są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nadrzędne</w:t>
      </w:r>
      <w:r w:rsidR="00D5077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D1D17" w:rsidRPr="00824D36" w:rsidRDefault="00824D36" w:rsidP="008F47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0775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0775">
        <w:rPr>
          <w:rFonts w:ascii="Arial" w:eastAsia="Times New Roman" w:hAnsi="Arial" w:cs="Arial"/>
          <w:sz w:val="24"/>
          <w:szCs w:val="24"/>
          <w:lang w:eastAsia="pl-PL"/>
        </w:rPr>
        <w:t xml:space="preserve">dodał, że te kwestie powinien też regulować dostępny w aplikacji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regulamin 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>korzystania z danego obiektu</w:t>
      </w:r>
      <w:r w:rsidR="00D5077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D1D17" w:rsidRPr="00824D36" w:rsidRDefault="00D50775" w:rsidP="008F47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podając przykład Zespół Szkół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nr 1 wskazała, że posiada regulamin korzystania z obiektu. </w:t>
      </w:r>
    </w:p>
    <w:p w:rsidR="000D1D17" w:rsidRPr="00824D36" w:rsidRDefault="00824D36" w:rsidP="008F47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A8F">
        <w:rPr>
          <w:rFonts w:ascii="Arial" w:eastAsia="Times New Roman" w:hAnsi="Arial" w:cs="Arial"/>
          <w:b/>
          <w:sz w:val="24"/>
          <w:szCs w:val="24"/>
          <w:lang w:eastAsia="pl-PL"/>
        </w:rPr>
        <w:t>Radna Joanna Kałdońska – członek komisji</w:t>
      </w:r>
      <w:r w:rsidR="00402A8F">
        <w:rPr>
          <w:rFonts w:ascii="Arial" w:eastAsia="Times New Roman" w:hAnsi="Arial" w:cs="Arial"/>
          <w:sz w:val="24"/>
          <w:szCs w:val="24"/>
          <w:lang w:eastAsia="pl-PL"/>
        </w:rPr>
        <w:t xml:space="preserve"> powiedziała, że pewnie są też takie 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>aplikacj</w:t>
      </w:r>
      <w:r w:rsidR="00402A8F">
        <w:rPr>
          <w:rFonts w:ascii="Arial" w:eastAsia="Times New Roman" w:hAnsi="Arial" w:cs="Arial"/>
          <w:sz w:val="24"/>
          <w:szCs w:val="24"/>
          <w:lang w:eastAsia="pl-PL"/>
        </w:rPr>
        <w:t>e,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w których można </w:t>
      </w:r>
      <w:r w:rsidR="00402A8F" w:rsidRPr="00824D36">
        <w:rPr>
          <w:rFonts w:ascii="Arial" w:eastAsia="Times New Roman" w:hAnsi="Arial" w:cs="Arial"/>
          <w:sz w:val="24"/>
          <w:szCs w:val="24"/>
          <w:lang w:eastAsia="pl-PL"/>
        </w:rPr>
        <w:t>podać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dane instytucji i pobrać fakturę</w:t>
      </w:r>
      <w:r w:rsidR="00402A8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D1D17" w:rsidRPr="00824D36" w:rsidRDefault="00402A8F" w:rsidP="008F47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zwróciła uwagę, że ciągle pracują </w:t>
      </w:r>
      <w:r w:rsidR="00824D36">
        <w:rPr>
          <w:rFonts w:ascii="Arial" w:eastAsia="Times New Roman" w:hAnsi="Arial" w:cs="Arial"/>
          <w:sz w:val="24"/>
          <w:szCs w:val="24"/>
          <w:lang w:eastAsia="pl-PL"/>
        </w:rPr>
        <w:t xml:space="preserve"> nad umową i doprecyzow</w:t>
      </w:r>
      <w:r>
        <w:rPr>
          <w:rFonts w:ascii="Arial" w:eastAsia="Times New Roman" w:hAnsi="Arial" w:cs="Arial"/>
          <w:sz w:val="24"/>
          <w:szCs w:val="24"/>
          <w:lang w:eastAsia="pl-PL"/>
        </w:rPr>
        <w:t>ują</w:t>
      </w:r>
      <w:r w:rsidR="00824D36">
        <w:rPr>
          <w:rFonts w:ascii="Arial" w:eastAsia="Times New Roman" w:hAnsi="Arial" w:cs="Arial"/>
          <w:sz w:val="24"/>
          <w:szCs w:val="24"/>
          <w:lang w:eastAsia="pl-PL"/>
        </w:rPr>
        <w:t xml:space="preserve"> szczegół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824D3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Podkreśliła, że 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>kw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>sti</w:t>
      </w:r>
      <w:r>
        <w:rPr>
          <w:rFonts w:ascii="Arial" w:eastAsia="Times New Roman" w:hAnsi="Arial" w:cs="Arial"/>
          <w:sz w:val="24"/>
          <w:szCs w:val="24"/>
          <w:lang w:eastAsia="pl-PL"/>
        </w:rPr>
        <w:t>a, którą poruszył radny Kieler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będzie </w:t>
      </w:r>
      <w:r w:rsidRPr="00824D36">
        <w:rPr>
          <w:rFonts w:ascii="Arial" w:eastAsia="Times New Roman" w:hAnsi="Arial" w:cs="Arial"/>
          <w:sz w:val="24"/>
          <w:szCs w:val="24"/>
          <w:lang w:eastAsia="pl-PL"/>
        </w:rPr>
        <w:t>zabezpieczona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poprzez papierowe umow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, które nadal będą formą podstawową,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natomiast aplikacja 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ma </w:t>
      </w:r>
      <w:r w:rsidR="00824D36" w:rsidRPr="00824D36">
        <w:rPr>
          <w:rFonts w:ascii="Arial" w:eastAsia="Times New Roman" w:hAnsi="Arial" w:cs="Arial"/>
          <w:sz w:val="24"/>
          <w:szCs w:val="24"/>
          <w:lang w:eastAsia="pl-PL"/>
        </w:rPr>
        <w:t>dodać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dodatkowy zysk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który jest potencjalnie możliwy.</w:t>
      </w:r>
    </w:p>
    <w:p w:rsidR="00402A8F" w:rsidRDefault="00824D36" w:rsidP="008F47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D3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dopytał c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zy w regulaminach będą </w:t>
      </w:r>
      <w:r w:rsidR="00402A8F">
        <w:rPr>
          <w:rFonts w:ascii="Arial" w:eastAsia="Times New Roman" w:hAnsi="Arial" w:cs="Arial"/>
          <w:sz w:val="24"/>
          <w:szCs w:val="24"/>
          <w:lang w:eastAsia="pl-PL"/>
        </w:rPr>
        <w:t xml:space="preserve">przewidziane 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tzw. </w:t>
      </w:r>
      <w:r w:rsidRPr="00824D36">
        <w:rPr>
          <w:rFonts w:ascii="Arial" w:eastAsia="Times New Roman" w:hAnsi="Arial" w:cs="Arial"/>
          <w:sz w:val="24"/>
          <w:szCs w:val="24"/>
          <w:lang w:eastAsia="pl-PL"/>
        </w:rPr>
        <w:t>priorytety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dla organizacji pozarządowych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r w:rsidR="00402A8F">
        <w:rPr>
          <w:rFonts w:ascii="Arial" w:eastAsia="Times New Roman" w:hAnsi="Arial" w:cs="Arial"/>
          <w:sz w:val="24"/>
          <w:szCs w:val="24"/>
          <w:lang w:eastAsia="pl-PL"/>
        </w:rPr>
        <w:t>będą one miały</w:t>
      </w:r>
      <w:r w:rsidR="000D1D17" w:rsidRPr="00824D36">
        <w:rPr>
          <w:rFonts w:ascii="Arial" w:eastAsia="Times New Roman" w:hAnsi="Arial" w:cs="Arial"/>
          <w:sz w:val="24"/>
          <w:szCs w:val="24"/>
          <w:lang w:eastAsia="pl-PL"/>
        </w:rPr>
        <w:t xml:space="preserve"> pierwszeństwo przed osobami fizycznymi</w:t>
      </w:r>
      <w:r w:rsidR="00402A8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02A8F" w:rsidRPr="00402A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824D36" w:rsidRDefault="00402A8F" w:rsidP="00F811F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02A8F">
        <w:rPr>
          <w:rFonts w:ascii="Arial" w:eastAsia="Times New Roman" w:hAnsi="Arial" w:cs="Arial"/>
          <w:sz w:val="24"/>
          <w:szCs w:val="24"/>
          <w:lang w:eastAsia="pl-PL"/>
        </w:rPr>
        <w:t>powiedział, że myśli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02A8F">
        <w:rPr>
          <w:rFonts w:ascii="Arial" w:eastAsia="Times New Roman" w:hAnsi="Arial" w:cs="Arial"/>
          <w:sz w:val="24"/>
          <w:szCs w:val="24"/>
          <w:lang w:eastAsia="pl-PL"/>
        </w:rPr>
        <w:t xml:space="preserve"> że takich priorytetów ni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402A8F">
        <w:rPr>
          <w:rFonts w:ascii="Arial" w:eastAsia="Times New Roman" w:hAnsi="Arial" w:cs="Arial"/>
          <w:sz w:val="24"/>
          <w:szCs w:val="24"/>
          <w:lang w:eastAsia="pl-PL"/>
        </w:rPr>
        <w:t xml:space="preserve"> będzie.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24D36">
        <w:rPr>
          <w:rFonts w:ascii="Arial" w:eastAsia="Times New Roman" w:hAnsi="Arial" w:cs="Arial"/>
          <w:sz w:val="24"/>
          <w:szCs w:val="24"/>
          <w:lang w:eastAsia="pl-PL"/>
        </w:rPr>
        <w:t>Zwrócił uwagę na kwestię fakturowania</w:t>
      </w:r>
      <w:r w:rsidR="00F811F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811F6">
        <w:rPr>
          <w:rFonts w:ascii="Arial" w:eastAsia="Times New Roman" w:hAnsi="Arial" w:cs="Arial"/>
          <w:sz w:val="24"/>
          <w:szCs w:val="24"/>
          <w:lang w:eastAsia="pl-PL"/>
        </w:rPr>
        <w:br/>
        <w:t>i uwzględnienia w regulaminach systemu kar</w:t>
      </w:r>
      <w:r w:rsidR="00824D3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24D36" w:rsidRDefault="00F811F6" w:rsidP="00F811F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824D36">
        <w:rPr>
          <w:rFonts w:ascii="Arial" w:eastAsia="Times New Roman" w:hAnsi="Arial" w:cs="Arial"/>
          <w:sz w:val="24"/>
          <w:szCs w:val="24"/>
          <w:lang w:eastAsia="pl-PL"/>
        </w:rPr>
        <w:t>owiedział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824D36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14E9C">
        <w:rPr>
          <w:rFonts w:ascii="Arial" w:eastAsia="Times New Roman" w:hAnsi="Arial" w:cs="Arial"/>
          <w:sz w:val="24"/>
          <w:szCs w:val="24"/>
          <w:lang w:eastAsia="pl-PL"/>
        </w:rPr>
        <w:t>że kwestię</w:t>
      </w:r>
      <w:r w:rsidR="00824D36">
        <w:rPr>
          <w:rFonts w:ascii="Arial" w:eastAsia="Times New Roman" w:hAnsi="Arial" w:cs="Arial"/>
          <w:sz w:val="24"/>
          <w:szCs w:val="24"/>
          <w:lang w:eastAsia="pl-PL"/>
        </w:rPr>
        <w:t xml:space="preserve"> fakturowania rozstrzyga skarbnik. </w:t>
      </w:r>
      <w:r w:rsidR="00B14E9C">
        <w:rPr>
          <w:rFonts w:ascii="Arial" w:eastAsia="Times New Roman" w:hAnsi="Arial" w:cs="Arial"/>
          <w:sz w:val="24"/>
          <w:szCs w:val="24"/>
          <w:lang w:eastAsia="pl-PL"/>
        </w:rPr>
        <w:t xml:space="preserve">Podała, że jeżeli chodzi o aplikację raz w miesiącu, na początku miesiąca będzie przesyłane rozliczenie i wykaz osób, które zawarły umowę; po stronie szkoły pozostaje rozliczenie VAT-i i złożenie deklaracji. </w:t>
      </w:r>
      <w:r>
        <w:rPr>
          <w:rFonts w:ascii="Arial" w:eastAsia="Times New Roman" w:hAnsi="Arial" w:cs="Arial"/>
          <w:sz w:val="24"/>
          <w:szCs w:val="24"/>
          <w:lang w:eastAsia="pl-PL"/>
        </w:rPr>
        <w:t>Odnosząc się do sprawy odpowiedzialności za zniszczeni</w:t>
      </w:r>
      <w:r w:rsidR="00B14E9C">
        <w:rPr>
          <w:rFonts w:ascii="Arial" w:eastAsia="Times New Roman" w:hAnsi="Arial" w:cs="Arial"/>
          <w:sz w:val="24"/>
          <w:szCs w:val="24"/>
          <w:lang w:eastAsia="pl-PL"/>
        </w:rPr>
        <w:t>e mienia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stwierdziła, że jest to słuszna uwaga i ta kwestia zostanie doprecyzowana z dyrektorami obiektów. </w:t>
      </w:r>
    </w:p>
    <w:p w:rsidR="00824D36" w:rsidRDefault="00B14E9C" w:rsidP="008F47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14E9C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oświadczył, ż</w:t>
      </w:r>
      <w:r w:rsidR="00824D36">
        <w:rPr>
          <w:rFonts w:ascii="Arial" w:eastAsia="Times New Roman" w:hAnsi="Arial" w:cs="Arial"/>
          <w:sz w:val="24"/>
          <w:szCs w:val="24"/>
          <w:lang w:eastAsia="pl-PL"/>
        </w:rPr>
        <w:t>e jest zwolennikiem zawierania umowy w formie papierowej</w:t>
      </w:r>
      <w:r w:rsidR="00C55EB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Stwierdził, że w przypadku aplikacji będzie problem z odpowiedzialnością za zniszczenia. </w:t>
      </w:r>
    </w:p>
    <w:p w:rsidR="00B14E9C" w:rsidRDefault="001210BD" w:rsidP="008F47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80FE5">
        <w:rPr>
          <w:rFonts w:ascii="Arial" w:eastAsia="Times New Roman" w:hAnsi="Arial" w:cs="Arial"/>
          <w:b/>
          <w:sz w:val="24"/>
          <w:szCs w:val="24"/>
          <w:lang w:eastAsia="pl-PL"/>
        </w:rPr>
        <w:t>Radna Joanna Kałdońska 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210BD">
        <w:rPr>
          <w:rFonts w:ascii="Arial" w:eastAsia="Times New Roman" w:hAnsi="Arial" w:cs="Arial"/>
          <w:sz w:val="24"/>
          <w:szCs w:val="24"/>
          <w:lang w:eastAsia="pl-PL"/>
        </w:rPr>
        <w:t>zwróciła uwagę, że osoba musi podać swoje dane osobowe.</w:t>
      </w:r>
    </w:p>
    <w:p w:rsidR="001210BD" w:rsidRDefault="001210BD" w:rsidP="008F47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210BD">
        <w:rPr>
          <w:rFonts w:ascii="Arial" w:eastAsia="Times New Roman" w:hAnsi="Arial" w:cs="Arial"/>
          <w:sz w:val="24"/>
          <w:szCs w:val="24"/>
          <w:lang w:eastAsia="pl-PL"/>
        </w:rPr>
        <w:t>dodała, że do aplikacji, żeby stać się jej użytkownikiem, trzeba się zalogować, czyli podać swoje dane.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210BD">
        <w:rPr>
          <w:rFonts w:ascii="Arial" w:eastAsia="Times New Roman" w:hAnsi="Arial" w:cs="Arial"/>
          <w:sz w:val="24"/>
          <w:szCs w:val="24"/>
          <w:lang w:eastAsia="pl-PL"/>
        </w:rPr>
        <w:t xml:space="preserve">Zobowiązała się do sprawdzenia kwestii dotyczącej bezpieczeństwa. Dalej podała, </w:t>
      </w:r>
      <w:r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1210BD">
        <w:rPr>
          <w:rFonts w:ascii="Arial" w:eastAsia="Times New Roman" w:hAnsi="Arial" w:cs="Arial"/>
          <w:sz w:val="24"/>
          <w:szCs w:val="24"/>
          <w:lang w:eastAsia="pl-PL"/>
        </w:rPr>
        <w:t>e gdyby ktoś chciał sprawdzić</w:t>
      </w:r>
      <w:r>
        <w:rPr>
          <w:rFonts w:ascii="Arial" w:eastAsia="Times New Roman" w:hAnsi="Arial" w:cs="Arial"/>
          <w:sz w:val="24"/>
          <w:szCs w:val="24"/>
          <w:lang w:eastAsia="pl-PL"/>
        </w:rPr>
        <w:t>, to</w:t>
      </w:r>
      <w:r w:rsidRPr="001210BD">
        <w:rPr>
          <w:rFonts w:ascii="Arial" w:eastAsia="Times New Roman" w:hAnsi="Arial" w:cs="Arial"/>
          <w:sz w:val="24"/>
          <w:szCs w:val="24"/>
          <w:lang w:eastAsia="pl-PL"/>
        </w:rPr>
        <w:t xml:space="preserve"> taka aplikacja funkcjonuje w Oleśnie. </w:t>
      </w:r>
    </w:p>
    <w:p w:rsidR="00C55EB7" w:rsidRDefault="001210BD" w:rsidP="008F47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10BD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E2FB0">
        <w:rPr>
          <w:rFonts w:ascii="Arial" w:eastAsia="Times New Roman" w:hAnsi="Arial" w:cs="Arial"/>
          <w:sz w:val="24"/>
          <w:szCs w:val="24"/>
          <w:lang w:eastAsia="pl-PL"/>
        </w:rPr>
        <w:t>zacytował</w:t>
      </w:r>
      <w:r w:rsidR="00DE2FB0" w:rsidRPr="00DE2F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E2FB0" w:rsidRPr="00DE2FB0">
        <w:rPr>
          <w:rFonts w:ascii="Arial" w:hAnsi="Arial" w:cs="Arial"/>
          <w:bCs/>
          <w:sz w:val="24"/>
          <w:szCs w:val="24"/>
        </w:rPr>
        <w:t>§</w:t>
      </w:r>
      <w:r w:rsidR="00DE2FB0">
        <w:rPr>
          <w:rFonts w:ascii="Arial" w:eastAsia="Times New Roman" w:hAnsi="Arial" w:cs="Arial"/>
          <w:sz w:val="24"/>
          <w:szCs w:val="24"/>
          <w:lang w:eastAsia="pl-PL"/>
        </w:rPr>
        <w:t xml:space="preserve"> 3 </w:t>
      </w:r>
      <w:r w:rsidR="00EA2AD9">
        <w:rPr>
          <w:rFonts w:ascii="Arial" w:eastAsia="Times New Roman" w:hAnsi="Arial" w:cs="Arial"/>
          <w:sz w:val="24"/>
          <w:szCs w:val="24"/>
          <w:lang w:eastAsia="pl-PL"/>
        </w:rPr>
        <w:t>ust.</w:t>
      </w:r>
      <w:r w:rsidR="00DE2FB0">
        <w:rPr>
          <w:rFonts w:ascii="Arial" w:eastAsia="Times New Roman" w:hAnsi="Arial" w:cs="Arial"/>
          <w:sz w:val="24"/>
          <w:szCs w:val="24"/>
          <w:lang w:eastAsia="pl-PL"/>
        </w:rPr>
        <w:t xml:space="preserve"> 2 załącznika do uchwały. Zapytał czy jest konieczność </w:t>
      </w:r>
      <w:r w:rsidR="0021296B">
        <w:rPr>
          <w:rFonts w:ascii="Arial" w:eastAsia="Times New Roman" w:hAnsi="Arial" w:cs="Arial"/>
          <w:sz w:val="24"/>
          <w:szCs w:val="24"/>
          <w:lang w:eastAsia="pl-PL"/>
        </w:rPr>
        <w:t xml:space="preserve">wymieniania w punktach 1-5 różnego rodzaju działalności, skoro w punkcie 6 wskazuje się inną działalność, która nie wpływa na warunki realizacji zadań statutowych jednostki organizacyjnej, czy nie wystarczyłoby zapisać: „na działalność, która nie wpływa na warunki realizacji zadań statutowych jednostki organizacyjnej” lub po wyrazach „Nieruchomości lub inne części oddane w trwały zarząd mogą być oddawane w najem lub dzierżawę lub </w:t>
      </w:r>
      <w:r w:rsidR="00034CA1">
        <w:rPr>
          <w:rFonts w:ascii="Arial" w:eastAsia="Times New Roman" w:hAnsi="Arial" w:cs="Arial"/>
          <w:sz w:val="24"/>
          <w:szCs w:val="24"/>
          <w:lang w:eastAsia="pl-PL"/>
        </w:rPr>
        <w:t xml:space="preserve">użyczenie z przeznaczeniem” dodać wyraz „szczególnie”. </w:t>
      </w:r>
    </w:p>
    <w:p w:rsidR="004B7C16" w:rsidRDefault="00B55573" w:rsidP="00C55EB7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  <w:r w:rsidRPr="00B55573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034CA1">
        <w:rPr>
          <w:rFonts w:ascii="Arial" w:eastAsia="Times New Roman" w:hAnsi="Arial" w:cs="Arial"/>
          <w:sz w:val="24"/>
          <w:szCs w:val="24"/>
          <w:lang w:eastAsia="pl-PL"/>
        </w:rPr>
        <w:t xml:space="preserve">skazał, </w:t>
      </w:r>
      <w:r w:rsidR="0066451C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034CA1">
        <w:rPr>
          <w:rFonts w:ascii="Arial" w:eastAsia="Times New Roman" w:hAnsi="Arial" w:cs="Arial"/>
          <w:sz w:val="24"/>
          <w:szCs w:val="24"/>
          <w:lang w:eastAsia="pl-PL"/>
        </w:rPr>
        <w:t xml:space="preserve">e jeżeli inwestycja </w:t>
      </w:r>
      <w:r w:rsidR="0066451C">
        <w:rPr>
          <w:rFonts w:ascii="Arial" w:eastAsia="Times New Roman" w:hAnsi="Arial" w:cs="Arial"/>
          <w:sz w:val="24"/>
          <w:szCs w:val="24"/>
          <w:lang w:eastAsia="pl-PL"/>
        </w:rPr>
        <w:t xml:space="preserve">realizowana była ze środków zewnętrznych, to w okresie trwałości projektu nie może </w:t>
      </w:r>
      <w:r w:rsidR="0066451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być wykorzyst</w:t>
      </w:r>
      <w:r>
        <w:rPr>
          <w:rFonts w:ascii="Arial" w:eastAsia="Times New Roman" w:hAnsi="Arial" w:cs="Arial"/>
          <w:sz w:val="24"/>
          <w:szCs w:val="24"/>
          <w:lang w:eastAsia="pl-PL"/>
        </w:rPr>
        <w:t>yw</w:t>
      </w:r>
      <w:r w:rsidR="0066451C">
        <w:rPr>
          <w:rFonts w:ascii="Arial" w:eastAsia="Times New Roman" w:hAnsi="Arial" w:cs="Arial"/>
          <w:sz w:val="24"/>
          <w:szCs w:val="24"/>
          <w:lang w:eastAsia="pl-PL"/>
        </w:rPr>
        <w:t xml:space="preserve">ana na inne cele niż określone we wniosku, np.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tylko </w:t>
      </w:r>
      <w:r w:rsidR="00DD457E">
        <w:rPr>
          <w:rFonts w:ascii="Arial" w:eastAsia="Times New Roman" w:hAnsi="Arial" w:cs="Arial"/>
          <w:sz w:val="24"/>
          <w:szCs w:val="24"/>
          <w:lang w:eastAsia="pl-PL"/>
        </w:rPr>
        <w:t>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cel</w:t>
      </w:r>
      <w:r w:rsidR="00DD457E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>
        <w:rPr>
          <w:rFonts w:ascii="Arial" w:eastAsia="Times New Roman" w:hAnsi="Arial" w:cs="Arial"/>
          <w:sz w:val="24"/>
          <w:szCs w:val="24"/>
          <w:lang w:eastAsia="pl-PL"/>
        </w:rPr>
        <w:t>sportow</w:t>
      </w:r>
      <w:r w:rsidR="00DD457E">
        <w:rPr>
          <w:rFonts w:ascii="Arial" w:eastAsia="Times New Roman" w:hAnsi="Arial" w:cs="Arial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6451C">
        <w:rPr>
          <w:rFonts w:ascii="Arial" w:eastAsia="Times New Roman" w:hAnsi="Arial" w:cs="Arial"/>
          <w:sz w:val="24"/>
          <w:szCs w:val="24"/>
          <w:lang w:eastAsia="pl-PL"/>
        </w:rPr>
        <w:t xml:space="preserve">dla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krzewienia kultury fizycznej wśród dzieci i młodzieży. </w:t>
      </w:r>
      <w:r w:rsidR="006645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55EB7" w:rsidRDefault="00B55573" w:rsidP="00C55EB7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</w:t>
      </w:r>
      <w:r w:rsidR="00843178">
        <w:rPr>
          <w:rFonts w:ascii="Arial" w:hAnsi="Arial" w:cs="Arial"/>
          <w:b/>
          <w:sz w:val="24"/>
          <w:szCs w:val="24"/>
        </w:rPr>
        <w:t>dny Piotr Kę</w:t>
      </w:r>
      <w:r>
        <w:rPr>
          <w:rFonts w:ascii="Arial" w:hAnsi="Arial" w:cs="Arial"/>
          <w:b/>
          <w:sz w:val="24"/>
          <w:szCs w:val="24"/>
        </w:rPr>
        <w:t xml:space="preserve">dzia – członek komisji </w:t>
      </w:r>
      <w:r w:rsidR="00EA2AD9" w:rsidRPr="00EA2AD9">
        <w:rPr>
          <w:rFonts w:ascii="Arial" w:hAnsi="Arial" w:cs="Arial"/>
          <w:sz w:val="24"/>
          <w:szCs w:val="24"/>
        </w:rPr>
        <w:t>odnosząc się zasugerowanej przez radnego Ceglarskiego</w:t>
      </w:r>
      <w:r w:rsidR="00EA2AD9">
        <w:rPr>
          <w:rFonts w:ascii="Arial" w:hAnsi="Arial" w:cs="Arial"/>
          <w:b/>
          <w:sz w:val="24"/>
          <w:szCs w:val="24"/>
        </w:rPr>
        <w:t xml:space="preserve"> </w:t>
      </w:r>
      <w:r w:rsidR="00E1031C">
        <w:rPr>
          <w:rFonts w:ascii="Arial" w:hAnsi="Arial" w:cs="Arial"/>
          <w:sz w:val="24"/>
          <w:szCs w:val="24"/>
        </w:rPr>
        <w:t>zmiany</w:t>
      </w:r>
      <w:r w:rsidR="00EA2AD9" w:rsidRPr="00EA2AD9">
        <w:rPr>
          <w:rFonts w:ascii="Arial" w:hAnsi="Arial" w:cs="Arial"/>
          <w:sz w:val="24"/>
          <w:szCs w:val="24"/>
        </w:rPr>
        <w:t xml:space="preserve"> </w:t>
      </w:r>
      <w:r w:rsidR="00E1031C">
        <w:rPr>
          <w:rFonts w:ascii="Arial" w:hAnsi="Arial" w:cs="Arial"/>
          <w:sz w:val="24"/>
          <w:szCs w:val="24"/>
        </w:rPr>
        <w:t>w</w:t>
      </w:r>
      <w:r w:rsidR="00EA2AD9">
        <w:rPr>
          <w:rFonts w:ascii="Arial" w:hAnsi="Arial" w:cs="Arial"/>
          <w:b/>
          <w:sz w:val="24"/>
          <w:szCs w:val="24"/>
        </w:rPr>
        <w:t xml:space="preserve"> </w:t>
      </w:r>
      <w:r w:rsidR="00EA2AD9" w:rsidRPr="00DE2FB0">
        <w:rPr>
          <w:rFonts w:ascii="Arial" w:hAnsi="Arial" w:cs="Arial"/>
          <w:bCs/>
          <w:sz w:val="24"/>
          <w:szCs w:val="24"/>
        </w:rPr>
        <w:t>§</w:t>
      </w:r>
      <w:r w:rsidR="00EA2AD9">
        <w:rPr>
          <w:rFonts w:ascii="Arial" w:eastAsia="Times New Roman" w:hAnsi="Arial" w:cs="Arial"/>
          <w:sz w:val="24"/>
          <w:szCs w:val="24"/>
          <w:lang w:eastAsia="pl-PL"/>
        </w:rPr>
        <w:t xml:space="preserve"> 3 ust. 2, </w:t>
      </w:r>
      <w:r w:rsidR="00E1031C">
        <w:rPr>
          <w:rFonts w:ascii="Arial" w:eastAsia="Times New Roman" w:hAnsi="Arial" w:cs="Arial"/>
          <w:sz w:val="24"/>
          <w:szCs w:val="24"/>
          <w:lang w:eastAsia="pl-PL"/>
        </w:rPr>
        <w:t>według którego</w:t>
      </w:r>
      <w:r w:rsidR="00EA2AD9">
        <w:rPr>
          <w:rFonts w:ascii="Arial" w:eastAsia="Times New Roman" w:hAnsi="Arial" w:cs="Arial"/>
          <w:sz w:val="24"/>
          <w:szCs w:val="24"/>
          <w:lang w:eastAsia="pl-PL"/>
        </w:rPr>
        <w:t xml:space="preserve"> punkt 6 zawiera</w:t>
      </w:r>
      <w:r w:rsidR="00E1031C">
        <w:rPr>
          <w:rFonts w:ascii="Arial" w:eastAsia="Times New Roman" w:hAnsi="Arial" w:cs="Arial"/>
          <w:sz w:val="24"/>
          <w:szCs w:val="24"/>
          <w:lang w:eastAsia="pl-PL"/>
        </w:rPr>
        <w:t xml:space="preserve"> wszystkie rodzaje działalności wymienione w punktach 1-5, </w:t>
      </w:r>
      <w:r w:rsidR="003B7026">
        <w:rPr>
          <w:rFonts w:ascii="Arial" w:eastAsia="Times New Roman" w:hAnsi="Arial" w:cs="Arial"/>
          <w:sz w:val="24"/>
          <w:szCs w:val="24"/>
          <w:lang w:eastAsia="pl-PL"/>
        </w:rPr>
        <w:t xml:space="preserve">oświadczył, że nie zawężałby </w:t>
      </w:r>
      <w:r w:rsidR="00513375">
        <w:rPr>
          <w:rFonts w:ascii="Arial" w:eastAsia="Times New Roman" w:hAnsi="Arial" w:cs="Arial"/>
          <w:sz w:val="24"/>
          <w:szCs w:val="24"/>
          <w:lang w:eastAsia="pl-PL"/>
        </w:rPr>
        <w:t xml:space="preserve">brzmienia </w:t>
      </w:r>
      <w:r w:rsidR="003B7026">
        <w:rPr>
          <w:rFonts w:ascii="Arial" w:hAnsi="Arial" w:cs="Arial"/>
          <w:sz w:val="24"/>
          <w:szCs w:val="24"/>
        </w:rPr>
        <w:t>ustępu 2 tylko do punktu 6. Powiedział, że poprzez takie wy</w:t>
      </w:r>
      <w:r w:rsidR="00513375">
        <w:rPr>
          <w:rFonts w:ascii="Arial" w:hAnsi="Arial" w:cs="Arial"/>
          <w:sz w:val="24"/>
          <w:szCs w:val="24"/>
        </w:rPr>
        <w:t xml:space="preserve">liczenie </w:t>
      </w:r>
      <w:r w:rsidR="003B7026">
        <w:rPr>
          <w:rFonts w:ascii="Arial" w:eastAsia="Times New Roman" w:hAnsi="Arial" w:cs="Arial"/>
          <w:sz w:val="24"/>
          <w:szCs w:val="24"/>
          <w:lang w:eastAsia="pl-PL"/>
        </w:rPr>
        <w:t>wskaz</w:t>
      </w:r>
      <w:r w:rsidR="00513375">
        <w:rPr>
          <w:rFonts w:ascii="Arial" w:eastAsia="Times New Roman" w:hAnsi="Arial" w:cs="Arial"/>
          <w:sz w:val="24"/>
          <w:szCs w:val="24"/>
          <w:lang w:eastAsia="pl-PL"/>
        </w:rPr>
        <w:t xml:space="preserve">ujemy </w:t>
      </w:r>
      <w:r w:rsidR="00E1031C">
        <w:rPr>
          <w:rFonts w:ascii="Arial" w:hAnsi="Arial" w:cs="Arial"/>
          <w:sz w:val="24"/>
          <w:szCs w:val="24"/>
        </w:rPr>
        <w:t xml:space="preserve">konkretne wartości, które mają być, ale nie zamykamy sobie </w:t>
      </w:r>
      <w:r w:rsidR="00513375">
        <w:rPr>
          <w:rFonts w:ascii="Arial" w:hAnsi="Arial" w:cs="Arial"/>
          <w:sz w:val="24"/>
          <w:szCs w:val="24"/>
        </w:rPr>
        <w:t>„</w:t>
      </w:r>
      <w:r w:rsidR="00E1031C">
        <w:rPr>
          <w:rFonts w:ascii="Arial" w:hAnsi="Arial" w:cs="Arial"/>
          <w:sz w:val="24"/>
          <w:szCs w:val="24"/>
        </w:rPr>
        <w:t>furtki</w:t>
      </w:r>
      <w:r w:rsidR="00513375">
        <w:rPr>
          <w:rFonts w:ascii="Arial" w:hAnsi="Arial" w:cs="Arial"/>
          <w:sz w:val="24"/>
          <w:szCs w:val="24"/>
        </w:rPr>
        <w:t>”</w:t>
      </w:r>
      <w:r w:rsidR="003B7026">
        <w:rPr>
          <w:rFonts w:ascii="Arial" w:hAnsi="Arial" w:cs="Arial"/>
          <w:sz w:val="24"/>
          <w:szCs w:val="24"/>
        </w:rPr>
        <w:t xml:space="preserve"> na</w:t>
      </w:r>
      <w:r w:rsidR="00E1031C">
        <w:rPr>
          <w:rFonts w:ascii="Arial" w:hAnsi="Arial" w:cs="Arial"/>
          <w:sz w:val="24"/>
          <w:szCs w:val="24"/>
        </w:rPr>
        <w:t xml:space="preserve"> inn</w:t>
      </w:r>
      <w:r w:rsidR="003B7026">
        <w:rPr>
          <w:rFonts w:ascii="Arial" w:hAnsi="Arial" w:cs="Arial"/>
          <w:sz w:val="24"/>
          <w:szCs w:val="24"/>
        </w:rPr>
        <w:t>ą</w:t>
      </w:r>
      <w:r w:rsidR="00E1031C">
        <w:rPr>
          <w:rFonts w:ascii="Arial" w:hAnsi="Arial" w:cs="Arial"/>
          <w:sz w:val="24"/>
          <w:szCs w:val="24"/>
        </w:rPr>
        <w:t xml:space="preserve"> działalność</w:t>
      </w:r>
      <w:r w:rsidR="003B7026">
        <w:rPr>
          <w:rFonts w:ascii="Arial" w:hAnsi="Arial" w:cs="Arial"/>
          <w:sz w:val="24"/>
          <w:szCs w:val="24"/>
        </w:rPr>
        <w:t>, która</w:t>
      </w:r>
      <w:r w:rsidR="00E1031C">
        <w:rPr>
          <w:rFonts w:ascii="Arial" w:hAnsi="Arial" w:cs="Arial"/>
          <w:sz w:val="24"/>
          <w:szCs w:val="24"/>
        </w:rPr>
        <w:t xml:space="preserve"> mogłaby być przedmiotem najmu czy dzierżawy danego obiektu. </w:t>
      </w:r>
      <w:r w:rsidR="00E20BB0">
        <w:rPr>
          <w:rFonts w:ascii="Arial" w:hAnsi="Arial" w:cs="Arial"/>
          <w:sz w:val="24"/>
          <w:szCs w:val="24"/>
        </w:rPr>
        <w:t xml:space="preserve">Odnosząc się do kwestii przeznaczenia do wynajmu obiektów, które mają okres trwałości, </w:t>
      </w:r>
      <w:r w:rsidR="00BB7749">
        <w:rPr>
          <w:rFonts w:ascii="Arial" w:hAnsi="Arial" w:cs="Arial"/>
          <w:sz w:val="24"/>
          <w:szCs w:val="24"/>
        </w:rPr>
        <w:t>stwierdził</w:t>
      </w:r>
      <w:r w:rsidR="00E20BB0">
        <w:rPr>
          <w:rFonts w:ascii="Arial" w:hAnsi="Arial" w:cs="Arial"/>
          <w:sz w:val="24"/>
          <w:szCs w:val="24"/>
        </w:rPr>
        <w:t xml:space="preserve">, że jeżeli dany obiekt ma trwałość projektu i nie może być </w:t>
      </w:r>
      <w:r w:rsidR="00BB7749">
        <w:rPr>
          <w:rFonts w:ascii="Arial" w:hAnsi="Arial" w:cs="Arial"/>
          <w:sz w:val="24"/>
          <w:szCs w:val="24"/>
        </w:rPr>
        <w:t xml:space="preserve">udostępniany </w:t>
      </w:r>
      <w:r w:rsidR="00E20BB0">
        <w:rPr>
          <w:rFonts w:ascii="Arial" w:hAnsi="Arial" w:cs="Arial"/>
          <w:sz w:val="24"/>
          <w:szCs w:val="24"/>
        </w:rPr>
        <w:t xml:space="preserve">odpłatnie, to dyrektor jednostki nie </w:t>
      </w:r>
      <w:r w:rsidR="00BB7749">
        <w:rPr>
          <w:rFonts w:ascii="Arial" w:hAnsi="Arial" w:cs="Arial"/>
          <w:sz w:val="24"/>
          <w:szCs w:val="24"/>
        </w:rPr>
        <w:t>udostępni</w:t>
      </w:r>
      <w:r w:rsidR="00E20BB0">
        <w:rPr>
          <w:rFonts w:ascii="Arial" w:hAnsi="Arial" w:cs="Arial"/>
          <w:sz w:val="24"/>
          <w:szCs w:val="24"/>
        </w:rPr>
        <w:t xml:space="preserve"> go w aplikacji</w:t>
      </w:r>
      <w:r w:rsidR="00BB7749">
        <w:rPr>
          <w:rFonts w:ascii="Arial" w:hAnsi="Arial" w:cs="Arial"/>
          <w:sz w:val="24"/>
          <w:szCs w:val="24"/>
        </w:rPr>
        <w:t>,</w:t>
      </w:r>
      <w:r w:rsidR="00E20BB0">
        <w:rPr>
          <w:rFonts w:ascii="Arial" w:hAnsi="Arial" w:cs="Arial"/>
          <w:sz w:val="24"/>
          <w:szCs w:val="24"/>
        </w:rPr>
        <w:t xml:space="preserve"> </w:t>
      </w:r>
      <w:r w:rsidR="00BB7749">
        <w:rPr>
          <w:rFonts w:ascii="Arial" w:hAnsi="Arial" w:cs="Arial"/>
          <w:sz w:val="24"/>
          <w:szCs w:val="24"/>
        </w:rPr>
        <w:t>ponieważ</w:t>
      </w:r>
      <w:r w:rsidR="00E20BB0">
        <w:rPr>
          <w:rFonts w:ascii="Arial" w:hAnsi="Arial" w:cs="Arial"/>
          <w:sz w:val="24"/>
          <w:szCs w:val="24"/>
        </w:rPr>
        <w:t xml:space="preserve"> złam</w:t>
      </w:r>
      <w:r w:rsidR="00BB7749">
        <w:rPr>
          <w:rFonts w:ascii="Arial" w:hAnsi="Arial" w:cs="Arial"/>
          <w:sz w:val="24"/>
          <w:szCs w:val="24"/>
        </w:rPr>
        <w:t>ałby</w:t>
      </w:r>
      <w:r w:rsidR="00E20BB0">
        <w:rPr>
          <w:rFonts w:ascii="Arial" w:hAnsi="Arial" w:cs="Arial"/>
          <w:sz w:val="24"/>
          <w:szCs w:val="24"/>
        </w:rPr>
        <w:t xml:space="preserve"> </w:t>
      </w:r>
      <w:r w:rsidR="00BB7749">
        <w:rPr>
          <w:rFonts w:ascii="Arial" w:hAnsi="Arial" w:cs="Arial"/>
          <w:sz w:val="24"/>
          <w:szCs w:val="24"/>
        </w:rPr>
        <w:t>zasadę</w:t>
      </w:r>
      <w:r w:rsidR="00E20BB0">
        <w:rPr>
          <w:rFonts w:ascii="Arial" w:hAnsi="Arial" w:cs="Arial"/>
          <w:sz w:val="24"/>
          <w:szCs w:val="24"/>
        </w:rPr>
        <w:t xml:space="preserve"> trwałości projekt</w:t>
      </w:r>
      <w:r w:rsidR="00BB7749">
        <w:rPr>
          <w:rFonts w:ascii="Arial" w:hAnsi="Arial" w:cs="Arial"/>
          <w:sz w:val="24"/>
          <w:szCs w:val="24"/>
        </w:rPr>
        <w:t xml:space="preserve">, a to się wiąże z cofnięciem, korektą </w:t>
      </w:r>
      <w:r w:rsidR="00513375">
        <w:rPr>
          <w:rFonts w:ascii="Arial" w:hAnsi="Arial" w:cs="Arial"/>
          <w:sz w:val="24"/>
          <w:szCs w:val="24"/>
        </w:rPr>
        <w:t>dofinasowania</w:t>
      </w:r>
      <w:r w:rsidR="00BB7749">
        <w:rPr>
          <w:rFonts w:ascii="Arial" w:hAnsi="Arial" w:cs="Arial"/>
          <w:sz w:val="24"/>
          <w:szCs w:val="24"/>
        </w:rPr>
        <w:t>.</w:t>
      </w:r>
    </w:p>
    <w:p w:rsidR="00BB7749" w:rsidRDefault="00BB7749" w:rsidP="00C55EB7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 w:rsidRPr="00BB77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6644D" w:rsidRPr="00E02A59">
        <w:rPr>
          <w:rFonts w:ascii="Arial" w:eastAsia="Times New Roman" w:hAnsi="Arial" w:cs="Arial"/>
          <w:sz w:val="24"/>
          <w:szCs w:val="24"/>
          <w:lang w:eastAsia="pl-PL"/>
        </w:rPr>
        <w:t>powiedział, że zastanawia się czy zgłoszona zmiana jest tylko korektą słowną i czy coś wnosi, czy nie</w:t>
      </w:r>
      <w:r w:rsidR="00E02A59">
        <w:rPr>
          <w:rFonts w:ascii="Arial" w:eastAsia="Times New Roman" w:hAnsi="Arial" w:cs="Arial"/>
          <w:sz w:val="24"/>
          <w:szCs w:val="24"/>
          <w:lang w:eastAsia="pl-PL"/>
        </w:rPr>
        <w:t>, bo jeśli niczego nie wnosi</w:t>
      </w:r>
      <w:r w:rsidR="00BB3C8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02A59" w:rsidRPr="00E02A5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B3C8C">
        <w:rPr>
          <w:rFonts w:ascii="Arial" w:eastAsia="Times New Roman" w:hAnsi="Arial" w:cs="Arial"/>
          <w:sz w:val="24"/>
          <w:szCs w:val="24"/>
          <w:lang w:eastAsia="pl-PL"/>
        </w:rPr>
        <w:t xml:space="preserve">to chciałby </w:t>
      </w:r>
      <w:r w:rsidR="00E02A59" w:rsidRPr="00E02A59">
        <w:rPr>
          <w:rFonts w:ascii="Arial" w:eastAsia="Times New Roman" w:hAnsi="Arial" w:cs="Arial"/>
          <w:sz w:val="24"/>
          <w:szCs w:val="24"/>
          <w:lang w:eastAsia="pl-PL"/>
        </w:rPr>
        <w:t xml:space="preserve">ustalić </w:t>
      </w:r>
      <w:r w:rsidR="00E6644D" w:rsidRPr="00E02A59">
        <w:rPr>
          <w:rFonts w:ascii="Arial" w:eastAsia="Times New Roman" w:hAnsi="Arial" w:cs="Arial"/>
          <w:sz w:val="24"/>
          <w:szCs w:val="24"/>
          <w:lang w:eastAsia="pl-PL"/>
        </w:rPr>
        <w:t>czy ten zapis</w:t>
      </w:r>
      <w:r w:rsidR="00BB3C8C">
        <w:rPr>
          <w:rFonts w:ascii="Arial" w:eastAsia="Times New Roman" w:hAnsi="Arial" w:cs="Arial"/>
          <w:sz w:val="24"/>
          <w:szCs w:val="24"/>
          <w:lang w:eastAsia="pl-PL"/>
        </w:rPr>
        <w:t xml:space="preserve"> będzie prawidłowy</w:t>
      </w:r>
      <w:r w:rsidR="00E6644D" w:rsidRPr="00E02A59">
        <w:rPr>
          <w:rFonts w:ascii="Arial" w:eastAsia="Times New Roman" w:hAnsi="Arial" w:cs="Arial"/>
          <w:sz w:val="24"/>
          <w:szCs w:val="24"/>
          <w:lang w:eastAsia="pl-PL"/>
        </w:rPr>
        <w:t xml:space="preserve"> zarówno w jednej</w:t>
      </w:r>
      <w:r w:rsidR="00E02A59" w:rsidRPr="00E02A5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6644D" w:rsidRPr="00E02A59">
        <w:rPr>
          <w:rFonts w:ascii="Arial" w:eastAsia="Times New Roman" w:hAnsi="Arial" w:cs="Arial"/>
          <w:sz w:val="24"/>
          <w:szCs w:val="24"/>
          <w:lang w:eastAsia="pl-PL"/>
        </w:rPr>
        <w:t xml:space="preserve"> jak i </w:t>
      </w:r>
      <w:r w:rsidR="00E02A59" w:rsidRPr="00E02A59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E6644D" w:rsidRPr="00E02A59">
        <w:rPr>
          <w:rFonts w:ascii="Arial" w:eastAsia="Times New Roman" w:hAnsi="Arial" w:cs="Arial"/>
          <w:sz w:val="24"/>
          <w:szCs w:val="24"/>
          <w:lang w:eastAsia="pl-PL"/>
        </w:rPr>
        <w:t xml:space="preserve">drugiej </w:t>
      </w:r>
      <w:r w:rsidR="00E02A59" w:rsidRPr="00E02A59">
        <w:rPr>
          <w:rFonts w:ascii="Arial" w:eastAsia="Times New Roman" w:hAnsi="Arial" w:cs="Arial"/>
          <w:sz w:val="24"/>
          <w:szCs w:val="24"/>
          <w:lang w:eastAsia="pl-PL"/>
        </w:rPr>
        <w:t>formie</w:t>
      </w:r>
      <w:r w:rsidR="00BB3C8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20BB0" w:rsidRDefault="00E20BB0" w:rsidP="00C55EB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B3C8C">
        <w:rPr>
          <w:rFonts w:ascii="Arial" w:eastAsia="Times New Roman" w:hAnsi="Arial" w:cs="Arial"/>
          <w:sz w:val="24"/>
          <w:szCs w:val="24"/>
          <w:lang w:eastAsia="pl-PL"/>
        </w:rPr>
        <w:t>oświadczyła</w:t>
      </w:r>
      <w:r w:rsidR="00BB7749" w:rsidRPr="00E6644D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E6644D">
        <w:rPr>
          <w:rFonts w:ascii="Arial" w:eastAsia="Times New Roman" w:hAnsi="Arial" w:cs="Arial"/>
          <w:sz w:val="24"/>
          <w:szCs w:val="24"/>
          <w:lang w:eastAsia="pl-PL"/>
        </w:rPr>
        <w:t xml:space="preserve">zaproponowana </w:t>
      </w:r>
      <w:r w:rsidR="00BB7749" w:rsidRPr="00E6644D">
        <w:rPr>
          <w:rFonts w:ascii="Arial" w:eastAsia="Times New Roman" w:hAnsi="Arial" w:cs="Arial"/>
          <w:sz w:val="24"/>
          <w:szCs w:val="24"/>
          <w:lang w:eastAsia="pl-PL"/>
        </w:rPr>
        <w:t xml:space="preserve">poprawka </w:t>
      </w:r>
      <w:r w:rsidR="00E02A5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BB7749" w:rsidRPr="00E664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644D">
        <w:rPr>
          <w:rFonts w:ascii="Arial" w:eastAsia="Times New Roman" w:hAnsi="Arial" w:cs="Arial"/>
          <w:sz w:val="24"/>
          <w:szCs w:val="24"/>
          <w:lang w:eastAsia="pl-PL"/>
        </w:rPr>
        <w:t>merytoryczn</w:t>
      </w:r>
      <w:r w:rsidR="00E02A59">
        <w:rPr>
          <w:rFonts w:ascii="Arial" w:eastAsia="Times New Roman" w:hAnsi="Arial" w:cs="Arial"/>
          <w:sz w:val="24"/>
          <w:szCs w:val="24"/>
          <w:lang w:eastAsia="pl-PL"/>
        </w:rPr>
        <w:t>ego punktu widzenia</w:t>
      </w:r>
      <w:r w:rsidR="00E6644D">
        <w:rPr>
          <w:rFonts w:ascii="Arial" w:eastAsia="Times New Roman" w:hAnsi="Arial" w:cs="Arial"/>
          <w:sz w:val="24"/>
          <w:szCs w:val="24"/>
          <w:lang w:eastAsia="pl-PL"/>
        </w:rPr>
        <w:t xml:space="preserve"> niczego</w:t>
      </w:r>
      <w:r w:rsidR="00BB7749" w:rsidRPr="00E6644D">
        <w:rPr>
          <w:rFonts w:ascii="Arial" w:eastAsia="Times New Roman" w:hAnsi="Arial" w:cs="Arial"/>
          <w:sz w:val="24"/>
          <w:szCs w:val="24"/>
          <w:lang w:eastAsia="pl-PL"/>
        </w:rPr>
        <w:t xml:space="preserve"> nie wnosi. </w:t>
      </w:r>
    </w:p>
    <w:p w:rsidR="00BB7749" w:rsidRDefault="00DD457E" w:rsidP="00C55EB7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 w:rsidRPr="00BB77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D457E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BB7749" w:rsidRPr="00DD457E">
        <w:rPr>
          <w:rFonts w:ascii="Arial" w:eastAsia="Times New Roman" w:hAnsi="Arial" w:cs="Arial"/>
          <w:sz w:val="24"/>
          <w:szCs w:val="24"/>
          <w:lang w:eastAsia="pl-PL"/>
        </w:rPr>
        <w:t xml:space="preserve">wracając się do radnego Ceglarskiego zapytał, czy w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obecnym </w:t>
      </w:r>
      <w:r w:rsidR="00BB7749" w:rsidRPr="00DD457E">
        <w:rPr>
          <w:rFonts w:ascii="Arial" w:eastAsia="Times New Roman" w:hAnsi="Arial" w:cs="Arial"/>
          <w:sz w:val="24"/>
          <w:szCs w:val="24"/>
          <w:lang w:eastAsia="pl-PL"/>
        </w:rPr>
        <w:t>zapisie widzi jakieś zagrożenie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B77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C55EB7" w:rsidRDefault="00843178" w:rsidP="00C55EB7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  <w:r w:rsidRPr="001210BD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D457E">
        <w:rPr>
          <w:rFonts w:ascii="Arial" w:eastAsia="Times New Roman" w:hAnsi="Arial" w:cs="Arial"/>
          <w:sz w:val="24"/>
          <w:szCs w:val="24"/>
          <w:lang w:eastAsia="pl-PL"/>
        </w:rPr>
        <w:t>odpowiedział, ż</w:t>
      </w:r>
      <w:r w:rsidR="00BB7749">
        <w:rPr>
          <w:rFonts w:ascii="Arial" w:eastAsia="Times New Roman" w:hAnsi="Arial" w:cs="Arial"/>
          <w:sz w:val="24"/>
          <w:szCs w:val="24"/>
          <w:lang w:eastAsia="pl-PL"/>
        </w:rPr>
        <w:t>e zagrożeni</w:t>
      </w:r>
      <w:r w:rsidR="00BB3C8C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BB7749">
        <w:rPr>
          <w:rFonts w:ascii="Arial" w:eastAsia="Times New Roman" w:hAnsi="Arial" w:cs="Arial"/>
          <w:sz w:val="24"/>
          <w:szCs w:val="24"/>
          <w:lang w:eastAsia="pl-PL"/>
        </w:rPr>
        <w:t xml:space="preserve"> nie, natomiast uważa, że </w:t>
      </w:r>
      <w:r w:rsidR="00BB7749">
        <w:rPr>
          <w:rFonts w:ascii="Arial" w:hAnsi="Arial" w:cs="Arial"/>
          <w:sz w:val="24"/>
          <w:szCs w:val="24"/>
        </w:rPr>
        <w:t>wyraz</w:t>
      </w:r>
      <w:r w:rsidR="00C55EB7" w:rsidRPr="00843178">
        <w:rPr>
          <w:rFonts w:ascii="Arial" w:hAnsi="Arial" w:cs="Arial"/>
          <w:sz w:val="24"/>
          <w:szCs w:val="24"/>
        </w:rPr>
        <w:t xml:space="preserve"> </w:t>
      </w:r>
      <w:r w:rsidRPr="00843178">
        <w:rPr>
          <w:rFonts w:ascii="Arial" w:hAnsi="Arial" w:cs="Arial"/>
          <w:sz w:val="24"/>
          <w:szCs w:val="24"/>
        </w:rPr>
        <w:t>„</w:t>
      </w:r>
      <w:r w:rsidR="00C55EB7" w:rsidRPr="00843178">
        <w:rPr>
          <w:rFonts w:ascii="Arial" w:hAnsi="Arial" w:cs="Arial"/>
          <w:sz w:val="24"/>
          <w:szCs w:val="24"/>
        </w:rPr>
        <w:t>szczególnie</w:t>
      </w:r>
      <w:r w:rsidRPr="00843178">
        <w:rPr>
          <w:rFonts w:ascii="Arial" w:hAnsi="Arial" w:cs="Arial"/>
          <w:sz w:val="24"/>
          <w:szCs w:val="24"/>
        </w:rPr>
        <w:t>”</w:t>
      </w:r>
      <w:r w:rsidR="00BB7749">
        <w:rPr>
          <w:rFonts w:ascii="Arial" w:hAnsi="Arial" w:cs="Arial"/>
          <w:sz w:val="24"/>
          <w:szCs w:val="24"/>
        </w:rPr>
        <w:t xml:space="preserve"> można dodać</w:t>
      </w:r>
      <w:r w:rsidR="00DD457E">
        <w:rPr>
          <w:rFonts w:ascii="Arial" w:hAnsi="Arial" w:cs="Arial"/>
          <w:sz w:val="24"/>
          <w:szCs w:val="24"/>
        </w:rPr>
        <w:t>, choć się nie upiera</w:t>
      </w:r>
      <w:r w:rsidRPr="00843178">
        <w:rPr>
          <w:rFonts w:ascii="Arial" w:hAnsi="Arial" w:cs="Arial"/>
          <w:sz w:val="24"/>
          <w:szCs w:val="24"/>
        </w:rPr>
        <w:t>.</w:t>
      </w:r>
    </w:p>
    <w:p w:rsidR="00F4489D" w:rsidRDefault="00DD457E" w:rsidP="00DD457E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BB7749" w:rsidRPr="00DD457E">
        <w:rPr>
          <w:rFonts w:ascii="Arial" w:hAnsi="Arial" w:cs="Arial"/>
          <w:sz w:val="24"/>
          <w:szCs w:val="24"/>
        </w:rPr>
        <w:t>owiedziała, że proponowałaby pozostawienie tego dla dyrektorów</w:t>
      </w:r>
      <w:r w:rsidR="00BB3C8C">
        <w:rPr>
          <w:rFonts w:ascii="Arial" w:hAnsi="Arial" w:cs="Arial"/>
          <w:sz w:val="24"/>
          <w:szCs w:val="24"/>
        </w:rPr>
        <w:t>,</w:t>
      </w:r>
      <w:r w:rsidR="00BB7749">
        <w:rPr>
          <w:rFonts w:ascii="Arial" w:hAnsi="Arial" w:cs="Arial"/>
          <w:b/>
          <w:sz w:val="24"/>
          <w:szCs w:val="24"/>
        </w:rPr>
        <w:t xml:space="preserve"> </w:t>
      </w:r>
      <w:r w:rsidR="00F4489D" w:rsidRPr="00DD457E">
        <w:rPr>
          <w:rFonts w:ascii="Arial" w:hAnsi="Arial" w:cs="Arial"/>
          <w:sz w:val="24"/>
          <w:szCs w:val="24"/>
        </w:rPr>
        <w:t>jako priorytetów wyboru</w:t>
      </w:r>
      <w:r w:rsidR="00BB3C8C">
        <w:rPr>
          <w:rFonts w:ascii="Arial" w:hAnsi="Arial" w:cs="Arial"/>
          <w:sz w:val="24"/>
          <w:szCs w:val="24"/>
        </w:rPr>
        <w:t>,</w:t>
      </w:r>
      <w:r w:rsidR="00F4489D" w:rsidRPr="00DD457E">
        <w:rPr>
          <w:rFonts w:ascii="Arial" w:hAnsi="Arial" w:cs="Arial"/>
          <w:sz w:val="24"/>
          <w:szCs w:val="24"/>
        </w:rPr>
        <w:t xml:space="preserve"> komu wynajmą salę </w:t>
      </w:r>
      <w:r>
        <w:rPr>
          <w:rFonts w:ascii="Arial" w:hAnsi="Arial" w:cs="Arial"/>
          <w:sz w:val="24"/>
          <w:szCs w:val="24"/>
        </w:rPr>
        <w:br/>
        <w:t>w</w:t>
      </w:r>
      <w:r w:rsidR="00F4489D" w:rsidRPr="00DD457E">
        <w:rPr>
          <w:rFonts w:ascii="Arial" w:hAnsi="Arial" w:cs="Arial"/>
          <w:sz w:val="24"/>
          <w:szCs w:val="24"/>
        </w:rPr>
        <w:t xml:space="preserve"> przypadku trzech chętnych osób na tą samą godzinę.</w:t>
      </w:r>
    </w:p>
    <w:p w:rsidR="00BB3C8C" w:rsidRDefault="00BB3C8C" w:rsidP="00DD457E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F36A7" w:rsidRPr="00CF36A7">
        <w:rPr>
          <w:rFonts w:ascii="Arial" w:eastAsia="Times New Roman" w:hAnsi="Arial" w:cs="Arial"/>
          <w:sz w:val="24"/>
          <w:szCs w:val="24"/>
          <w:lang w:eastAsia="pl-PL"/>
        </w:rPr>
        <w:t>zgłosił sugestię</w:t>
      </w:r>
      <w:r w:rsidRPr="00CF36A7">
        <w:rPr>
          <w:rFonts w:ascii="Arial" w:eastAsia="Times New Roman" w:hAnsi="Arial" w:cs="Arial"/>
          <w:sz w:val="24"/>
          <w:szCs w:val="24"/>
          <w:lang w:eastAsia="pl-PL"/>
        </w:rPr>
        <w:t xml:space="preserve">, aby w aplikacji była możliwość zablokowania osób, które są „persona non grata”. </w:t>
      </w:r>
    </w:p>
    <w:p w:rsidR="00F4489D" w:rsidRDefault="00CF36A7" w:rsidP="00C55EB7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Marek Kieler – członek komisji </w:t>
      </w:r>
      <w:r w:rsidRPr="00CF36A7">
        <w:rPr>
          <w:rFonts w:ascii="Arial" w:hAnsi="Arial" w:cs="Arial"/>
          <w:sz w:val="24"/>
          <w:szCs w:val="24"/>
        </w:rPr>
        <w:t>zapytał</w:t>
      </w:r>
      <w:r>
        <w:rPr>
          <w:rFonts w:ascii="Arial" w:hAnsi="Arial" w:cs="Arial"/>
          <w:sz w:val="24"/>
          <w:szCs w:val="24"/>
        </w:rPr>
        <w:t xml:space="preserve"> o</w:t>
      </w:r>
      <w:r w:rsidRPr="00CF36A7">
        <w:rPr>
          <w:rFonts w:ascii="Arial" w:hAnsi="Arial" w:cs="Arial"/>
          <w:sz w:val="24"/>
          <w:szCs w:val="24"/>
        </w:rPr>
        <w:t xml:space="preserve"> koszt aplikacji </w:t>
      </w:r>
      <w:r>
        <w:rPr>
          <w:rFonts w:ascii="Arial" w:hAnsi="Arial" w:cs="Arial"/>
          <w:sz w:val="24"/>
          <w:szCs w:val="24"/>
        </w:rPr>
        <w:t>oraz</w:t>
      </w:r>
      <w:r w:rsidRPr="00CF36A7">
        <w:rPr>
          <w:rFonts w:ascii="Arial" w:hAnsi="Arial" w:cs="Arial"/>
          <w:sz w:val="24"/>
          <w:szCs w:val="24"/>
        </w:rPr>
        <w:t xml:space="preserve"> koszty związane z dostosowaniem </w:t>
      </w:r>
      <w:r w:rsidR="00F4489D" w:rsidRPr="00CF36A7">
        <w:rPr>
          <w:rFonts w:ascii="Arial" w:hAnsi="Arial" w:cs="Arial"/>
          <w:sz w:val="24"/>
          <w:szCs w:val="24"/>
        </w:rPr>
        <w:t>obiektów</w:t>
      </w:r>
      <w:r w:rsidRPr="00CF36A7">
        <w:rPr>
          <w:rFonts w:ascii="Arial" w:hAnsi="Arial" w:cs="Arial"/>
          <w:sz w:val="24"/>
          <w:szCs w:val="24"/>
        </w:rPr>
        <w:t xml:space="preserve">, np. założenia monitoringu </w:t>
      </w:r>
      <w:r w:rsidR="00F4489D" w:rsidRPr="00CF36A7">
        <w:rPr>
          <w:rFonts w:ascii="Arial" w:hAnsi="Arial" w:cs="Arial"/>
          <w:sz w:val="24"/>
          <w:szCs w:val="24"/>
        </w:rPr>
        <w:t xml:space="preserve">i czy </w:t>
      </w:r>
      <w:r w:rsidRPr="00CF36A7">
        <w:rPr>
          <w:rFonts w:ascii="Arial" w:hAnsi="Arial" w:cs="Arial"/>
          <w:sz w:val="24"/>
          <w:szCs w:val="24"/>
        </w:rPr>
        <w:t>zastosowanie aplikacji będzie</w:t>
      </w:r>
      <w:r w:rsidR="00F4489D" w:rsidRPr="00CF36A7">
        <w:rPr>
          <w:rFonts w:ascii="Arial" w:hAnsi="Arial" w:cs="Arial"/>
          <w:sz w:val="24"/>
          <w:szCs w:val="24"/>
        </w:rPr>
        <w:t xml:space="preserve"> się </w:t>
      </w:r>
      <w:r w:rsidRPr="00CF36A7">
        <w:rPr>
          <w:rFonts w:ascii="Arial" w:hAnsi="Arial" w:cs="Arial"/>
          <w:sz w:val="24"/>
          <w:szCs w:val="24"/>
        </w:rPr>
        <w:t>opłacać</w:t>
      </w:r>
      <w:r w:rsidR="00F4489D" w:rsidRPr="00CF36A7">
        <w:rPr>
          <w:rFonts w:ascii="Arial" w:hAnsi="Arial" w:cs="Arial"/>
          <w:sz w:val="24"/>
          <w:szCs w:val="24"/>
        </w:rPr>
        <w:t xml:space="preserve"> powiatow</w:t>
      </w:r>
      <w:r w:rsidRPr="00CF36A7">
        <w:rPr>
          <w:rFonts w:ascii="Arial" w:hAnsi="Arial" w:cs="Arial"/>
          <w:sz w:val="24"/>
          <w:szCs w:val="24"/>
        </w:rPr>
        <w:t>i.</w:t>
      </w:r>
    </w:p>
    <w:p w:rsidR="005F0DB4" w:rsidRDefault="00CF36A7" w:rsidP="00F01C4A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F36A7">
        <w:rPr>
          <w:rFonts w:ascii="Arial" w:eastAsia="Times New Roman" w:hAnsi="Arial" w:cs="Arial"/>
          <w:sz w:val="24"/>
          <w:szCs w:val="24"/>
          <w:lang w:eastAsia="pl-PL"/>
        </w:rPr>
        <w:t xml:space="preserve">odnosząc się do </w:t>
      </w:r>
      <w:r w:rsidRPr="00CF36A7">
        <w:rPr>
          <w:rFonts w:ascii="Arial" w:hAnsi="Arial" w:cs="Arial"/>
          <w:sz w:val="24"/>
          <w:szCs w:val="24"/>
        </w:rPr>
        <w:t>k</w:t>
      </w:r>
      <w:r w:rsidR="00F4489D" w:rsidRPr="00CF36A7">
        <w:rPr>
          <w:rFonts w:ascii="Arial" w:hAnsi="Arial" w:cs="Arial"/>
          <w:sz w:val="24"/>
          <w:szCs w:val="24"/>
        </w:rPr>
        <w:t>westi</w:t>
      </w:r>
      <w:r w:rsidRPr="00CF36A7">
        <w:rPr>
          <w:rFonts w:ascii="Arial" w:hAnsi="Arial" w:cs="Arial"/>
          <w:sz w:val="24"/>
          <w:szCs w:val="24"/>
        </w:rPr>
        <w:t>i monitoringu poinformowała, że do jutrzejszej sesji dowie się czy wszystkie obiekty mają monitoring i czy to wygeneruje koszty. Jeśli chodzi o sam</w:t>
      </w:r>
      <w:r>
        <w:rPr>
          <w:rFonts w:ascii="Arial" w:hAnsi="Arial" w:cs="Arial"/>
          <w:sz w:val="24"/>
          <w:szCs w:val="24"/>
        </w:rPr>
        <w:t>ą</w:t>
      </w:r>
      <w:r w:rsidRPr="00CF36A7">
        <w:rPr>
          <w:rFonts w:ascii="Arial" w:hAnsi="Arial" w:cs="Arial"/>
          <w:sz w:val="24"/>
          <w:szCs w:val="24"/>
        </w:rPr>
        <w:t xml:space="preserve"> aplikację, podała, </w:t>
      </w:r>
      <w:r>
        <w:rPr>
          <w:rFonts w:ascii="Arial" w:hAnsi="Arial" w:cs="Arial"/>
          <w:sz w:val="24"/>
          <w:szCs w:val="24"/>
        </w:rPr>
        <w:t>ż</w:t>
      </w:r>
      <w:r w:rsidRPr="00CF36A7">
        <w:rPr>
          <w:rFonts w:ascii="Arial" w:hAnsi="Arial" w:cs="Arial"/>
          <w:sz w:val="24"/>
          <w:szCs w:val="24"/>
        </w:rPr>
        <w:t>e aplikacja dla nabywcy jest bezpłatna</w:t>
      </w:r>
      <w:r>
        <w:rPr>
          <w:rFonts w:ascii="Arial" w:hAnsi="Arial" w:cs="Arial"/>
          <w:sz w:val="24"/>
          <w:szCs w:val="24"/>
        </w:rPr>
        <w:t xml:space="preserve">. </w:t>
      </w:r>
      <w:r w:rsidR="00F01C4A">
        <w:rPr>
          <w:rFonts w:ascii="Arial" w:hAnsi="Arial" w:cs="Arial"/>
          <w:sz w:val="24"/>
          <w:szCs w:val="24"/>
        </w:rPr>
        <w:t>Dalej w</w:t>
      </w:r>
      <w:r>
        <w:rPr>
          <w:rFonts w:ascii="Arial" w:hAnsi="Arial" w:cs="Arial"/>
          <w:sz w:val="24"/>
          <w:szCs w:val="24"/>
        </w:rPr>
        <w:t xml:space="preserve">skazała, że dzisiaj najem obiektu odbywa </w:t>
      </w:r>
      <w:r w:rsidR="00F01C4A">
        <w:rPr>
          <w:rFonts w:ascii="Arial" w:hAnsi="Arial" w:cs="Arial"/>
          <w:sz w:val="24"/>
          <w:szCs w:val="24"/>
        </w:rPr>
        <w:t xml:space="preserve">się na podstawie stawek przyjętych przez każdego z dyrektorów indywidualnie, każdy wie w jakim stanie technicznym posiada obiekt, </w:t>
      </w:r>
      <w:r w:rsidR="00263C3D">
        <w:rPr>
          <w:rFonts w:ascii="Arial" w:hAnsi="Arial" w:cs="Arial"/>
          <w:sz w:val="24"/>
          <w:szCs w:val="24"/>
        </w:rPr>
        <w:t xml:space="preserve">natomiast </w:t>
      </w:r>
      <w:r w:rsidR="00263C3D">
        <w:rPr>
          <w:rFonts w:ascii="Arial" w:hAnsi="Arial" w:cs="Arial"/>
          <w:sz w:val="24"/>
          <w:szCs w:val="24"/>
        </w:rPr>
        <w:br/>
      </w:r>
      <w:r w:rsidR="00F01C4A">
        <w:rPr>
          <w:rFonts w:ascii="Arial" w:hAnsi="Arial" w:cs="Arial"/>
          <w:sz w:val="24"/>
          <w:szCs w:val="24"/>
        </w:rPr>
        <w:t xml:space="preserve">w aplikacje </w:t>
      </w:r>
      <w:r w:rsidR="005F0DB4" w:rsidRPr="00CF36A7">
        <w:rPr>
          <w:rFonts w:ascii="Arial" w:hAnsi="Arial" w:cs="Arial"/>
          <w:sz w:val="24"/>
          <w:szCs w:val="24"/>
        </w:rPr>
        <w:t>do stawki</w:t>
      </w:r>
      <w:r w:rsidR="00F01C4A">
        <w:rPr>
          <w:rFonts w:ascii="Arial" w:hAnsi="Arial" w:cs="Arial"/>
          <w:sz w:val="24"/>
          <w:szCs w:val="24"/>
        </w:rPr>
        <w:t>,</w:t>
      </w:r>
      <w:r w:rsidR="005F0DB4" w:rsidRPr="00CF36A7">
        <w:rPr>
          <w:rFonts w:ascii="Arial" w:hAnsi="Arial" w:cs="Arial"/>
          <w:sz w:val="24"/>
          <w:szCs w:val="24"/>
        </w:rPr>
        <w:t xml:space="preserve"> któr</w:t>
      </w:r>
      <w:r w:rsidR="00F01C4A">
        <w:rPr>
          <w:rFonts w:ascii="Arial" w:hAnsi="Arial" w:cs="Arial"/>
          <w:sz w:val="24"/>
          <w:szCs w:val="24"/>
        </w:rPr>
        <w:t>ą ustala</w:t>
      </w:r>
      <w:r w:rsidR="005F0DB4" w:rsidRPr="00CF36A7">
        <w:rPr>
          <w:rFonts w:ascii="Arial" w:hAnsi="Arial" w:cs="Arial"/>
          <w:sz w:val="24"/>
          <w:szCs w:val="24"/>
        </w:rPr>
        <w:t xml:space="preserve"> dyrektor </w:t>
      </w:r>
      <w:r w:rsidR="00F01C4A">
        <w:rPr>
          <w:rFonts w:ascii="Arial" w:hAnsi="Arial" w:cs="Arial"/>
          <w:sz w:val="24"/>
          <w:szCs w:val="24"/>
        </w:rPr>
        <w:t>będzie doliczon</w:t>
      </w:r>
      <w:r w:rsidR="000F2E61">
        <w:rPr>
          <w:rFonts w:ascii="Arial" w:hAnsi="Arial" w:cs="Arial"/>
          <w:sz w:val="24"/>
          <w:szCs w:val="24"/>
        </w:rPr>
        <w:t>a dodatkowo kwota</w:t>
      </w:r>
      <w:r w:rsidR="00F01C4A">
        <w:rPr>
          <w:rFonts w:ascii="Arial" w:hAnsi="Arial" w:cs="Arial"/>
          <w:sz w:val="24"/>
          <w:szCs w:val="24"/>
        </w:rPr>
        <w:t xml:space="preserve"> </w:t>
      </w:r>
      <w:r w:rsidR="000F2E61">
        <w:rPr>
          <w:rFonts w:ascii="Arial" w:hAnsi="Arial" w:cs="Arial"/>
          <w:sz w:val="24"/>
          <w:szCs w:val="24"/>
        </w:rPr>
        <w:br/>
      </w:r>
      <w:r w:rsidR="00F01C4A">
        <w:rPr>
          <w:rFonts w:ascii="Arial" w:hAnsi="Arial" w:cs="Arial"/>
          <w:sz w:val="24"/>
          <w:szCs w:val="24"/>
        </w:rPr>
        <w:t>3,00 zł brutto za każdą</w:t>
      </w:r>
      <w:r w:rsidR="005F0DB4" w:rsidRPr="00CF36A7">
        <w:rPr>
          <w:rFonts w:ascii="Arial" w:hAnsi="Arial" w:cs="Arial"/>
          <w:sz w:val="24"/>
          <w:szCs w:val="24"/>
        </w:rPr>
        <w:t xml:space="preserve"> godzinę. </w:t>
      </w:r>
      <w:r w:rsidR="00F01C4A">
        <w:rPr>
          <w:rFonts w:ascii="Arial" w:hAnsi="Arial" w:cs="Arial"/>
          <w:sz w:val="24"/>
          <w:szCs w:val="24"/>
        </w:rPr>
        <w:t xml:space="preserve">Operator </w:t>
      </w:r>
      <w:r w:rsidR="005F0DB4" w:rsidRPr="00CF36A7">
        <w:rPr>
          <w:rFonts w:ascii="Arial" w:hAnsi="Arial" w:cs="Arial"/>
          <w:sz w:val="24"/>
          <w:szCs w:val="24"/>
        </w:rPr>
        <w:t xml:space="preserve">aplikacji </w:t>
      </w:r>
      <w:r w:rsidR="00F01C4A">
        <w:rPr>
          <w:rFonts w:ascii="Arial" w:hAnsi="Arial" w:cs="Arial"/>
          <w:sz w:val="24"/>
          <w:szCs w:val="24"/>
        </w:rPr>
        <w:t xml:space="preserve">będzie przesyłał </w:t>
      </w:r>
      <w:r w:rsidR="005F0DB4" w:rsidRPr="00CF36A7">
        <w:rPr>
          <w:rFonts w:ascii="Arial" w:hAnsi="Arial" w:cs="Arial"/>
          <w:sz w:val="24"/>
          <w:szCs w:val="24"/>
        </w:rPr>
        <w:t>uzyskane dochody pomniejszone o 3</w:t>
      </w:r>
      <w:r w:rsidR="00F01C4A">
        <w:rPr>
          <w:rFonts w:ascii="Arial" w:hAnsi="Arial" w:cs="Arial"/>
          <w:sz w:val="24"/>
          <w:szCs w:val="24"/>
        </w:rPr>
        <w:t>,00</w:t>
      </w:r>
      <w:r w:rsidR="005F0DB4" w:rsidRPr="00CF36A7">
        <w:rPr>
          <w:rFonts w:ascii="Arial" w:hAnsi="Arial" w:cs="Arial"/>
          <w:sz w:val="24"/>
          <w:szCs w:val="24"/>
        </w:rPr>
        <w:t xml:space="preserve"> zł od każdej wejściówki</w:t>
      </w:r>
      <w:r w:rsidR="00F01C4A">
        <w:rPr>
          <w:rFonts w:ascii="Arial" w:hAnsi="Arial" w:cs="Arial"/>
          <w:sz w:val="24"/>
          <w:szCs w:val="24"/>
        </w:rPr>
        <w:t>. Podała, że sterownik, który trzeba</w:t>
      </w:r>
      <w:r w:rsidR="00263C3D">
        <w:rPr>
          <w:rFonts w:ascii="Arial" w:hAnsi="Arial" w:cs="Arial"/>
          <w:sz w:val="24"/>
          <w:szCs w:val="24"/>
        </w:rPr>
        <w:t xml:space="preserve"> będzie</w:t>
      </w:r>
      <w:r w:rsidR="00F01C4A">
        <w:rPr>
          <w:rFonts w:ascii="Arial" w:hAnsi="Arial" w:cs="Arial"/>
          <w:sz w:val="24"/>
          <w:szCs w:val="24"/>
        </w:rPr>
        <w:t xml:space="preserve"> zainstalować kosztuje około </w:t>
      </w:r>
      <w:r w:rsidR="000F2E61">
        <w:rPr>
          <w:rFonts w:ascii="Arial" w:hAnsi="Arial" w:cs="Arial"/>
          <w:sz w:val="24"/>
          <w:szCs w:val="24"/>
        </w:rPr>
        <w:t>2.</w:t>
      </w:r>
      <w:r w:rsidR="00F01C4A" w:rsidRPr="00263C3D">
        <w:rPr>
          <w:rFonts w:ascii="Arial" w:hAnsi="Arial" w:cs="Arial"/>
          <w:sz w:val="24"/>
          <w:szCs w:val="24"/>
        </w:rPr>
        <w:t>250</w:t>
      </w:r>
      <w:r w:rsidR="000F2E61">
        <w:rPr>
          <w:rFonts w:ascii="Arial" w:hAnsi="Arial" w:cs="Arial"/>
          <w:sz w:val="24"/>
          <w:szCs w:val="24"/>
        </w:rPr>
        <w:t>,00</w:t>
      </w:r>
      <w:r w:rsidR="00F01C4A" w:rsidRPr="00263C3D">
        <w:rPr>
          <w:rFonts w:ascii="Arial" w:hAnsi="Arial" w:cs="Arial"/>
          <w:sz w:val="24"/>
          <w:szCs w:val="24"/>
        </w:rPr>
        <w:t xml:space="preserve"> zł netto, </w:t>
      </w:r>
      <w:r w:rsidR="005F0DB4" w:rsidRPr="00263C3D">
        <w:rPr>
          <w:rFonts w:ascii="Arial" w:hAnsi="Arial" w:cs="Arial"/>
          <w:sz w:val="24"/>
          <w:szCs w:val="24"/>
        </w:rPr>
        <w:t xml:space="preserve">dodatkowo trzeba zakupić elektrozamki. </w:t>
      </w:r>
      <w:r w:rsidR="00263C3D" w:rsidRPr="00263C3D">
        <w:rPr>
          <w:rFonts w:ascii="Arial" w:hAnsi="Arial" w:cs="Arial"/>
          <w:sz w:val="24"/>
          <w:szCs w:val="24"/>
        </w:rPr>
        <w:t>Poinformowała, że dyrektorzy</w:t>
      </w:r>
      <w:r w:rsidR="005F0DB4" w:rsidRPr="00263C3D">
        <w:rPr>
          <w:rFonts w:ascii="Arial" w:hAnsi="Arial" w:cs="Arial"/>
          <w:sz w:val="24"/>
          <w:szCs w:val="24"/>
        </w:rPr>
        <w:t xml:space="preserve"> s</w:t>
      </w:r>
      <w:r w:rsidR="00263C3D" w:rsidRPr="00263C3D">
        <w:rPr>
          <w:rFonts w:ascii="Arial" w:hAnsi="Arial" w:cs="Arial"/>
          <w:sz w:val="24"/>
          <w:szCs w:val="24"/>
        </w:rPr>
        <w:t>ą</w:t>
      </w:r>
      <w:r w:rsidR="005F0DB4" w:rsidRPr="00263C3D">
        <w:rPr>
          <w:rFonts w:ascii="Arial" w:hAnsi="Arial" w:cs="Arial"/>
          <w:sz w:val="24"/>
          <w:szCs w:val="24"/>
        </w:rPr>
        <w:t xml:space="preserve"> gotowi w swoich budżetach wygenerować te środki. </w:t>
      </w:r>
    </w:p>
    <w:p w:rsidR="005F0DB4" w:rsidRDefault="00263C3D" w:rsidP="005F0DB4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Dariusz Ceglarski – członek komisji </w:t>
      </w:r>
      <w:r w:rsidRPr="00263C3D">
        <w:rPr>
          <w:rFonts w:ascii="Arial" w:hAnsi="Arial" w:cs="Arial"/>
          <w:sz w:val="24"/>
          <w:szCs w:val="24"/>
        </w:rPr>
        <w:t xml:space="preserve">odnosząc się do zapisów </w:t>
      </w:r>
      <w:r>
        <w:rPr>
          <w:rFonts w:ascii="Arial" w:hAnsi="Arial" w:cs="Arial"/>
          <w:sz w:val="24"/>
          <w:szCs w:val="24"/>
        </w:rPr>
        <w:br/>
      </w:r>
      <w:r w:rsidRPr="00263C3D">
        <w:rPr>
          <w:rFonts w:ascii="Arial" w:hAnsi="Arial" w:cs="Arial"/>
          <w:sz w:val="24"/>
          <w:szCs w:val="24"/>
        </w:rPr>
        <w:t xml:space="preserve">w </w:t>
      </w:r>
      <w:r w:rsidRPr="00263C3D">
        <w:rPr>
          <w:rFonts w:ascii="Arial" w:hAnsi="Arial" w:cs="Arial"/>
          <w:bCs/>
          <w:sz w:val="24"/>
          <w:szCs w:val="24"/>
        </w:rPr>
        <w:t>§</w:t>
      </w:r>
      <w:r w:rsidRPr="00263C3D">
        <w:rPr>
          <w:rFonts w:ascii="Arial" w:eastAsia="Times New Roman" w:hAnsi="Arial" w:cs="Arial"/>
          <w:sz w:val="24"/>
          <w:szCs w:val="24"/>
          <w:lang w:eastAsia="pl-PL"/>
        </w:rPr>
        <w:t xml:space="preserve"> 5 załącznika do uchwały, </w:t>
      </w:r>
      <w:r w:rsidRPr="00263C3D">
        <w:rPr>
          <w:rFonts w:ascii="Arial" w:hAnsi="Arial" w:cs="Arial"/>
          <w:sz w:val="24"/>
          <w:szCs w:val="24"/>
        </w:rPr>
        <w:t xml:space="preserve">zapytał w jaki sposób dyrektorzy </w:t>
      </w:r>
      <w:r w:rsidR="005F0DB4" w:rsidRPr="00263C3D">
        <w:rPr>
          <w:rFonts w:ascii="Arial" w:hAnsi="Arial" w:cs="Arial"/>
          <w:sz w:val="24"/>
          <w:szCs w:val="24"/>
        </w:rPr>
        <w:t>będą rozliczać dochody</w:t>
      </w:r>
      <w:r>
        <w:rPr>
          <w:rFonts w:ascii="Arial" w:hAnsi="Arial" w:cs="Arial"/>
          <w:sz w:val="24"/>
          <w:szCs w:val="24"/>
        </w:rPr>
        <w:t xml:space="preserve">, czy nie lepiej wyraz „dochód” zastąpić wyrazem „przychód”. </w:t>
      </w:r>
    </w:p>
    <w:p w:rsidR="000F2E61" w:rsidRDefault="00263C3D" w:rsidP="00263C3D">
      <w:pPr>
        <w:tabs>
          <w:tab w:val="right" w:pos="9073"/>
        </w:tabs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Piotr Kędzi</w:t>
      </w:r>
      <w:r w:rsidR="000F2E61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– członek komisji </w:t>
      </w:r>
      <w:r w:rsidR="000F2E61" w:rsidRPr="000F2E61">
        <w:rPr>
          <w:rFonts w:ascii="Arial" w:hAnsi="Arial" w:cs="Arial"/>
          <w:sz w:val="24"/>
          <w:szCs w:val="24"/>
        </w:rPr>
        <w:t>odrzekł</w:t>
      </w:r>
      <w:r w:rsidRPr="000F2E61">
        <w:rPr>
          <w:rFonts w:ascii="Arial" w:hAnsi="Arial" w:cs="Arial"/>
          <w:sz w:val="24"/>
          <w:szCs w:val="24"/>
        </w:rPr>
        <w:t xml:space="preserve">, że pewnie tak jak teraz przy wynajmie. </w:t>
      </w:r>
    </w:p>
    <w:p w:rsidR="005F0DB4" w:rsidRDefault="000F2E61" w:rsidP="00263C3D">
      <w:pPr>
        <w:tabs>
          <w:tab w:val="right" w:pos="9073"/>
        </w:tabs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E629D">
        <w:rPr>
          <w:rFonts w:ascii="Arial" w:hAnsi="Arial" w:cs="Arial"/>
          <w:sz w:val="24"/>
          <w:szCs w:val="24"/>
        </w:rPr>
        <w:t xml:space="preserve">wyjaśniła, że Zarząd Powiatu </w:t>
      </w:r>
      <w:r w:rsidR="00BE629D" w:rsidRPr="00BE629D">
        <w:rPr>
          <w:rFonts w:ascii="Arial" w:hAnsi="Arial" w:cs="Arial"/>
          <w:sz w:val="24"/>
          <w:szCs w:val="24"/>
        </w:rPr>
        <w:t>niemalże na każdym posiedzeniu</w:t>
      </w:r>
      <w:r w:rsidRPr="00BE629D">
        <w:rPr>
          <w:rFonts w:ascii="Arial" w:hAnsi="Arial" w:cs="Arial"/>
          <w:sz w:val="24"/>
          <w:szCs w:val="24"/>
        </w:rPr>
        <w:t xml:space="preserve"> proceduje informacj</w:t>
      </w:r>
      <w:r w:rsidR="00BE629D" w:rsidRPr="00BE629D">
        <w:rPr>
          <w:rFonts w:ascii="Arial" w:hAnsi="Arial" w:cs="Arial"/>
          <w:sz w:val="24"/>
          <w:szCs w:val="24"/>
        </w:rPr>
        <w:t>ę</w:t>
      </w:r>
      <w:r w:rsidRPr="00BE629D">
        <w:rPr>
          <w:rFonts w:ascii="Arial" w:hAnsi="Arial" w:cs="Arial"/>
          <w:sz w:val="24"/>
          <w:szCs w:val="24"/>
        </w:rPr>
        <w:t xml:space="preserve"> o zawarciu </w:t>
      </w:r>
      <w:r w:rsidR="00BE629D" w:rsidRPr="00BE629D">
        <w:rPr>
          <w:rFonts w:ascii="Arial" w:hAnsi="Arial" w:cs="Arial"/>
          <w:sz w:val="24"/>
          <w:szCs w:val="24"/>
        </w:rPr>
        <w:t xml:space="preserve">umowy </w:t>
      </w:r>
      <w:r w:rsidRPr="00BE629D">
        <w:rPr>
          <w:rFonts w:ascii="Arial" w:hAnsi="Arial" w:cs="Arial"/>
          <w:sz w:val="24"/>
          <w:szCs w:val="24"/>
        </w:rPr>
        <w:t>bądź zgod</w:t>
      </w:r>
      <w:r w:rsidR="00BE629D" w:rsidRPr="00BE629D">
        <w:rPr>
          <w:rFonts w:ascii="Arial" w:hAnsi="Arial" w:cs="Arial"/>
          <w:sz w:val="24"/>
          <w:szCs w:val="24"/>
        </w:rPr>
        <w:t>ę na kolejną</w:t>
      </w:r>
      <w:r w:rsidRPr="00BE629D">
        <w:rPr>
          <w:rFonts w:ascii="Arial" w:hAnsi="Arial" w:cs="Arial"/>
          <w:sz w:val="24"/>
          <w:szCs w:val="24"/>
        </w:rPr>
        <w:t xml:space="preserve"> umowę</w:t>
      </w:r>
      <w:r w:rsidR="00BE629D">
        <w:rPr>
          <w:rFonts w:ascii="Arial" w:hAnsi="Arial" w:cs="Arial"/>
          <w:sz w:val="24"/>
          <w:szCs w:val="24"/>
        </w:rPr>
        <w:t>,</w:t>
      </w:r>
      <w:r w:rsidRPr="00BE629D">
        <w:rPr>
          <w:rFonts w:ascii="Arial" w:hAnsi="Arial" w:cs="Arial"/>
          <w:sz w:val="24"/>
          <w:szCs w:val="24"/>
        </w:rPr>
        <w:t xml:space="preserve"> </w:t>
      </w:r>
      <w:r w:rsidR="00BE629D" w:rsidRPr="00BE629D">
        <w:rPr>
          <w:rFonts w:ascii="Arial" w:hAnsi="Arial" w:cs="Arial"/>
          <w:sz w:val="24"/>
          <w:szCs w:val="24"/>
        </w:rPr>
        <w:t>Zarząd</w:t>
      </w:r>
      <w:r w:rsidRPr="00BE629D">
        <w:rPr>
          <w:rFonts w:ascii="Arial" w:hAnsi="Arial" w:cs="Arial"/>
          <w:sz w:val="24"/>
          <w:szCs w:val="24"/>
        </w:rPr>
        <w:t xml:space="preserve"> na bieżąco ma wiedzę o tym</w:t>
      </w:r>
      <w:r w:rsidR="00BE629D">
        <w:rPr>
          <w:rFonts w:ascii="Arial" w:hAnsi="Arial" w:cs="Arial"/>
          <w:sz w:val="24"/>
          <w:szCs w:val="24"/>
        </w:rPr>
        <w:t>,</w:t>
      </w:r>
      <w:r w:rsidRPr="00BE629D">
        <w:rPr>
          <w:rFonts w:ascii="Arial" w:hAnsi="Arial" w:cs="Arial"/>
          <w:sz w:val="24"/>
          <w:szCs w:val="24"/>
        </w:rPr>
        <w:t xml:space="preserve"> co się </w:t>
      </w:r>
      <w:r w:rsidR="00BE629D" w:rsidRPr="00BE629D">
        <w:rPr>
          <w:rFonts w:ascii="Arial" w:hAnsi="Arial" w:cs="Arial"/>
          <w:sz w:val="24"/>
          <w:szCs w:val="24"/>
        </w:rPr>
        <w:t>dzieje</w:t>
      </w:r>
      <w:r w:rsidRPr="00BE629D">
        <w:rPr>
          <w:rFonts w:ascii="Arial" w:hAnsi="Arial" w:cs="Arial"/>
          <w:sz w:val="24"/>
          <w:szCs w:val="24"/>
        </w:rPr>
        <w:t xml:space="preserve"> </w:t>
      </w:r>
      <w:r w:rsidR="00BE629D">
        <w:rPr>
          <w:rFonts w:ascii="Arial" w:hAnsi="Arial" w:cs="Arial"/>
          <w:sz w:val="24"/>
          <w:szCs w:val="24"/>
        </w:rPr>
        <w:br/>
      </w:r>
      <w:r w:rsidRPr="00BE629D">
        <w:rPr>
          <w:rFonts w:ascii="Arial" w:hAnsi="Arial" w:cs="Arial"/>
          <w:sz w:val="24"/>
          <w:szCs w:val="24"/>
        </w:rPr>
        <w:t xml:space="preserve">w </w:t>
      </w:r>
      <w:r w:rsidR="00BE629D" w:rsidRPr="00BE629D">
        <w:rPr>
          <w:rFonts w:ascii="Arial" w:hAnsi="Arial" w:cs="Arial"/>
          <w:sz w:val="24"/>
          <w:szCs w:val="24"/>
        </w:rPr>
        <w:t>szkołach</w:t>
      </w:r>
      <w:r w:rsidRPr="00BE629D">
        <w:rPr>
          <w:rFonts w:ascii="Arial" w:hAnsi="Arial" w:cs="Arial"/>
          <w:sz w:val="24"/>
          <w:szCs w:val="24"/>
        </w:rPr>
        <w:t>, a dodatkow</w:t>
      </w:r>
      <w:r w:rsidR="00BE629D">
        <w:rPr>
          <w:rFonts w:ascii="Arial" w:hAnsi="Arial" w:cs="Arial"/>
          <w:sz w:val="24"/>
          <w:szCs w:val="24"/>
        </w:rPr>
        <w:t>o</w:t>
      </w:r>
      <w:r w:rsidRPr="00BE629D">
        <w:rPr>
          <w:rFonts w:ascii="Arial" w:hAnsi="Arial" w:cs="Arial"/>
          <w:sz w:val="24"/>
          <w:szCs w:val="24"/>
        </w:rPr>
        <w:t xml:space="preserve"> </w:t>
      </w:r>
      <w:r w:rsidR="00BE629D" w:rsidRPr="00BE629D">
        <w:rPr>
          <w:rFonts w:ascii="Arial" w:hAnsi="Arial" w:cs="Arial"/>
          <w:sz w:val="24"/>
          <w:szCs w:val="24"/>
        </w:rPr>
        <w:t>tą</w:t>
      </w:r>
      <w:r w:rsidRPr="00BE629D">
        <w:rPr>
          <w:rFonts w:ascii="Arial" w:hAnsi="Arial" w:cs="Arial"/>
          <w:sz w:val="24"/>
          <w:szCs w:val="24"/>
        </w:rPr>
        <w:t xml:space="preserve"> </w:t>
      </w:r>
      <w:r w:rsidR="00BE629D" w:rsidRPr="00BE629D">
        <w:rPr>
          <w:rFonts w:ascii="Arial" w:hAnsi="Arial" w:cs="Arial"/>
          <w:sz w:val="24"/>
          <w:szCs w:val="24"/>
        </w:rPr>
        <w:t>u</w:t>
      </w:r>
      <w:r w:rsidRPr="00BE629D">
        <w:rPr>
          <w:rFonts w:ascii="Arial" w:hAnsi="Arial" w:cs="Arial"/>
          <w:sz w:val="24"/>
          <w:szCs w:val="24"/>
        </w:rPr>
        <w:t>chwał</w:t>
      </w:r>
      <w:r w:rsidR="00BE629D">
        <w:rPr>
          <w:rFonts w:ascii="Arial" w:hAnsi="Arial" w:cs="Arial"/>
          <w:sz w:val="24"/>
          <w:szCs w:val="24"/>
        </w:rPr>
        <w:t>ą</w:t>
      </w:r>
      <w:r w:rsidRPr="00BE629D">
        <w:rPr>
          <w:rFonts w:ascii="Arial" w:hAnsi="Arial" w:cs="Arial"/>
          <w:sz w:val="24"/>
          <w:szCs w:val="24"/>
        </w:rPr>
        <w:t xml:space="preserve"> dyrektorzy zostali zobowiązani do </w:t>
      </w:r>
      <w:r w:rsidR="00BE629D" w:rsidRPr="00BE629D">
        <w:rPr>
          <w:rFonts w:ascii="Arial" w:hAnsi="Arial" w:cs="Arial"/>
          <w:sz w:val="24"/>
          <w:szCs w:val="24"/>
        </w:rPr>
        <w:t>składania</w:t>
      </w:r>
      <w:r w:rsidRPr="00BE629D">
        <w:rPr>
          <w:rFonts w:ascii="Arial" w:hAnsi="Arial" w:cs="Arial"/>
          <w:sz w:val="24"/>
          <w:szCs w:val="24"/>
        </w:rPr>
        <w:t xml:space="preserve"> corocznych sprawozdań.</w:t>
      </w:r>
      <w:r w:rsidR="00263C3D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5F0DB4" w:rsidRDefault="00BE629D" w:rsidP="005F0DB4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Dariusz Ceglarski – członek komisji </w:t>
      </w:r>
      <w:r w:rsidRPr="00BE629D">
        <w:rPr>
          <w:rFonts w:ascii="Arial" w:hAnsi="Arial" w:cs="Arial"/>
          <w:sz w:val="24"/>
          <w:szCs w:val="24"/>
        </w:rPr>
        <w:t>wyjaśnił, dlaczego o tym powiedział – dlatego że okaże się, że</w:t>
      </w:r>
      <w:r w:rsidR="005F0DB4" w:rsidRPr="00BE629D">
        <w:rPr>
          <w:rFonts w:ascii="Arial" w:hAnsi="Arial" w:cs="Arial"/>
          <w:sz w:val="24"/>
          <w:szCs w:val="24"/>
        </w:rPr>
        <w:t xml:space="preserve"> aplikacja </w:t>
      </w:r>
      <w:r>
        <w:rPr>
          <w:rFonts w:ascii="Arial" w:hAnsi="Arial" w:cs="Arial"/>
          <w:sz w:val="24"/>
          <w:szCs w:val="24"/>
        </w:rPr>
        <w:t xml:space="preserve">super się </w:t>
      </w:r>
      <w:r w:rsidR="005F0DB4" w:rsidRPr="00BE629D">
        <w:rPr>
          <w:rFonts w:ascii="Arial" w:hAnsi="Arial" w:cs="Arial"/>
          <w:sz w:val="24"/>
          <w:szCs w:val="24"/>
        </w:rPr>
        <w:t>sprawdziła, bo wygenerowała dochód, a tak naprawdę koszty f</w:t>
      </w:r>
      <w:r w:rsidRPr="00BE629D">
        <w:rPr>
          <w:rFonts w:ascii="Arial" w:hAnsi="Arial" w:cs="Arial"/>
          <w:sz w:val="24"/>
          <w:szCs w:val="24"/>
        </w:rPr>
        <w:t xml:space="preserve">unkcjonowania szkoły </w:t>
      </w:r>
      <w:r w:rsidR="005F0DB4" w:rsidRPr="00BE629D">
        <w:rPr>
          <w:rFonts w:ascii="Arial" w:hAnsi="Arial" w:cs="Arial"/>
          <w:sz w:val="24"/>
          <w:szCs w:val="24"/>
        </w:rPr>
        <w:t>wzrosną</w:t>
      </w:r>
      <w:r w:rsidRPr="00BE629D">
        <w:rPr>
          <w:rFonts w:ascii="Arial" w:hAnsi="Arial" w:cs="Arial"/>
          <w:sz w:val="24"/>
          <w:szCs w:val="24"/>
        </w:rPr>
        <w:t>.</w:t>
      </w:r>
    </w:p>
    <w:p w:rsidR="005F0DB4" w:rsidRDefault="00BE629D" w:rsidP="005F0DB4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E0879">
        <w:rPr>
          <w:rFonts w:ascii="Arial" w:hAnsi="Arial" w:cs="Arial"/>
          <w:sz w:val="24"/>
          <w:szCs w:val="24"/>
        </w:rPr>
        <w:t>odpowiedziała, że d</w:t>
      </w:r>
      <w:r w:rsidR="005F0DB4" w:rsidRPr="00FE0879">
        <w:rPr>
          <w:rFonts w:ascii="Arial" w:hAnsi="Arial" w:cs="Arial"/>
          <w:sz w:val="24"/>
          <w:szCs w:val="24"/>
        </w:rPr>
        <w:t xml:space="preserve">yrektorzy </w:t>
      </w:r>
      <w:r w:rsidRPr="00FE0879">
        <w:rPr>
          <w:rFonts w:ascii="Arial" w:hAnsi="Arial" w:cs="Arial"/>
          <w:sz w:val="24"/>
          <w:szCs w:val="24"/>
        </w:rPr>
        <w:t xml:space="preserve">dbając o swój majątek, </w:t>
      </w:r>
      <w:r w:rsidR="005F0DB4" w:rsidRPr="00FE0879">
        <w:rPr>
          <w:rFonts w:ascii="Arial" w:hAnsi="Arial" w:cs="Arial"/>
          <w:sz w:val="24"/>
          <w:szCs w:val="24"/>
        </w:rPr>
        <w:t>ustalają takie st</w:t>
      </w:r>
      <w:r w:rsidRPr="00FE0879">
        <w:rPr>
          <w:rFonts w:ascii="Arial" w:hAnsi="Arial" w:cs="Arial"/>
          <w:sz w:val="24"/>
          <w:szCs w:val="24"/>
        </w:rPr>
        <w:t>a</w:t>
      </w:r>
      <w:r w:rsidR="005F0DB4" w:rsidRPr="00FE0879">
        <w:rPr>
          <w:rFonts w:ascii="Arial" w:hAnsi="Arial" w:cs="Arial"/>
          <w:sz w:val="24"/>
          <w:szCs w:val="24"/>
        </w:rPr>
        <w:t>wki czynszu</w:t>
      </w:r>
      <w:r w:rsidR="00FE0879">
        <w:rPr>
          <w:rFonts w:ascii="Arial" w:hAnsi="Arial" w:cs="Arial"/>
          <w:sz w:val="24"/>
          <w:szCs w:val="24"/>
        </w:rPr>
        <w:t>,</w:t>
      </w:r>
      <w:r w:rsidR="005F0DB4" w:rsidRPr="00FE0879">
        <w:rPr>
          <w:rFonts w:ascii="Arial" w:hAnsi="Arial" w:cs="Arial"/>
          <w:sz w:val="24"/>
          <w:szCs w:val="24"/>
        </w:rPr>
        <w:t xml:space="preserve"> które muszą t</w:t>
      </w:r>
      <w:r w:rsidRPr="00FE0879">
        <w:rPr>
          <w:rFonts w:ascii="Arial" w:hAnsi="Arial" w:cs="Arial"/>
          <w:sz w:val="24"/>
          <w:szCs w:val="24"/>
        </w:rPr>
        <w:t>e koszty</w:t>
      </w:r>
      <w:r w:rsidR="005F0DB4" w:rsidRPr="00FE0879">
        <w:rPr>
          <w:rFonts w:ascii="Arial" w:hAnsi="Arial" w:cs="Arial"/>
          <w:sz w:val="24"/>
          <w:szCs w:val="24"/>
        </w:rPr>
        <w:t xml:space="preserve"> bilansować. </w:t>
      </w:r>
      <w:r w:rsidR="00FE0879">
        <w:rPr>
          <w:rFonts w:ascii="Arial" w:hAnsi="Arial" w:cs="Arial"/>
          <w:sz w:val="24"/>
          <w:szCs w:val="24"/>
        </w:rPr>
        <w:t>Podała, że stawki są różnorodne w zależności od obiektu. Poinformowała, że wszystkie dochody, które wypracowywujący jednostki s</w:t>
      </w:r>
      <w:r w:rsidR="0093359E">
        <w:rPr>
          <w:rFonts w:ascii="Arial" w:hAnsi="Arial" w:cs="Arial"/>
          <w:sz w:val="24"/>
          <w:szCs w:val="24"/>
        </w:rPr>
        <w:t>ą p</w:t>
      </w:r>
      <w:r w:rsidR="00FE0879">
        <w:rPr>
          <w:rFonts w:ascii="Arial" w:hAnsi="Arial" w:cs="Arial"/>
          <w:sz w:val="24"/>
          <w:szCs w:val="24"/>
        </w:rPr>
        <w:t xml:space="preserve">rzekazywane na </w:t>
      </w:r>
      <w:r w:rsidR="0093359E">
        <w:rPr>
          <w:rFonts w:ascii="Arial" w:hAnsi="Arial" w:cs="Arial"/>
          <w:sz w:val="24"/>
          <w:szCs w:val="24"/>
        </w:rPr>
        <w:t>konto powiatu.</w:t>
      </w:r>
    </w:p>
    <w:p w:rsidR="0093359E" w:rsidRDefault="0093359E" w:rsidP="005F0DB4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Radny Dariusz Ceglarski – członek komisji </w:t>
      </w:r>
      <w:r w:rsidRPr="0093359E">
        <w:rPr>
          <w:rFonts w:ascii="Arial" w:hAnsi="Arial" w:cs="Arial"/>
          <w:sz w:val="24"/>
          <w:szCs w:val="24"/>
        </w:rPr>
        <w:t>zapytał w jakim celu dyrektorzy składają coroczne sprawozdania, skoro skarbnik ma na bieżąco informacje.</w:t>
      </w:r>
    </w:p>
    <w:p w:rsidR="0093359E" w:rsidRDefault="0093359E" w:rsidP="005F0D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3359E">
        <w:rPr>
          <w:rFonts w:ascii="Arial" w:eastAsia="Times New Roman" w:hAnsi="Arial" w:cs="Arial"/>
          <w:sz w:val="24"/>
          <w:szCs w:val="24"/>
          <w:lang w:eastAsia="pl-PL"/>
        </w:rPr>
        <w:t>wyjaśniła, że jest to dodatkowa informacja dla Zarządu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3359E" w:rsidRPr="00FE0879" w:rsidRDefault="0093359E" w:rsidP="005F0DB4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93359E">
        <w:rPr>
          <w:rFonts w:ascii="Arial" w:eastAsia="Calibri" w:hAnsi="Arial" w:cs="Arial"/>
          <w:bCs/>
          <w:sz w:val="24"/>
          <w:szCs w:val="24"/>
          <w:lang w:eastAsia="pl-PL"/>
        </w:rPr>
        <w:t xml:space="preserve">podsumowując stwierdził, że nadzór w tym zakresie jest taki sam jak był do tej pory,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zmiana dotyczy</w:t>
      </w:r>
      <w:r w:rsidRPr="0093359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8329C">
        <w:rPr>
          <w:rFonts w:ascii="Arial" w:eastAsia="Calibri" w:hAnsi="Arial" w:cs="Arial"/>
          <w:bCs/>
          <w:sz w:val="24"/>
          <w:szCs w:val="24"/>
          <w:lang w:eastAsia="pl-PL"/>
        </w:rPr>
        <w:t xml:space="preserve">tylko </w:t>
      </w:r>
      <w:r w:rsidRPr="0093359E">
        <w:rPr>
          <w:rFonts w:ascii="Arial" w:eastAsia="Calibri" w:hAnsi="Arial" w:cs="Arial"/>
          <w:bCs/>
          <w:sz w:val="24"/>
          <w:szCs w:val="24"/>
          <w:lang w:eastAsia="pl-PL"/>
        </w:rPr>
        <w:t>zgody na aplikację</w:t>
      </w:r>
      <w:r w:rsidR="00F8329C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546C38" w:rsidRDefault="00827642" w:rsidP="005F0DB4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  <w:r w:rsidRPr="00612C51">
        <w:rPr>
          <w:rFonts w:ascii="Arial" w:eastAsia="Times New Roman" w:hAnsi="Arial" w:cs="Arial"/>
          <w:b/>
          <w:sz w:val="24"/>
          <w:szCs w:val="24"/>
          <w:lang w:eastAsia="pl-PL"/>
        </w:rPr>
        <w:t>Pani Justyna Kałuziak – z-ca naczelnika Wydziału Geodezji, Kartografii, Katastru i Gospodarki Nieruchomościami w/m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27642">
        <w:rPr>
          <w:rFonts w:ascii="Arial" w:hAnsi="Arial" w:cs="Arial"/>
          <w:sz w:val="24"/>
          <w:szCs w:val="24"/>
        </w:rPr>
        <w:t>powtórzyła, że przedmiotem</w:t>
      </w:r>
      <w:r w:rsidR="00546C38" w:rsidRPr="00827642">
        <w:rPr>
          <w:rFonts w:ascii="Arial" w:hAnsi="Arial" w:cs="Arial"/>
          <w:sz w:val="24"/>
          <w:szCs w:val="24"/>
        </w:rPr>
        <w:t xml:space="preserve"> </w:t>
      </w:r>
      <w:r w:rsidR="0093359E">
        <w:rPr>
          <w:rFonts w:ascii="Arial" w:hAnsi="Arial" w:cs="Arial"/>
          <w:sz w:val="24"/>
          <w:szCs w:val="24"/>
        </w:rPr>
        <w:br/>
      </w:r>
      <w:r w:rsidRPr="00827642">
        <w:rPr>
          <w:rFonts w:ascii="Arial" w:hAnsi="Arial" w:cs="Arial"/>
          <w:sz w:val="24"/>
          <w:szCs w:val="24"/>
        </w:rPr>
        <w:t>ww.</w:t>
      </w:r>
      <w:r w:rsidR="00546C38" w:rsidRPr="00827642">
        <w:rPr>
          <w:rFonts w:ascii="Arial" w:hAnsi="Arial" w:cs="Arial"/>
          <w:sz w:val="24"/>
          <w:szCs w:val="24"/>
        </w:rPr>
        <w:t xml:space="preserve"> uchwały jest dodanie punktu 1a w </w:t>
      </w:r>
      <w:r w:rsidRPr="00827642">
        <w:rPr>
          <w:rStyle w:val="hgkelc"/>
          <w:rFonts w:ascii="Arial" w:hAnsi="Arial" w:cs="Arial"/>
          <w:bCs/>
          <w:sz w:val="24"/>
          <w:szCs w:val="24"/>
        </w:rPr>
        <w:t>§</w:t>
      </w:r>
      <w:r w:rsidRPr="00827642">
        <w:rPr>
          <w:rStyle w:val="hgkelc"/>
          <w:rFonts w:ascii="Arial" w:hAnsi="Arial" w:cs="Arial"/>
          <w:sz w:val="24"/>
          <w:szCs w:val="24"/>
        </w:rPr>
        <w:t xml:space="preserve"> </w:t>
      </w:r>
      <w:r w:rsidR="00546C38" w:rsidRPr="00827642">
        <w:rPr>
          <w:rFonts w:ascii="Arial" w:hAnsi="Arial" w:cs="Arial"/>
          <w:sz w:val="24"/>
          <w:szCs w:val="24"/>
        </w:rPr>
        <w:t>3</w:t>
      </w:r>
      <w:r w:rsidR="0093359E">
        <w:rPr>
          <w:rFonts w:ascii="Arial" w:hAnsi="Arial" w:cs="Arial"/>
          <w:sz w:val="24"/>
          <w:szCs w:val="24"/>
        </w:rPr>
        <w:t>,</w:t>
      </w:r>
      <w:r w:rsidR="00546C38" w:rsidRPr="00827642">
        <w:rPr>
          <w:rFonts w:ascii="Arial" w:hAnsi="Arial" w:cs="Arial"/>
          <w:sz w:val="24"/>
          <w:szCs w:val="24"/>
        </w:rPr>
        <w:t xml:space="preserve"> czyli z</w:t>
      </w:r>
      <w:r w:rsidRPr="00827642">
        <w:rPr>
          <w:rFonts w:ascii="Arial" w:hAnsi="Arial" w:cs="Arial"/>
          <w:sz w:val="24"/>
          <w:szCs w:val="24"/>
        </w:rPr>
        <w:t>g</w:t>
      </w:r>
      <w:r w:rsidR="00546C38" w:rsidRPr="00827642">
        <w:rPr>
          <w:rFonts w:ascii="Arial" w:hAnsi="Arial" w:cs="Arial"/>
          <w:sz w:val="24"/>
          <w:szCs w:val="24"/>
        </w:rPr>
        <w:t xml:space="preserve">oda na operatora zewnętrznego. </w:t>
      </w:r>
      <w:r w:rsidRPr="00827642">
        <w:rPr>
          <w:rFonts w:ascii="Arial" w:hAnsi="Arial" w:cs="Arial"/>
          <w:sz w:val="24"/>
          <w:szCs w:val="24"/>
        </w:rPr>
        <w:t>Po</w:t>
      </w:r>
      <w:r w:rsidR="0093359E">
        <w:rPr>
          <w:rFonts w:ascii="Arial" w:hAnsi="Arial" w:cs="Arial"/>
          <w:sz w:val="24"/>
          <w:szCs w:val="24"/>
        </w:rPr>
        <w:t>dkreśliła</w:t>
      </w:r>
      <w:r w:rsidRPr="00827642">
        <w:rPr>
          <w:rFonts w:ascii="Arial" w:hAnsi="Arial" w:cs="Arial"/>
          <w:sz w:val="24"/>
          <w:szCs w:val="24"/>
        </w:rPr>
        <w:t>, że u</w:t>
      </w:r>
      <w:r w:rsidR="00546C38" w:rsidRPr="00827642">
        <w:rPr>
          <w:rFonts w:ascii="Arial" w:hAnsi="Arial" w:cs="Arial"/>
          <w:sz w:val="24"/>
          <w:szCs w:val="24"/>
        </w:rPr>
        <w:t xml:space="preserve">mowa nie jest </w:t>
      </w:r>
      <w:r w:rsidRPr="00827642">
        <w:rPr>
          <w:rFonts w:ascii="Arial" w:hAnsi="Arial" w:cs="Arial"/>
          <w:sz w:val="24"/>
          <w:szCs w:val="24"/>
        </w:rPr>
        <w:t xml:space="preserve">jeszcze </w:t>
      </w:r>
      <w:r w:rsidR="00546C38" w:rsidRPr="00827642">
        <w:rPr>
          <w:rFonts w:ascii="Arial" w:hAnsi="Arial" w:cs="Arial"/>
          <w:sz w:val="24"/>
          <w:szCs w:val="24"/>
        </w:rPr>
        <w:t xml:space="preserve">podpisana, wszystkie uwagi zostaną </w:t>
      </w:r>
      <w:r w:rsidRPr="00827642">
        <w:rPr>
          <w:rFonts w:ascii="Arial" w:hAnsi="Arial" w:cs="Arial"/>
          <w:sz w:val="24"/>
          <w:szCs w:val="24"/>
        </w:rPr>
        <w:t>wykorzystane</w:t>
      </w:r>
      <w:r w:rsidR="00546C38" w:rsidRPr="00827642">
        <w:rPr>
          <w:rFonts w:ascii="Arial" w:hAnsi="Arial" w:cs="Arial"/>
          <w:sz w:val="24"/>
          <w:szCs w:val="24"/>
        </w:rPr>
        <w:t xml:space="preserve"> i </w:t>
      </w:r>
      <w:r w:rsidRPr="00827642">
        <w:rPr>
          <w:rFonts w:ascii="Arial" w:hAnsi="Arial" w:cs="Arial"/>
          <w:sz w:val="24"/>
          <w:szCs w:val="24"/>
        </w:rPr>
        <w:t xml:space="preserve">zapisy </w:t>
      </w:r>
      <w:r w:rsidR="00546C38" w:rsidRPr="00827642">
        <w:rPr>
          <w:rFonts w:ascii="Arial" w:hAnsi="Arial" w:cs="Arial"/>
          <w:sz w:val="24"/>
          <w:szCs w:val="24"/>
        </w:rPr>
        <w:t>dopracowane</w:t>
      </w:r>
      <w:r w:rsidRPr="00827642">
        <w:rPr>
          <w:rFonts w:ascii="Arial" w:hAnsi="Arial" w:cs="Arial"/>
          <w:sz w:val="24"/>
          <w:szCs w:val="24"/>
        </w:rPr>
        <w:t>.</w:t>
      </w:r>
    </w:p>
    <w:p w:rsidR="00F842AA" w:rsidRDefault="00827642" w:rsidP="00F8329C">
      <w:pPr>
        <w:spacing w:after="48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827642">
        <w:rPr>
          <w:rFonts w:ascii="Arial" w:eastAsia="Calibri" w:hAnsi="Arial" w:cs="Arial"/>
          <w:bCs/>
          <w:sz w:val="24"/>
          <w:szCs w:val="24"/>
          <w:lang w:eastAsia="pl-PL"/>
        </w:rPr>
        <w:t>zapytał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827642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827642">
        <w:rPr>
          <w:rFonts w:ascii="Arial" w:hAnsi="Arial" w:cs="Arial"/>
          <w:sz w:val="24"/>
          <w:szCs w:val="24"/>
        </w:rPr>
        <w:t>k</w:t>
      </w:r>
      <w:r w:rsidR="00546C38" w:rsidRPr="00827642">
        <w:rPr>
          <w:rFonts w:ascii="Arial" w:hAnsi="Arial" w:cs="Arial"/>
          <w:sz w:val="24"/>
          <w:szCs w:val="24"/>
        </w:rPr>
        <w:t xml:space="preserve">to jest </w:t>
      </w:r>
      <w:r w:rsidRPr="00827642">
        <w:rPr>
          <w:rFonts w:ascii="Arial" w:hAnsi="Arial" w:cs="Arial"/>
          <w:sz w:val="24"/>
          <w:szCs w:val="24"/>
        </w:rPr>
        <w:t>„</w:t>
      </w:r>
      <w:r w:rsidR="00546C38" w:rsidRPr="00827642">
        <w:rPr>
          <w:rFonts w:ascii="Arial" w:hAnsi="Arial" w:cs="Arial"/>
          <w:sz w:val="24"/>
          <w:szCs w:val="24"/>
        </w:rPr>
        <w:t>za</w:t>
      </w:r>
      <w:r w:rsidRPr="00827642">
        <w:rPr>
          <w:rFonts w:ascii="Arial" w:hAnsi="Arial" w:cs="Arial"/>
          <w:sz w:val="24"/>
          <w:szCs w:val="24"/>
        </w:rPr>
        <w:t>”</w:t>
      </w:r>
      <w:r w:rsidR="00546C38" w:rsidRPr="00827642">
        <w:rPr>
          <w:rFonts w:ascii="Arial" w:hAnsi="Arial" w:cs="Arial"/>
          <w:sz w:val="24"/>
          <w:szCs w:val="24"/>
        </w:rPr>
        <w:t xml:space="preserve"> pozytywnym zaopiniowanie</w:t>
      </w:r>
      <w:r w:rsidR="00DE2FB0">
        <w:rPr>
          <w:rFonts w:ascii="Arial" w:hAnsi="Arial" w:cs="Arial"/>
          <w:sz w:val="24"/>
          <w:szCs w:val="24"/>
        </w:rPr>
        <w:t>m</w:t>
      </w:r>
      <w:r w:rsidR="00546C38" w:rsidRPr="00827642">
        <w:rPr>
          <w:rFonts w:ascii="Arial" w:hAnsi="Arial" w:cs="Arial"/>
          <w:sz w:val="24"/>
          <w:szCs w:val="24"/>
        </w:rPr>
        <w:t xml:space="preserve"> pro</w:t>
      </w:r>
      <w:r w:rsidRPr="00827642">
        <w:rPr>
          <w:rFonts w:ascii="Arial" w:hAnsi="Arial" w:cs="Arial"/>
          <w:sz w:val="24"/>
          <w:szCs w:val="24"/>
        </w:rPr>
        <w:t>jekt</w:t>
      </w:r>
      <w:r w:rsidR="00DE2FB0">
        <w:rPr>
          <w:rFonts w:ascii="Arial" w:hAnsi="Arial" w:cs="Arial"/>
          <w:sz w:val="24"/>
          <w:szCs w:val="24"/>
        </w:rPr>
        <w:t>u</w:t>
      </w:r>
      <w:r w:rsidR="00546C38" w:rsidRPr="00827642">
        <w:rPr>
          <w:rFonts w:ascii="Arial" w:hAnsi="Arial" w:cs="Arial"/>
          <w:sz w:val="24"/>
          <w:szCs w:val="24"/>
        </w:rPr>
        <w:t xml:space="preserve"> uchwały </w:t>
      </w:r>
      <w:r w:rsidRPr="00827642">
        <w:rPr>
          <w:rFonts w:ascii="Arial" w:hAnsi="Arial" w:cs="Arial"/>
          <w:sz w:val="24"/>
          <w:szCs w:val="24"/>
        </w:rPr>
        <w:t>w ww. sprawie.</w:t>
      </w:r>
    </w:p>
    <w:p w:rsidR="00F842AA" w:rsidRPr="00B819FE" w:rsidRDefault="00B819FE" w:rsidP="00B819FE">
      <w:pPr>
        <w:spacing w:after="84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B819F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6 głosami „za” pozytywnie </w:t>
      </w:r>
      <w:r w:rsidRPr="00B819FE">
        <w:rPr>
          <w:rFonts w:ascii="Arial" w:eastAsia="Times New Roman" w:hAnsi="Arial" w:cs="Arial"/>
          <w:i/>
          <w:sz w:val="24"/>
          <w:szCs w:val="24"/>
          <w:lang w:eastAsia="pl-PL" w:bidi="pl-PL"/>
        </w:rPr>
        <w:t xml:space="preserve">zaopiniowała projekt </w:t>
      </w:r>
      <w:r w:rsidRPr="00B819FE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zmieniającej uchwałę w sprawie ustalenia szczegółowych warunków korzystania z nieruchomości stanowiących własność Powiatu Wieluńskiego oddanych w trwały zarząd powiatowym jednostkom organizacyjnym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(głosowało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  <w:t>6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członków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komisji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).</w:t>
      </w:r>
    </w:p>
    <w:p w:rsidR="00F842AA" w:rsidRPr="00F842AA" w:rsidRDefault="00F842AA" w:rsidP="00F842AA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842AA">
        <w:rPr>
          <w:rFonts w:ascii="Arial" w:eastAsia="Times New Roman" w:hAnsi="Arial" w:cs="Arial"/>
          <w:b/>
          <w:sz w:val="24"/>
          <w:szCs w:val="24"/>
          <w:lang w:eastAsia="pl-PL"/>
        </w:rPr>
        <w:t>Pkt 12</w:t>
      </w:r>
    </w:p>
    <w:p w:rsidR="00F842AA" w:rsidRDefault="00F842AA" w:rsidP="00F842AA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842AA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przyjęcia Strategii rozwoju ponadlokalnego regionu ziemi wieluńskiej na lata 2023-2030.</w:t>
      </w:r>
    </w:p>
    <w:p w:rsidR="00F842AA" w:rsidRDefault="00F842AA" w:rsidP="00F842AA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="00B819F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B819FE" w:rsidRPr="00B8642A">
        <w:rPr>
          <w:rFonts w:ascii="Arial" w:eastAsia="Calibri" w:hAnsi="Arial" w:cs="Arial"/>
          <w:bCs/>
          <w:sz w:val="24"/>
          <w:szCs w:val="24"/>
          <w:lang w:eastAsia="pl-PL"/>
        </w:rPr>
        <w:t>poprosił Panią Emilię Jędrzejewską o krótkie przedstawienie przedmiotowej sprawy.</w:t>
      </w:r>
    </w:p>
    <w:p w:rsidR="00B819FE" w:rsidRDefault="00B8642A" w:rsidP="00F842AA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 w:rsidR="00DF0ECC">
        <w:rPr>
          <w:rFonts w:ascii="Arial" w:eastAsia="Calibri" w:hAnsi="Arial" w:cs="Arial"/>
          <w:b/>
          <w:bCs/>
          <w:sz w:val="24"/>
          <w:szCs w:val="24"/>
          <w:lang w:eastAsia="pl-PL"/>
        </w:rPr>
        <w:t>Pani Emilia Ję</w:t>
      </w:r>
      <w:r w:rsidR="00B819FE">
        <w:rPr>
          <w:rFonts w:ascii="Arial" w:eastAsia="Calibri" w:hAnsi="Arial" w:cs="Arial"/>
          <w:b/>
          <w:bCs/>
          <w:sz w:val="24"/>
          <w:szCs w:val="24"/>
          <w:lang w:eastAsia="pl-PL"/>
        </w:rPr>
        <w:t>drzejewska – kierownik Od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działu Inwestycji i Rozwoju w/m 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 w:rsidR="00A5364B">
        <w:rPr>
          <w:rFonts w:ascii="Arial" w:eastAsia="Calibri" w:hAnsi="Arial" w:cs="Arial"/>
          <w:bCs/>
          <w:sz w:val="24"/>
          <w:szCs w:val="24"/>
          <w:lang w:eastAsia="pl-PL"/>
        </w:rPr>
        <w:t>rzekazała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A5364B">
        <w:rPr>
          <w:rFonts w:ascii="Arial" w:eastAsia="Calibri" w:hAnsi="Arial" w:cs="Arial"/>
          <w:bCs/>
          <w:sz w:val="24"/>
          <w:szCs w:val="24"/>
          <w:lang w:eastAsia="pl-PL"/>
        </w:rPr>
        <w:t>ż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 w:rsidR="00A5364B">
        <w:rPr>
          <w:rFonts w:ascii="Arial" w:eastAsia="Calibri" w:hAnsi="Arial" w:cs="Arial"/>
          <w:bCs/>
          <w:sz w:val="24"/>
          <w:szCs w:val="24"/>
          <w:lang w:eastAsia="pl-PL"/>
        </w:rPr>
        <w:t xml:space="preserve"> w ubiegłym roku pomiędzy powiatem wieluńskim</w:t>
      </w:r>
      <w:r w:rsidR="00A50384">
        <w:rPr>
          <w:rFonts w:ascii="Arial" w:eastAsia="Calibri" w:hAnsi="Arial" w:cs="Arial"/>
          <w:bCs/>
          <w:sz w:val="24"/>
          <w:szCs w:val="24"/>
          <w:lang w:eastAsia="pl-PL"/>
        </w:rPr>
        <w:t xml:space="preserve">, 10 gminami </w:t>
      </w:r>
      <w:r w:rsidR="00A50384">
        <w:rPr>
          <w:rFonts w:ascii="Arial" w:eastAsia="Calibri" w:hAnsi="Arial" w:cs="Arial"/>
          <w:bCs/>
          <w:sz w:val="24"/>
          <w:szCs w:val="24"/>
          <w:lang w:eastAsia="pl-PL"/>
        </w:rPr>
        <w:br/>
        <w:t>z powiatu wieluńskiego oraz gminą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Działoszyn</w:t>
      </w:r>
      <w:r w:rsidR="00A50384">
        <w:rPr>
          <w:rFonts w:ascii="Arial" w:eastAsia="Calibri" w:hAnsi="Arial" w:cs="Arial"/>
          <w:bCs/>
          <w:sz w:val="24"/>
          <w:szCs w:val="24"/>
          <w:lang w:eastAsia="pl-PL"/>
        </w:rPr>
        <w:t xml:space="preserve"> zostało zawarte porozumienie określające zasady współpracy jednostek w celu przygotowania i wdrożenia Strategii </w:t>
      </w:r>
      <w:r w:rsidR="00A50384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 xml:space="preserve">rozwoju ponadlokalnego. Wykonanie strategii zostało zlecone 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>konsorcjum firm</w:t>
      </w:r>
      <w:r w:rsidR="00A50384">
        <w:rPr>
          <w:rFonts w:ascii="Arial" w:eastAsia="Calibri" w:hAnsi="Arial" w:cs="Arial"/>
          <w:bCs/>
          <w:sz w:val="24"/>
          <w:szCs w:val="24"/>
          <w:lang w:eastAsia="pl-PL"/>
        </w:rPr>
        <w:t>: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A50384" w:rsidRPr="00B8642A">
        <w:rPr>
          <w:rFonts w:ascii="Arial" w:eastAsia="Calibri" w:hAnsi="Arial" w:cs="Arial"/>
          <w:bCs/>
          <w:sz w:val="24"/>
          <w:szCs w:val="24"/>
          <w:lang w:eastAsia="pl-PL"/>
        </w:rPr>
        <w:t>Łódzki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Dom Biznesu</w:t>
      </w:r>
      <w:r w:rsidR="00A50384">
        <w:rPr>
          <w:rFonts w:ascii="Arial" w:eastAsia="Calibri" w:hAnsi="Arial" w:cs="Arial"/>
          <w:bCs/>
          <w:sz w:val="24"/>
          <w:szCs w:val="24"/>
          <w:lang w:eastAsia="pl-PL"/>
        </w:rPr>
        <w:t xml:space="preserve"> Sp. z o. o.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i O</w:t>
      </w:r>
      <w:r w:rsidR="00A50384">
        <w:rPr>
          <w:rFonts w:ascii="Arial" w:eastAsia="Calibri" w:hAnsi="Arial" w:cs="Arial"/>
          <w:bCs/>
          <w:sz w:val="24"/>
          <w:szCs w:val="24"/>
          <w:lang w:eastAsia="pl-PL"/>
        </w:rPr>
        <w:t>LP Sp. z o. o. z Ł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odzi. </w:t>
      </w:r>
      <w:r w:rsidR="00A50384">
        <w:rPr>
          <w:rFonts w:ascii="Arial" w:eastAsia="Calibri" w:hAnsi="Arial" w:cs="Arial"/>
          <w:bCs/>
          <w:sz w:val="24"/>
          <w:szCs w:val="24"/>
          <w:lang w:eastAsia="pl-PL"/>
        </w:rPr>
        <w:t>Poinformowała, że w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A50384" w:rsidRPr="00B8642A">
        <w:rPr>
          <w:rFonts w:ascii="Arial" w:eastAsia="Calibri" w:hAnsi="Arial" w:cs="Arial"/>
          <w:bCs/>
          <w:sz w:val="24"/>
          <w:szCs w:val="24"/>
          <w:lang w:eastAsia="pl-PL"/>
        </w:rPr>
        <w:t>środę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2 tygo</w:t>
      </w:r>
      <w:r w:rsidR="00A50384">
        <w:rPr>
          <w:rFonts w:ascii="Arial" w:eastAsia="Calibri" w:hAnsi="Arial" w:cs="Arial"/>
          <w:bCs/>
          <w:sz w:val="24"/>
          <w:szCs w:val="24"/>
          <w:lang w:eastAsia="pl-PL"/>
        </w:rPr>
        <w:t>dni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>e temu odbyło się spotkanie z firmą</w:t>
      </w:r>
      <w:r w:rsidR="00A50384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która </w:t>
      </w:r>
      <w:r w:rsidR="00A50384" w:rsidRPr="00B8642A">
        <w:rPr>
          <w:rFonts w:ascii="Arial" w:eastAsia="Calibri" w:hAnsi="Arial" w:cs="Arial"/>
          <w:bCs/>
          <w:sz w:val="24"/>
          <w:szCs w:val="24"/>
          <w:lang w:eastAsia="pl-PL"/>
        </w:rPr>
        <w:t>wykonała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A50384">
        <w:rPr>
          <w:rFonts w:ascii="Arial" w:eastAsia="Calibri" w:hAnsi="Arial" w:cs="Arial"/>
          <w:bCs/>
          <w:sz w:val="24"/>
          <w:szCs w:val="24"/>
          <w:lang w:eastAsia="pl-PL"/>
        </w:rPr>
        <w:t>strategię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A50384">
        <w:rPr>
          <w:rFonts w:ascii="Arial" w:eastAsia="Calibri" w:hAnsi="Arial" w:cs="Arial"/>
          <w:bCs/>
          <w:sz w:val="24"/>
          <w:szCs w:val="24"/>
          <w:lang w:eastAsia="pl-PL"/>
        </w:rPr>
        <w:t>wtedy też nastąpiło przekazanie, przedstawienie i omówienie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najważniejsz</w:t>
      </w:r>
      <w:r w:rsidR="00A50384">
        <w:rPr>
          <w:rFonts w:ascii="Arial" w:eastAsia="Calibri" w:hAnsi="Arial" w:cs="Arial"/>
          <w:bCs/>
          <w:sz w:val="24"/>
          <w:szCs w:val="24"/>
          <w:lang w:eastAsia="pl-PL"/>
        </w:rPr>
        <w:t>ych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aspekt</w:t>
      </w:r>
      <w:r w:rsidR="00A50384">
        <w:rPr>
          <w:rFonts w:ascii="Arial" w:eastAsia="Calibri" w:hAnsi="Arial" w:cs="Arial"/>
          <w:bCs/>
          <w:sz w:val="24"/>
          <w:szCs w:val="24"/>
          <w:lang w:eastAsia="pl-PL"/>
        </w:rPr>
        <w:t>ów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A50384" w:rsidRPr="00B8642A">
        <w:rPr>
          <w:rFonts w:ascii="Arial" w:eastAsia="Calibri" w:hAnsi="Arial" w:cs="Arial"/>
          <w:bCs/>
          <w:sz w:val="24"/>
          <w:szCs w:val="24"/>
          <w:lang w:eastAsia="pl-PL"/>
        </w:rPr>
        <w:t>strategii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A50384">
        <w:rPr>
          <w:rFonts w:ascii="Arial" w:eastAsia="Calibri" w:hAnsi="Arial" w:cs="Arial"/>
          <w:bCs/>
          <w:sz w:val="24"/>
          <w:szCs w:val="24"/>
          <w:lang w:eastAsia="pl-PL"/>
        </w:rPr>
        <w:t xml:space="preserve"> Wskazała, że s</w:t>
      </w:r>
      <w:r w:rsidR="00A50384" w:rsidRPr="00B8642A">
        <w:rPr>
          <w:rFonts w:ascii="Arial" w:eastAsia="Calibri" w:hAnsi="Arial" w:cs="Arial"/>
          <w:bCs/>
          <w:sz w:val="24"/>
          <w:szCs w:val="24"/>
          <w:lang w:eastAsia="pl-PL"/>
        </w:rPr>
        <w:t>trategia</w:t>
      </w:r>
      <w:r w:rsidR="00A50384">
        <w:rPr>
          <w:rFonts w:ascii="Arial" w:eastAsia="Calibri" w:hAnsi="Arial" w:cs="Arial"/>
          <w:bCs/>
          <w:sz w:val="24"/>
          <w:szCs w:val="24"/>
          <w:lang w:eastAsia="pl-PL"/>
        </w:rPr>
        <w:t>, która jest dokumentem niezbędnym do aplikowania o środki zewnętrzne,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A50384">
        <w:rPr>
          <w:rFonts w:ascii="Arial" w:eastAsia="Calibri" w:hAnsi="Arial" w:cs="Arial"/>
          <w:bCs/>
          <w:sz w:val="24"/>
          <w:szCs w:val="24"/>
          <w:lang w:eastAsia="pl-PL"/>
        </w:rPr>
        <w:t xml:space="preserve">będzie </w:t>
      </w:r>
      <w:r w:rsidR="00A50384" w:rsidRPr="00B8642A">
        <w:rPr>
          <w:rFonts w:ascii="Arial" w:eastAsia="Calibri" w:hAnsi="Arial" w:cs="Arial"/>
          <w:bCs/>
          <w:sz w:val="24"/>
          <w:szCs w:val="24"/>
          <w:lang w:eastAsia="pl-PL"/>
        </w:rPr>
        <w:t>obowiązywać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po przyjęciu przez ostatni</w:t>
      </w:r>
      <w:r w:rsidR="00A50384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gminę.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B8642A" w:rsidRPr="00F842AA" w:rsidRDefault="00B8642A" w:rsidP="00B8642A">
      <w:pPr>
        <w:tabs>
          <w:tab w:val="left" w:pos="142"/>
        </w:tabs>
        <w:spacing w:after="48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133816">
        <w:rPr>
          <w:rFonts w:ascii="Arial" w:eastAsia="Calibri" w:hAnsi="Arial" w:cs="Arial"/>
          <w:bCs/>
          <w:sz w:val="24"/>
          <w:szCs w:val="24"/>
          <w:lang w:eastAsia="pl-PL"/>
        </w:rPr>
        <w:t>wobec braku pytań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133816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>apytał</w:t>
      </w:r>
      <w:r w:rsidR="00133816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kto jest </w:t>
      </w:r>
      <w:r w:rsidR="00133816">
        <w:rPr>
          <w:rFonts w:ascii="Arial" w:eastAsia="Calibri" w:hAnsi="Arial" w:cs="Arial"/>
          <w:bCs/>
          <w:sz w:val="24"/>
          <w:szCs w:val="24"/>
          <w:lang w:eastAsia="pl-PL"/>
        </w:rPr>
        <w:t>„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>za</w:t>
      </w:r>
      <w:r w:rsidR="00133816"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pozytywnym zaopiniowaniem projektu uchwały w ww. sprawie.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F842AA" w:rsidRDefault="00F842AA" w:rsidP="00F8329C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6 głosami „za” pozytywnie </w:t>
      </w:r>
      <w:r w:rsidRPr="00F842AA">
        <w:rPr>
          <w:rFonts w:ascii="Arial" w:eastAsia="Times New Roman" w:hAnsi="Arial" w:cs="Arial"/>
          <w:i/>
          <w:sz w:val="24"/>
          <w:szCs w:val="24"/>
          <w:lang w:eastAsia="pl-PL" w:bidi="pl-PL"/>
        </w:rPr>
        <w:t xml:space="preserve">zaopiniowała projekt </w:t>
      </w: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 przyjęcia Strategii rozwoju ponadlokalnego regionu ziem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 wieluńskiej na lata 2023-2030 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(głosowało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6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członków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komisji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).</w:t>
      </w:r>
    </w:p>
    <w:p w:rsidR="00F842AA" w:rsidRPr="00F842AA" w:rsidRDefault="00F842AA" w:rsidP="00F842AA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Salę obrad opuścił radny Marek Kieler. Komisja obraduje w 5-osobowym składzie.</w:t>
      </w:r>
    </w:p>
    <w:p w:rsidR="00F842AA" w:rsidRPr="00F842AA" w:rsidRDefault="00F842AA" w:rsidP="00F842AA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842AA">
        <w:rPr>
          <w:rFonts w:ascii="Arial" w:eastAsia="Times New Roman" w:hAnsi="Arial" w:cs="Arial"/>
          <w:b/>
          <w:sz w:val="24"/>
          <w:szCs w:val="24"/>
          <w:lang w:eastAsia="pl-PL"/>
        </w:rPr>
        <w:t>Pkt 13</w:t>
      </w:r>
    </w:p>
    <w:p w:rsidR="00F842AA" w:rsidRDefault="00F842AA" w:rsidP="003C49A8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842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zmian </w:t>
      </w:r>
      <w:r w:rsidRPr="00F842AA">
        <w:rPr>
          <w:rFonts w:ascii="Arial" w:eastAsia="Times New Roman" w:hAnsi="Arial" w:cs="Arial"/>
          <w:b/>
          <w:sz w:val="24"/>
          <w:szCs w:val="24"/>
          <w:lang w:eastAsia="pl-PL"/>
        </w:rPr>
        <w:br/>
        <w:t>w budżecie powiatu.</w:t>
      </w:r>
    </w:p>
    <w:p w:rsidR="00B8642A" w:rsidRPr="00F842AA" w:rsidRDefault="00B8642A" w:rsidP="00B8642A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842AA">
        <w:rPr>
          <w:rFonts w:ascii="Arial" w:eastAsia="Times New Roman" w:hAnsi="Arial" w:cs="Arial"/>
          <w:b/>
          <w:sz w:val="24"/>
          <w:szCs w:val="24"/>
          <w:lang w:eastAsia="pl-PL"/>
        </w:rPr>
        <w:t>Pkt 14</w:t>
      </w:r>
    </w:p>
    <w:p w:rsidR="00B8642A" w:rsidRDefault="00B8642A" w:rsidP="00B41AEF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842AA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zmiany Wieloletniej Prognozy Finansowej Powiatu Wieluńskiego na lata 2024-2034.</w:t>
      </w:r>
    </w:p>
    <w:p w:rsidR="00B8642A" w:rsidRDefault="00B8642A" w:rsidP="00B8642A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poprosił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panią naczelnik 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o przedstawienie zmian w budżecie </w:t>
      </w:r>
      <w:r w:rsidR="00A5364B">
        <w:rPr>
          <w:rFonts w:ascii="Arial" w:eastAsia="Calibri" w:hAnsi="Arial" w:cs="Arial"/>
          <w:bCs/>
          <w:sz w:val="24"/>
          <w:szCs w:val="24"/>
          <w:lang w:eastAsia="pl-PL"/>
        </w:rPr>
        <w:t>powiatu i w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Wieloletniej Prognoz</w:t>
      </w:r>
      <w:r w:rsidR="00A5364B">
        <w:rPr>
          <w:rFonts w:ascii="Arial" w:eastAsia="Calibri" w:hAnsi="Arial" w:cs="Arial"/>
          <w:bCs/>
          <w:sz w:val="24"/>
          <w:szCs w:val="24"/>
          <w:lang w:eastAsia="pl-PL"/>
        </w:rPr>
        <w:t>ie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Finansowej.</w:t>
      </w:r>
    </w:p>
    <w:p w:rsidR="00B8642A" w:rsidRDefault="00B8642A" w:rsidP="00B8642A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 xml:space="preserve">Pani Aneta Sularz – naczelnik Wydziału Finansowo-Księgowego w/m 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>omówiła zmiany w budżecie powiatu</w:t>
      </w:r>
      <w:r w:rsidR="00A5364B">
        <w:rPr>
          <w:rFonts w:ascii="Arial" w:eastAsia="Calibri" w:hAnsi="Arial" w:cs="Arial"/>
          <w:bCs/>
          <w:sz w:val="24"/>
          <w:szCs w:val="24"/>
          <w:lang w:eastAsia="pl-PL"/>
        </w:rPr>
        <w:t>. Wskazała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, że zmiany w budżecie mają wpływ </w:t>
      </w:r>
      <w:r w:rsidR="00A5364B">
        <w:rPr>
          <w:rFonts w:ascii="Arial" w:eastAsia="Calibri" w:hAnsi="Arial" w:cs="Arial"/>
          <w:bCs/>
          <w:sz w:val="24"/>
          <w:szCs w:val="24"/>
          <w:lang w:eastAsia="pl-PL"/>
        </w:rPr>
        <w:t>na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Wieloletni</w:t>
      </w:r>
      <w:r w:rsidR="00A5364B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Prognoz</w:t>
      </w:r>
      <w:r w:rsidR="00A5364B">
        <w:rPr>
          <w:rFonts w:ascii="Arial" w:eastAsia="Calibri" w:hAnsi="Arial" w:cs="Arial"/>
          <w:bCs/>
          <w:sz w:val="24"/>
          <w:szCs w:val="24"/>
          <w:lang w:eastAsia="pl-PL"/>
        </w:rPr>
        <w:t>ę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 Finansow</w:t>
      </w:r>
      <w:r w:rsidR="00A5364B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Pr="00B8642A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A5364B" w:rsidRPr="00B8642A" w:rsidRDefault="00A5364B" w:rsidP="00A5364B">
      <w:pPr>
        <w:tabs>
          <w:tab w:val="left" w:pos="142"/>
        </w:tabs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5364B">
        <w:rPr>
          <w:rFonts w:ascii="Arial" w:eastAsia="Calibri" w:hAnsi="Arial" w:cs="Arial"/>
          <w:bCs/>
          <w:sz w:val="24"/>
          <w:szCs w:val="24"/>
          <w:lang w:eastAsia="pl-PL"/>
        </w:rPr>
        <w:t xml:space="preserve">wobec braku pytań poddał pod głosowanie projekt uchwały Rady Powiatu w Wieluniu w sprawie zmian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A5364B">
        <w:rPr>
          <w:rFonts w:ascii="Arial" w:eastAsia="Calibri" w:hAnsi="Arial" w:cs="Arial"/>
          <w:bCs/>
          <w:sz w:val="24"/>
          <w:szCs w:val="24"/>
          <w:lang w:eastAsia="pl-PL"/>
        </w:rPr>
        <w:t xml:space="preserve">w budżecie powiatu. </w:t>
      </w:r>
    </w:p>
    <w:p w:rsidR="00F842AA" w:rsidRDefault="00F842AA" w:rsidP="00A5364B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5 głosami „za” pozytywnie </w:t>
      </w:r>
      <w:r w:rsidRPr="00F842AA">
        <w:rPr>
          <w:rFonts w:ascii="Arial" w:eastAsia="Times New Roman" w:hAnsi="Arial" w:cs="Arial"/>
          <w:i/>
          <w:sz w:val="24"/>
          <w:szCs w:val="24"/>
          <w:lang w:eastAsia="pl-PL" w:bidi="pl-PL"/>
        </w:rPr>
        <w:t xml:space="preserve">zaopiniowała projekt </w:t>
      </w: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 zmian w budżecie powiatu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(głosowało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5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członków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komisji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).</w:t>
      </w:r>
    </w:p>
    <w:p w:rsidR="00F842AA" w:rsidRPr="00A5364B" w:rsidRDefault="00A5364B" w:rsidP="00A5364B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5364B">
        <w:rPr>
          <w:rFonts w:ascii="Arial" w:eastAsia="Calibri" w:hAnsi="Arial" w:cs="Arial"/>
          <w:bCs/>
          <w:sz w:val="24"/>
          <w:szCs w:val="24"/>
          <w:lang w:eastAsia="pl-PL"/>
        </w:rPr>
        <w:t>poddał pod głosowanie projekt uchwały Rady Powiatu w Wieluniu w sprawie zmian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y</w:t>
      </w:r>
      <w:r w:rsidRPr="00A5364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A5364B">
        <w:rPr>
          <w:rFonts w:ascii="Arial" w:eastAsia="Times New Roman" w:hAnsi="Arial" w:cs="Arial"/>
          <w:sz w:val="24"/>
          <w:szCs w:val="24"/>
          <w:lang w:eastAsia="pl-PL"/>
        </w:rPr>
        <w:t>Wieloletniej Prognozy Finansowej Powiatu Wieluńskiego na lata 2024-2034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Zapytał, kto jest „za” pozytywnym zaopiniowaniem ww. projektu uchwały. </w:t>
      </w:r>
    </w:p>
    <w:p w:rsidR="005F0DB4" w:rsidRPr="00F8329C" w:rsidRDefault="00F842AA" w:rsidP="003C49A8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Pr="00F842A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jednogłośnie 5 głosami „za” pozytywnie </w:t>
      </w:r>
      <w:r w:rsidRPr="00F842AA">
        <w:rPr>
          <w:rFonts w:ascii="Arial" w:hAnsi="Arial" w:cs="Arial"/>
          <w:i/>
          <w:sz w:val="24"/>
          <w:szCs w:val="24"/>
          <w:lang w:bidi="pl-PL"/>
        </w:rPr>
        <w:t xml:space="preserve">zaopiniowała projekt </w:t>
      </w: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 zmiany Wieloletniej Prognozy Finansowej Powiatu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Wieluńskiego na lata 2024-2034 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(głosowało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5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członków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komisji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).</w:t>
      </w:r>
    </w:p>
    <w:p w:rsidR="004B7C16" w:rsidRPr="005F0DB4" w:rsidRDefault="004B7C16" w:rsidP="00F842AA">
      <w:pPr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8F47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</w:p>
    <w:p w:rsidR="004B7C16" w:rsidRPr="000912FD" w:rsidRDefault="004B7C16" w:rsidP="004B7C16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912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4B7C16" w:rsidRDefault="004B7C16" w:rsidP="003C49A8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 w:rsidRPr="00724B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 czy w tym punkcie ktoś chciałby zabrać głos. </w:t>
      </w:r>
      <w:r w:rsidRPr="002E08E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Nikt się nie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z</w:t>
      </w:r>
      <w:r w:rsidRPr="002E08E3">
        <w:rPr>
          <w:rFonts w:ascii="Arial" w:eastAsia="Times New Roman" w:hAnsi="Arial" w:cs="Arial"/>
          <w:i/>
          <w:sz w:val="24"/>
          <w:szCs w:val="24"/>
          <w:lang w:eastAsia="pl-PL"/>
        </w:rPr>
        <w:t>głosił.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Pr="001155E2">
        <w:rPr>
          <w:rFonts w:ascii="Arial" w:eastAsia="Times New Roman" w:hAnsi="Arial" w:cs="Arial"/>
          <w:sz w:val="24"/>
          <w:szCs w:val="24"/>
          <w:lang w:eastAsia="pl-PL"/>
        </w:rPr>
        <w:t>rzeszedł do kolejnego punktu porządku obrad.</w:t>
      </w:r>
    </w:p>
    <w:p w:rsidR="003C49A8" w:rsidRPr="00724B26" w:rsidRDefault="003C49A8" w:rsidP="003C49A8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B7C16" w:rsidRDefault="004B7C16" w:rsidP="004B7C16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lastRenderedPageBreak/>
        <w:t>Pkt 1</w:t>
      </w:r>
      <w:r w:rsidR="008F4781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6</w:t>
      </w:r>
    </w:p>
    <w:p w:rsidR="004B7C16" w:rsidRPr="00DA35BB" w:rsidRDefault="004B7C16" w:rsidP="004B7C16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V</w:t>
      </w:r>
      <w:r w:rsidR="008F4781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I</w:t>
      </w:r>
      <w:r w:rsidRPr="00DA35B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4B7C16" w:rsidRDefault="004B7C16" w:rsidP="00F8329C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V</w:t>
      </w:r>
      <w:r w:rsidR="008F4781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3C49A8" w:rsidRDefault="003C49A8" w:rsidP="00F8329C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</w:p>
    <w:p w:rsidR="003C49A8" w:rsidRPr="00AD776E" w:rsidRDefault="003C49A8" w:rsidP="00F8329C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B52D5F" w:rsidRDefault="004B7C16" w:rsidP="00B52D5F">
      <w:pPr>
        <w:spacing w:after="1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przewodniczący komisji </w:t>
      </w:r>
    </w:p>
    <w:p w:rsidR="004B7C16" w:rsidRPr="00B52D5F" w:rsidRDefault="004B7C16" w:rsidP="00B52D5F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Zychla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</w:t>
      </w:r>
      <w:r w:rsidR="00B52D5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Sebastian  Jasiński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</w:t>
      </w:r>
    </w:p>
    <w:p w:rsidR="0044501F" w:rsidRPr="003C49A8" w:rsidRDefault="003C49A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Pr="003C49A8">
        <w:rPr>
          <w:rFonts w:ascii="Arial" w:hAnsi="Arial" w:cs="Arial"/>
          <w:i/>
          <w:sz w:val="24"/>
          <w:szCs w:val="24"/>
        </w:rPr>
        <w:t>inspektor</w:t>
      </w:r>
    </w:p>
    <w:sectPr w:rsidR="0044501F" w:rsidRPr="003C49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CC" w:rsidRDefault="004964CC">
      <w:pPr>
        <w:spacing w:after="0" w:line="240" w:lineRule="auto"/>
      </w:pPr>
      <w:r>
        <w:separator/>
      </w:r>
    </w:p>
  </w:endnote>
  <w:endnote w:type="continuationSeparator" w:id="0">
    <w:p w:rsidR="004964CC" w:rsidRDefault="0049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643120"/>
      <w:docPartObj>
        <w:docPartGallery w:val="Page Numbers (Bottom of Page)"/>
        <w:docPartUnique/>
      </w:docPartObj>
    </w:sdtPr>
    <w:sdtEndPr/>
    <w:sdtContent>
      <w:p w:rsidR="000F2E61" w:rsidRDefault="000F2E6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20E">
          <w:rPr>
            <w:noProof/>
          </w:rPr>
          <w:t>30</w:t>
        </w:r>
        <w:r>
          <w:fldChar w:fldCharType="end"/>
        </w:r>
      </w:p>
    </w:sdtContent>
  </w:sdt>
  <w:p w:rsidR="000F2E61" w:rsidRDefault="000F2E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CC" w:rsidRDefault="004964CC">
      <w:pPr>
        <w:spacing w:after="0" w:line="240" w:lineRule="auto"/>
      </w:pPr>
      <w:r>
        <w:separator/>
      </w:r>
    </w:p>
  </w:footnote>
  <w:footnote w:type="continuationSeparator" w:id="0">
    <w:p w:rsidR="004964CC" w:rsidRDefault="00496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B3BD1"/>
    <w:multiLevelType w:val="hybridMultilevel"/>
    <w:tmpl w:val="81BC75FA"/>
    <w:lvl w:ilvl="0" w:tplc="3EC21E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13D56"/>
    <w:multiLevelType w:val="hybridMultilevel"/>
    <w:tmpl w:val="3C9A52FE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2A249C"/>
    <w:multiLevelType w:val="hybridMultilevel"/>
    <w:tmpl w:val="0A6E7730"/>
    <w:lvl w:ilvl="0" w:tplc="3EC21E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A61C8"/>
    <w:multiLevelType w:val="hybridMultilevel"/>
    <w:tmpl w:val="3C9A52FE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DD730EE"/>
    <w:multiLevelType w:val="hybridMultilevel"/>
    <w:tmpl w:val="E1F86E0A"/>
    <w:lvl w:ilvl="0" w:tplc="6A60437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0012E0A"/>
    <w:multiLevelType w:val="hybridMultilevel"/>
    <w:tmpl w:val="76AE826E"/>
    <w:lvl w:ilvl="0" w:tplc="2E3C173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A6953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3D76E4"/>
    <w:multiLevelType w:val="hybridMultilevel"/>
    <w:tmpl w:val="9FD2CDEA"/>
    <w:lvl w:ilvl="0" w:tplc="6A60437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D7828"/>
    <w:multiLevelType w:val="hybridMultilevel"/>
    <w:tmpl w:val="BD82B842"/>
    <w:lvl w:ilvl="0" w:tplc="3EC21E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16"/>
    <w:rsid w:val="00006D50"/>
    <w:rsid w:val="000111CB"/>
    <w:rsid w:val="00034CA1"/>
    <w:rsid w:val="00036B3D"/>
    <w:rsid w:val="00041DBA"/>
    <w:rsid w:val="00046DD4"/>
    <w:rsid w:val="0006726F"/>
    <w:rsid w:val="000A3F62"/>
    <w:rsid w:val="000C14F6"/>
    <w:rsid w:val="000D1D17"/>
    <w:rsid w:val="000D6212"/>
    <w:rsid w:val="000F21BA"/>
    <w:rsid w:val="000F2E61"/>
    <w:rsid w:val="001074DF"/>
    <w:rsid w:val="00117AFB"/>
    <w:rsid w:val="001210BD"/>
    <w:rsid w:val="0013200A"/>
    <w:rsid w:val="00132EA5"/>
    <w:rsid w:val="00133816"/>
    <w:rsid w:val="00154671"/>
    <w:rsid w:val="00192BB5"/>
    <w:rsid w:val="001A1AF0"/>
    <w:rsid w:val="001F6603"/>
    <w:rsid w:val="001F7281"/>
    <w:rsid w:val="00200D09"/>
    <w:rsid w:val="0021296B"/>
    <w:rsid w:val="002160F8"/>
    <w:rsid w:val="00216951"/>
    <w:rsid w:val="00220652"/>
    <w:rsid w:val="00251A4E"/>
    <w:rsid w:val="002563B2"/>
    <w:rsid w:val="00256CB5"/>
    <w:rsid w:val="00263C3D"/>
    <w:rsid w:val="00282A23"/>
    <w:rsid w:val="002C3E3F"/>
    <w:rsid w:val="002C583B"/>
    <w:rsid w:val="002D3C21"/>
    <w:rsid w:val="002D6BB2"/>
    <w:rsid w:val="002F53B7"/>
    <w:rsid w:val="00362C3E"/>
    <w:rsid w:val="003878E4"/>
    <w:rsid w:val="003A3B91"/>
    <w:rsid w:val="003B7026"/>
    <w:rsid w:val="003C49A8"/>
    <w:rsid w:val="003C51DD"/>
    <w:rsid w:val="003D245F"/>
    <w:rsid w:val="00402A8F"/>
    <w:rsid w:val="00402BFB"/>
    <w:rsid w:val="0044501F"/>
    <w:rsid w:val="00464671"/>
    <w:rsid w:val="00473BD2"/>
    <w:rsid w:val="004964CC"/>
    <w:rsid w:val="004A4B36"/>
    <w:rsid w:val="004B7C16"/>
    <w:rsid w:val="004C19D9"/>
    <w:rsid w:val="004E0DB7"/>
    <w:rsid w:val="004F27D8"/>
    <w:rsid w:val="00511A59"/>
    <w:rsid w:val="00513375"/>
    <w:rsid w:val="0051613F"/>
    <w:rsid w:val="0052606E"/>
    <w:rsid w:val="00530AFF"/>
    <w:rsid w:val="005451F9"/>
    <w:rsid w:val="00546C38"/>
    <w:rsid w:val="00572184"/>
    <w:rsid w:val="0057320E"/>
    <w:rsid w:val="00580FE5"/>
    <w:rsid w:val="005A2B98"/>
    <w:rsid w:val="005A6BCB"/>
    <w:rsid w:val="005C2BAD"/>
    <w:rsid w:val="005F0CDC"/>
    <w:rsid w:val="005F0DB4"/>
    <w:rsid w:val="00606A6B"/>
    <w:rsid w:val="00612C51"/>
    <w:rsid w:val="006562D2"/>
    <w:rsid w:val="0066451C"/>
    <w:rsid w:val="00685915"/>
    <w:rsid w:val="00686411"/>
    <w:rsid w:val="006A4477"/>
    <w:rsid w:val="006A4B49"/>
    <w:rsid w:val="006B7607"/>
    <w:rsid w:val="006E0AF3"/>
    <w:rsid w:val="007073E6"/>
    <w:rsid w:val="00713BE3"/>
    <w:rsid w:val="0076381F"/>
    <w:rsid w:val="00796B40"/>
    <w:rsid w:val="00814BA5"/>
    <w:rsid w:val="00824D36"/>
    <w:rsid w:val="00827642"/>
    <w:rsid w:val="00843178"/>
    <w:rsid w:val="008C0097"/>
    <w:rsid w:val="008D0AC7"/>
    <w:rsid w:val="008F4781"/>
    <w:rsid w:val="00904312"/>
    <w:rsid w:val="009060EF"/>
    <w:rsid w:val="00916018"/>
    <w:rsid w:val="00927D31"/>
    <w:rsid w:val="0093359E"/>
    <w:rsid w:val="009E3695"/>
    <w:rsid w:val="009F5005"/>
    <w:rsid w:val="00A0557E"/>
    <w:rsid w:val="00A33F7E"/>
    <w:rsid w:val="00A50384"/>
    <w:rsid w:val="00A5364B"/>
    <w:rsid w:val="00A666EC"/>
    <w:rsid w:val="00A86552"/>
    <w:rsid w:val="00AC63C2"/>
    <w:rsid w:val="00AD7F55"/>
    <w:rsid w:val="00AF0879"/>
    <w:rsid w:val="00B14E9C"/>
    <w:rsid w:val="00B36935"/>
    <w:rsid w:val="00B41AEF"/>
    <w:rsid w:val="00B52D5F"/>
    <w:rsid w:val="00B55573"/>
    <w:rsid w:val="00B819FE"/>
    <w:rsid w:val="00B8642A"/>
    <w:rsid w:val="00BB3C8C"/>
    <w:rsid w:val="00BB7713"/>
    <w:rsid w:val="00BB7749"/>
    <w:rsid w:val="00BC039E"/>
    <w:rsid w:val="00BC1FDC"/>
    <w:rsid w:val="00BE629D"/>
    <w:rsid w:val="00BF6A80"/>
    <w:rsid w:val="00C152DF"/>
    <w:rsid w:val="00C477DC"/>
    <w:rsid w:val="00C55EB7"/>
    <w:rsid w:val="00CA0BE7"/>
    <w:rsid w:val="00CD511A"/>
    <w:rsid w:val="00CF36A7"/>
    <w:rsid w:val="00CF3780"/>
    <w:rsid w:val="00D2239A"/>
    <w:rsid w:val="00D33112"/>
    <w:rsid w:val="00D505C2"/>
    <w:rsid w:val="00D50775"/>
    <w:rsid w:val="00D62B22"/>
    <w:rsid w:val="00D942D6"/>
    <w:rsid w:val="00DC6B88"/>
    <w:rsid w:val="00DD457E"/>
    <w:rsid w:val="00DE2FB0"/>
    <w:rsid w:val="00DF0ECC"/>
    <w:rsid w:val="00E02A59"/>
    <w:rsid w:val="00E1031C"/>
    <w:rsid w:val="00E20BB0"/>
    <w:rsid w:val="00E21D81"/>
    <w:rsid w:val="00E26A67"/>
    <w:rsid w:val="00E533CF"/>
    <w:rsid w:val="00E6644D"/>
    <w:rsid w:val="00EA2AD9"/>
    <w:rsid w:val="00EA480C"/>
    <w:rsid w:val="00EC2EB6"/>
    <w:rsid w:val="00ED47FF"/>
    <w:rsid w:val="00F01C4A"/>
    <w:rsid w:val="00F32A51"/>
    <w:rsid w:val="00F4489D"/>
    <w:rsid w:val="00F454F1"/>
    <w:rsid w:val="00F631F3"/>
    <w:rsid w:val="00F70CE4"/>
    <w:rsid w:val="00F80EF1"/>
    <w:rsid w:val="00F811F6"/>
    <w:rsid w:val="00F8329C"/>
    <w:rsid w:val="00F842AA"/>
    <w:rsid w:val="00FE0879"/>
    <w:rsid w:val="00FE2D38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C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7C1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7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C16"/>
  </w:style>
  <w:style w:type="paragraph" w:styleId="Stopka">
    <w:name w:val="footer"/>
    <w:basedOn w:val="Normalny"/>
    <w:link w:val="StopkaZnak"/>
    <w:uiPriority w:val="99"/>
    <w:unhideWhenUsed/>
    <w:rsid w:val="004B7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C16"/>
  </w:style>
  <w:style w:type="paragraph" w:styleId="Akapitzlist">
    <w:name w:val="List Paragraph"/>
    <w:basedOn w:val="Normalny"/>
    <w:uiPriority w:val="34"/>
    <w:qFormat/>
    <w:rsid w:val="004B7C1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7C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7C16"/>
    <w:rPr>
      <w:sz w:val="20"/>
      <w:szCs w:val="20"/>
    </w:rPr>
  </w:style>
  <w:style w:type="character" w:customStyle="1" w:styleId="hgkelc">
    <w:name w:val="hgkelc"/>
    <w:basedOn w:val="Domylnaczcionkaakapitu"/>
    <w:rsid w:val="004B7C16"/>
  </w:style>
  <w:style w:type="character" w:styleId="Pogrubienie">
    <w:name w:val="Strong"/>
    <w:basedOn w:val="Domylnaczcionkaakapitu"/>
    <w:uiPriority w:val="22"/>
    <w:qFormat/>
    <w:rsid w:val="004B7C1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4B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B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B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B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B49"/>
    <w:rPr>
      <w:rFonts w:ascii="Tahoma" w:hAnsi="Tahoma" w:cs="Tahoma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58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C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7C1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7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C16"/>
  </w:style>
  <w:style w:type="paragraph" w:styleId="Stopka">
    <w:name w:val="footer"/>
    <w:basedOn w:val="Normalny"/>
    <w:link w:val="StopkaZnak"/>
    <w:uiPriority w:val="99"/>
    <w:unhideWhenUsed/>
    <w:rsid w:val="004B7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C16"/>
  </w:style>
  <w:style w:type="paragraph" w:styleId="Akapitzlist">
    <w:name w:val="List Paragraph"/>
    <w:basedOn w:val="Normalny"/>
    <w:uiPriority w:val="34"/>
    <w:qFormat/>
    <w:rsid w:val="004B7C1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7C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7C16"/>
    <w:rPr>
      <w:sz w:val="20"/>
      <w:szCs w:val="20"/>
    </w:rPr>
  </w:style>
  <w:style w:type="character" w:customStyle="1" w:styleId="hgkelc">
    <w:name w:val="hgkelc"/>
    <w:basedOn w:val="Domylnaczcionkaakapitu"/>
    <w:rsid w:val="004B7C16"/>
  </w:style>
  <w:style w:type="character" w:styleId="Pogrubienie">
    <w:name w:val="Strong"/>
    <w:basedOn w:val="Domylnaczcionkaakapitu"/>
    <w:uiPriority w:val="22"/>
    <w:qFormat/>
    <w:rsid w:val="004B7C1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4B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B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B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B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B49"/>
    <w:rPr>
      <w:rFonts w:ascii="Tahoma" w:hAnsi="Tahoma" w:cs="Tahoma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58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2072</TotalTime>
  <Pages>1</Pages>
  <Words>8222</Words>
  <Characters>49336</Characters>
  <Application>Microsoft Office Word</Application>
  <DocSecurity>0</DocSecurity>
  <Lines>411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17</cp:revision>
  <cp:lastPrinted>2024-11-18T07:42:00Z</cp:lastPrinted>
  <dcterms:created xsi:type="dcterms:W3CDTF">2024-10-22T06:41:00Z</dcterms:created>
  <dcterms:modified xsi:type="dcterms:W3CDTF">2024-11-18T07:42:00Z</dcterms:modified>
</cp:coreProperties>
</file>